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5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7"/>
        <w:gridCol w:w="4647"/>
        <w:gridCol w:w="2571"/>
        <w:gridCol w:w="1477"/>
        <w:gridCol w:w="2058"/>
      </w:tblGrid>
      <w:tr w:rsidR="00E22DF1" w14:paraId="5CE91689" w14:textId="77777777" w:rsidTr="6D46FF86">
        <w:trPr>
          <w:trHeight w:val="486"/>
        </w:trPr>
        <w:tc>
          <w:tcPr>
            <w:tcW w:w="143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14:paraId="7E0690AC" w14:textId="77777777" w:rsidR="00E22DF1" w:rsidRDefault="00F0231B">
            <w:pPr>
              <w:spacing w:after="0" w:line="240" w:lineRule="auto"/>
              <w:ind w:left="170"/>
              <w:jc w:val="center"/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</w:rPr>
              <w:t>Risk Assessment</w:t>
            </w:r>
          </w:p>
        </w:tc>
      </w:tr>
      <w:tr w:rsidR="00E22DF1" w14:paraId="7CB20207" w14:textId="77777777" w:rsidTr="6D46FF86">
        <w:trPr>
          <w:trHeight w:val="1113"/>
        </w:trPr>
        <w:tc>
          <w:tcPr>
            <w:tcW w:w="3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126FF1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7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5D5926" w14:textId="6F5EF874" w:rsidR="00E22DF1" w:rsidRDefault="00B827AB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Hookers, </w:t>
            </w:r>
            <w:proofErr w:type="gramStart"/>
            <w:r w:rsidR="00633E4A">
              <w:rPr>
                <w:rFonts w:ascii="Verdana" w:eastAsia="Verdana" w:hAnsi="Verdana" w:cs="Verdana"/>
                <w:b/>
              </w:rPr>
              <w:t>Knitters</w:t>
            </w:r>
            <w:proofErr w:type="gramEnd"/>
            <w:r>
              <w:rPr>
                <w:rFonts w:ascii="Verdana" w:eastAsia="Verdana" w:hAnsi="Verdana" w:cs="Verdana"/>
                <w:b/>
              </w:rPr>
              <w:t xml:space="preserve"> and Stitchers</w:t>
            </w:r>
            <w:r w:rsidR="00F0231B">
              <w:rPr>
                <w:rFonts w:ascii="Verdana" w:eastAsia="Verdana" w:hAnsi="Verdana" w:cs="Verdana"/>
                <w:b/>
              </w:rPr>
              <w:t xml:space="preserve"> </w:t>
            </w:r>
            <w:r w:rsidR="00CC34A0">
              <w:rPr>
                <w:rFonts w:ascii="Verdana" w:eastAsia="Verdana" w:hAnsi="Verdana" w:cs="Verdana"/>
                <w:b/>
              </w:rPr>
              <w:t>S</w:t>
            </w:r>
            <w:r w:rsidR="00BC4DD7">
              <w:rPr>
                <w:rFonts w:ascii="Verdana" w:eastAsia="Verdana" w:hAnsi="Verdana" w:cs="Verdana"/>
                <w:b/>
              </w:rPr>
              <w:t>ociety</w:t>
            </w:r>
            <w:r w:rsidR="00462AAA">
              <w:rPr>
                <w:rFonts w:ascii="Verdana" w:eastAsia="Verdana" w:hAnsi="Verdana" w:cs="Verdana"/>
                <w:b/>
              </w:rPr>
              <w:t xml:space="preserve"> x </w:t>
            </w:r>
            <w:proofErr w:type="spellStart"/>
            <w:r w:rsidR="00462AAA">
              <w:rPr>
                <w:rFonts w:ascii="Verdana" w:eastAsia="Verdana" w:hAnsi="Verdana" w:cs="Verdana"/>
                <w:b/>
              </w:rPr>
              <w:t>UoS</w:t>
            </w:r>
            <w:proofErr w:type="spellEnd"/>
            <w:r w:rsidR="00462AAA">
              <w:rPr>
                <w:rFonts w:ascii="Verdana" w:eastAsia="Verdana" w:hAnsi="Verdana" w:cs="Verdana"/>
                <w:b/>
              </w:rPr>
              <w:t xml:space="preserve"> MENA – Palestine Awareness Week</w:t>
            </w:r>
          </w:p>
          <w:p w14:paraId="1B31F686" w14:textId="0D4CB199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i/>
              </w:rPr>
              <w:t>Fundraising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682895" w14:textId="77777777" w:rsidR="00E22DF1" w:rsidRDefault="00F0231B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  <w:p w14:paraId="27B216BF" w14:textId="77777777" w:rsidR="00633E4A" w:rsidRDefault="00327580">
            <w:pPr>
              <w:spacing w:after="0" w:line="240" w:lineRule="auto"/>
              <w:ind w:left="170"/>
            </w:pPr>
            <w:r>
              <w:t>2</w:t>
            </w:r>
            <w:r w:rsidR="00D9771A">
              <w:t>2</w:t>
            </w:r>
            <w:r>
              <w:t>/</w:t>
            </w:r>
            <w:r w:rsidR="00462AAA">
              <w:t>11</w:t>
            </w:r>
            <w:r>
              <w:t>/</w:t>
            </w:r>
            <w:r w:rsidR="00462AAA">
              <w:t>2023</w:t>
            </w:r>
          </w:p>
          <w:p w14:paraId="66CB45D9" w14:textId="12A43223" w:rsidR="00D9771A" w:rsidRDefault="00D9771A">
            <w:pPr>
              <w:spacing w:after="0" w:line="240" w:lineRule="auto"/>
              <w:ind w:left="170"/>
            </w:pPr>
            <w:r>
              <w:t>For the 27/11/2023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F290E5" w14:textId="77777777" w:rsidR="00E22DF1" w:rsidRDefault="00F0231B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Last review date</w:t>
            </w:r>
          </w:p>
          <w:p w14:paraId="1F438780" w14:textId="10DB840D" w:rsidR="00CC34A0" w:rsidRDefault="00462AAA">
            <w:pPr>
              <w:spacing w:after="0" w:line="240" w:lineRule="auto"/>
              <w:ind w:left="170"/>
            </w:pPr>
            <w:r>
              <w:t>22/11/2023</w:t>
            </w:r>
          </w:p>
        </w:tc>
      </w:tr>
      <w:tr w:rsidR="00E22DF1" w14:paraId="7F93B16F" w14:textId="77777777" w:rsidTr="6D46FF86">
        <w:trPr>
          <w:trHeight w:val="548"/>
        </w:trPr>
        <w:tc>
          <w:tcPr>
            <w:tcW w:w="3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04C027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Unit/Faculty/Directorate</w:t>
            </w:r>
          </w:p>
        </w:tc>
        <w:tc>
          <w:tcPr>
            <w:tcW w:w="4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4C6A83" w14:textId="3FCE8FCA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 xml:space="preserve">SUSU </w:t>
            </w:r>
            <w:r w:rsidR="00B827AB">
              <w:rPr>
                <w:rFonts w:ascii="Verdana" w:eastAsia="Verdana" w:hAnsi="Verdana" w:cs="Verdana"/>
                <w:b/>
              </w:rPr>
              <w:t xml:space="preserve">Hookers, </w:t>
            </w:r>
            <w:proofErr w:type="gramStart"/>
            <w:r w:rsidR="00633E4A">
              <w:rPr>
                <w:rFonts w:ascii="Verdana" w:eastAsia="Verdana" w:hAnsi="Verdana" w:cs="Verdana"/>
                <w:b/>
              </w:rPr>
              <w:t>Knitters</w:t>
            </w:r>
            <w:proofErr w:type="gramEnd"/>
            <w:r w:rsidR="00B827AB">
              <w:rPr>
                <w:rFonts w:ascii="Verdana" w:eastAsia="Verdana" w:hAnsi="Verdana" w:cs="Verdana"/>
                <w:b/>
              </w:rPr>
              <w:t xml:space="preserve"> and Stitchers </w:t>
            </w:r>
            <w:r w:rsidR="00BC4DD7">
              <w:rPr>
                <w:rFonts w:ascii="Verdana" w:eastAsia="Verdana" w:hAnsi="Verdana" w:cs="Verdana"/>
                <w:b/>
              </w:rPr>
              <w:t xml:space="preserve">Society 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9F1554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35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022D61" w14:textId="302235AE" w:rsidR="00E22DF1" w:rsidRDefault="00462AAA">
            <w:pPr>
              <w:spacing w:after="0" w:line="240" w:lineRule="auto"/>
              <w:ind w:left="170"/>
            </w:pPr>
            <w:r>
              <w:t>Media and Events Officer HKS: Emily Darlington</w:t>
            </w:r>
          </w:p>
        </w:tc>
      </w:tr>
      <w:tr w:rsidR="00E22DF1" w14:paraId="0AF21045" w14:textId="77777777" w:rsidTr="6D46FF86">
        <w:trPr>
          <w:trHeight w:val="548"/>
        </w:trPr>
        <w:tc>
          <w:tcPr>
            <w:tcW w:w="3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AEF4D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Line Manager/Supervisor</w:t>
            </w:r>
          </w:p>
        </w:tc>
        <w:tc>
          <w:tcPr>
            <w:tcW w:w="4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8B401B" w14:textId="523BA9FC" w:rsidR="00E22DF1" w:rsidRDefault="00462AAA">
            <w:pPr>
              <w:spacing w:after="0" w:line="240" w:lineRule="auto"/>
              <w:ind w:left="170"/>
            </w:pPr>
            <w:r>
              <w:t>Media and Events Officer HKS: Emily Darlington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270B32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35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1EA6CE" w14:textId="73D814AB" w:rsidR="00633E4A" w:rsidRDefault="00462AAA" w:rsidP="00462AAA">
            <w:pPr>
              <w:spacing w:after="0" w:line="240" w:lineRule="auto"/>
              <w:ind w:left="170"/>
            </w:pPr>
            <w:r>
              <w:t>Media and Events Officer HKS: Emily Darlington</w:t>
            </w:r>
          </w:p>
        </w:tc>
      </w:tr>
    </w:tbl>
    <w:p w14:paraId="1C1175B7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1505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464"/>
        <w:gridCol w:w="324"/>
        <w:gridCol w:w="2653"/>
        <w:gridCol w:w="121"/>
        <w:gridCol w:w="1632"/>
        <w:gridCol w:w="799"/>
        <w:gridCol w:w="425"/>
        <w:gridCol w:w="425"/>
        <w:gridCol w:w="425"/>
        <w:gridCol w:w="142"/>
        <w:gridCol w:w="1701"/>
        <w:gridCol w:w="250"/>
        <w:gridCol w:w="459"/>
        <w:gridCol w:w="425"/>
        <w:gridCol w:w="471"/>
        <w:gridCol w:w="190"/>
        <w:gridCol w:w="707"/>
        <w:gridCol w:w="404"/>
        <w:gridCol w:w="1379"/>
        <w:gridCol w:w="109"/>
        <w:gridCol w:w="803"/>
        <w:gridCol w:w="78"/>
      </w:tblGrid>
      <w:tr w:rsidR="00E22DF1" w14:paraId="25270C2B" w14:textId="77777777" w:rsidTr="002D44FF">
        <w:trPr>
          <w:gridAfter w:val="2"/>
          <w:wAfter w:w="881" w:type="dxa"/>
          <w:trHeight w:val="1"/>
        </w:trPr>
        <w:tc>
          <w:tcPr>
            <w:tcW w:w="141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4DD9EE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 xml:space="preserve">PART A </w:t>
            </w:r>
          </w:p>
        </w:tc>
      </w:tr>
      <w:tr w:rsidR="00E22DF1" w14:paraId="797AD558" w14:textId="77777777" w:rsidTr="002D44FF">
        <w:trPr>
          <w:gridAfter w:val="2"/>
          <w:wAfter w:w="881" w:type="dxa"/>
          <w:trHeight w:val="1"/>
        </w:trPr>
        <w:tc>
          <w:tcPr>
            <w:tcW w:w="66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60AA33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12352E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33092C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E22DF1" w14:paraId="60E59FF7" w14:textId="77777777" w:rsidTr="002D44FF">
        <w:trPr>
          <w:gridAfter w:val="1"/>
          <w:wAfter w:w="78" w:type="dxa"/>
          <w:trHeight w:val="994"/>
        </w:trPr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8578C0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A2D6A8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6F11D234" w14:textId="77777777" w:rsidR="00E22DF1" w:rsidRDefault="00E22DF1">
            <w:pPr>
              <w:spacing w:after="0" w:line="240" w:lineRule="auto"/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9BA19AB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Who might be harmed</w:t>
            </w:r>
          </w:p>
          <w:p w14:paraId="13776381" w14:textId="77777777" w:rsidR="00E22DF1" w:rsidRDefault="00E22DF1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6631100C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</w:t>
            </w:r>
            <w:proofErr w:type="gramStart"/>
            <w:r>
              <w:rPr>
                <w:rFonts w:ascii="Lucida Sans" w:eastAsia="Lucida Sans" w:hAnsi="Lucida Sans" w:cs="Lucida Sans"/>
                <w:b/>
              </w:rPr>
              <w:t>user</w:t>
            </w:r>
            <w:proofErr w:type="gramEnd"/>
            <w:r>
              <w:rPr>
                <w:rFonts w:ascii="Lucida Sans" w:eastAsia="Lucida Sans" w:hAnsi="Lucida Sans" w:cs="Lucida Sans"/>
                <w:b/>
              </w:rPr>
              <w:t>; those nearby; those in the vicinity; members of the public)</w:t>
            </w:r>
          </w:p>
          <w:p w14:paraId="03418171" w14:textId="77777777" w:rsidR="00E22DF1" w:rsidRDefault="00E22DF1">
            <w:pPr>
              <w:spacing w:after="0" w:line="240" w:lineRule="auto"/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30F80C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Inherent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4CD0D8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98C780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CE4CEF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2D44FF" w14:paraId="4DF37C0E" w14:textId="77777777" w:rsidTr="002D44FF">
        <w:trPr>
          <w:cantSplit/>
          <w:trHeight w:val="1560"/>
        </w:trPr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436C1B0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3B1598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5C53D2E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textDirection w:val="btLr"/>
          </w:tcPr>
          <w:p w14:paraId="5AC8E813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textDirection w:val="btLr"/>
          </w:tcPr>
          <w:p w14:paraId="687BFCFD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textDirection w:val="btLr"/>
          </w:tcPr>
          <w:p w14:paraId="77A558D0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D4D1AC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textDirection w:val="btLr"/>
          </w:tcPr>
          <w:p w14:paraId="3208F778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textDirection w:val="btLr"/>
          </w:tcPr>
          <w:p w14:paraId="1D0A92C2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textDirection w:val="btLr"/>
          </w:tcPr>
          <w:p w14:paraId="39ACDFFD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819B9A3" w14:textId="77777777" w:rsidR="00E22DF1" w:rsidRDefault="00E22DF1">
            <w:pPr>
              <w:spacing w:after="200" w:line="276" w:lineRule="auto"/>
            </w:pPr>
          </w:p>
        </w:tc>
      </w:tr>
      <w:tr w:rsidR="00E22DF1" w14:paraId="210949DE" w14:textId="77777777" w:rsidTr="002D44FF">
        <w:trPr>
          <w:gridAfter w:val="2"/>
          <w:wAfter w:w="881" w:type="dxa"/>
          <w:cantSplit/>
        </w:trPr>
        <w:tc>
          <w:tcPr>
            <w:tcW w:w="141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10EAF6C3" w14:textId="26F706F8" w:rsidR="00E22DF1" w:rsidRDefault="00D9771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During the session </w:t>
            </w:r>
          </w:p>
        </w:tc>
      </w:tr>
      <w:tr w:rsidR="002D44FF" w14:paraId="1490A71E" w14:textId="77777777" w:rsidTr="002D44FF">
        <w:trPr>
          <w:cantSplit/>
        </w:trPr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6397D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Slips, </w:t>
            </w:r>
            <w:proofErr w:type="gramStart"/>
            <w:r>
              <w:rPr>
                <w:rFonts w:ascii="Calibri" w:eastAsia="Calibri" w:hAnsi="Calibri" w:cs="Calibri"/>
              </w:rPr>
              <w:t>trips</w:t>
            </w:r>
            <w:proofErr w:type="gramEnd"/>
            <w:r>
              <w:rPr>
                <w:rFonts w:ascii="Calibri" w:eastAsia="Calibri" w:hAnsi="Calibri" w:cs="Calibri"/>
              </w:rPr>
              <w:t xml:space="preserve"> and falls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C6382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Physical injury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64160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AE657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78167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01E96F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650EE1" w14:textId="77777777" w:rsidR="00E22DF1" w:rsidRDefault="00F0231B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boxes and equipment to be stored away from main meeting area,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e.g.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stored under tables </w:t>
            </w:r>
          </w:p>
          <w:p w14:paraId="66F8B97C" w14:textId="77777777" w:rsidR="00E22DF1" w:rsidRDefault="00F0231B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cables to be organised as best as possible</w:t>
            </w:r>
          </w:p>
          <w:p w14:paraId="21F13FF3" w14:textId="7D7AFA72" w:rsidR="00E22DF1" w:rsidRPr="00754376" w:rsidRDefault="00F0231B" w:rsidP="00754376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Cable ties/to be used if necessary</w:t>
            </w:r>
          </w:p>
          <w:p w14:paraId="3F2F01F4" w14:textId="77777777" w:rsidR="00E22DF1" w:rsidRDefault="00F0231B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Floors to be kept clear and dry, and visual checks to be maintained throughout the meeting by organizers. </w:t>
            </w:r>
          </w:p>
          <w:p w14:paraId="5EB03FA8" w14:textId="2F976F35" w:rsidR="00E22DF1" w:rsidRPr="00754376" w:rsidRDefault="00F0231B" w:rsidP="00754376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Extra vigilance will be paid to make sure that any spilled food products/objects are cleaned up quickly and efficiently in the area.</w:t>
            </w:r>
          </w:p>
          <w:p w14:paraId="19AF092C" w14:textId="78CFB4D4" w:rsidR="00E22DF1" w:rsidRPr="003D696B" w:rsidRDefault="00F0231B" w:rsidP="003D696B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Report any trip hazards to facilities teams/venue staff asap. If cannot be removed mark off with hazard signs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FF922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97ED9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819B1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2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275270" w14:textId="77777777" w:rsidR="00E22DF1" w:rsidRDefault="00F0231B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2E927C6A" w14:textId="77777777" w:rsidR="00E22DF1" w:rsidRDefault="00F0231B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44BBAD5F" w14:textId="77777777" w:rsidR="00E22DF1" w:rsidRDefault="00F0231B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6EF6FE8F" w14:textId="77777777" w:rsidR="00E22DF1" w:rsidRDefault="00F0231B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9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2D44FF" w14:paraId="4B215091" w14:textId="77777777" w:rsidTr="002D44FF">
        <w:trPr>
          <w:cantSplit/>
        </w:trPr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67E46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Setting up of Equipment. 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Table and chairs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B2B165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Bruising or broken bones from tripping over table and chairs.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4C1EF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4D018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40BEC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E2F81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543523" w14:textId="77777777" w:rsidR="00E22DF1" w:rsidRDefault="00F0231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stall operators aware of the potential risks, follow manual handling guidelines</w:t>
            </w:r>
          </w:p>
          <w:p w14:paraId="0B87750E" w14:textId="77777777" w:rsidR="00E22DF1" w:rsidRDefault="00F0231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at least 2 people carry tables.</w:t>
            </w:r>
          </w:p>
          <w:p w14:paraId="66A25EF1" w14:textId="77777777" w:rsidR="00E22DF1" w:rsidRDefault="00F0231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Setting up tables will be done by organisers.</w:t>
            </w:r>
          </w:p>
          <w:p w14:paraId="7E2140FA" w14:textId="77777777" w:rsidR="00E22DF1" w:rsidRDefault="00F0231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Work in teams when handling other large and bulky items.</w:t>
            </w:r>
          </w:p>
          <w:p w14:paraId="5CC6B992" w14:textId="77777777" w:rsidR="00E22DF1" w:rsidRDefault="00F0231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Request tools to support with move of heavy objects- SUSU Facilities/venue. 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hand truck, dolly, skates</w:t>
            </w:r>
          </w:p>
          <w:p w14:paraId="4EC9EE87" w14:textId="77777777" w:rsidR="00E22DF1" w:rsidRDefault="00F0231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sure anyone with any pre-existing conditions isn’t doing any unnecessary lifting and they are comfortable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D09EB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668F8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9C0F5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0587BF" w14:textId="77777777" w:rsidR="00E22DF1" w:rsidRDefault="00F0231B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assistance if in need of extra help from facilities staff/venue staff if needed</w:t>
            </w:r>
          </w:p>
          <w:p w14:paraId="2F358FFE" w14:textId="77777777" w:rsidR="00E22DF1" w:rsidRDefault="00F0231B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 if in need</w:t>
            </w:r>
          </w:p>
          <w:p w14:paraId="34E1C270" w14:textId="77777777" w:rsidR="00E22DF1" w:rsidRDefault="00F0231B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53ED213F" w14:textId="77777777" w:rsidR="00E22DF1" w:rsidRDefault="00F0231B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0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2D44FF" w14:paraId="092EF23F" w14:textId="77777777" w:rsidTr="002D44FF">
        <w:trPr>
          <w:cantSplit/>
        </w:trPr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1CACF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Inadequate meeting space- overcrowding, not inclusive to all members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24FF0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injury, distress, exclusion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57EA2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BEF91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66CB2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8CBBA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072A98" w14:textId="77777777" w:rsidR="00E22DF1" w:rsidRDefault="00F0231B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check on room pre-booking, checks on space, lighting, access, tech available </w:t>
            </w:r>
          </w:p>
          <w:p w14:paraId="72F9BC8B" w14:textId="77777777" w:rsidR="00E22DF1" w:rsidRDefault="00F0231B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space meets needs of members 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considering location &amp; accessibility of space</w:t>
            </w:r>
          </w:p>
          <w:p w14:paraId="627A4AD9" w14:textId="39AF1838" w:rsidR="00E22DF1" w:rsidRPr="003D696B" w:rsidRDefault="00F0231B" w:rsidP="003D696B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to consult members on needs and make reasonable adjustments where possible 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965AC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242B2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9841E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23E586" w14:textId="77777777" w:rsidR="00E22DF1" w:rsidRDefault="00F0231B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25291388" w14:textId="77777777" w:rsidR="00E22DF1" w:rsidRDefault="00F0231B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Liaise with SUSU reception/activities team on available spaces for meetings </w:t>
            </w:r>
          </w:p>
          <w:p w14:paraId="33DF17AE" w14:textId="77777777" w:rsidR="00E22DF1" w:rsidRDefault="00F0231B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Postpone meetings where space cannot be found</w:t>
            </w:r>
          </w:p>
          <w:p w14:paraId="109C4ECC" w14:textId="77777777" w:rsidR="00E22DF1" w:rsidRDefault="00F0231B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Look at remote meeting options for members</w:t>
            </w:r>
          </w:p>
          <w:p w14:paraId="5787A0C1" w14:textId="77777777" w:rsidR="00E22DF1" w:rsidRDefault="00F0231B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WIDE training </w:t>
            </w:r>
          </w:p>
        </w:tc>
      </w:tr>
      <w:tr w:rsidR="002D44FF" w14:paraId="1B9B78C8" w14:textId="77777777" w:rsidTr="002D44FF">
        <w:trPr>
          <w:cantSplit/>
        </w:trPr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0FFE1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Activities involving electrical equipment 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laptops/ computers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94138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Risk of eye strain, injury, electric shock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BDBA9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  <w:p w14:paraId="55AD2F6A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00E48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4CD66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CA1DE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E959AA" w14:textId="77777777" w:rsidR="00E22DF1" w:rsidRDefault="00F0231B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regular breaks (ideally every 20mins) when using screens </w:t>
            </w:r>
          </w:p>
          <w:p w14:paraId="1621C48C" w14:textId="77777777" w:rsidR="00E22DF1" w:rsidRDefault="00F0231B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screen is set up to avoid glare, is at eye height where possible</w:t>
            </w:r>
          </w:p>
          <w:p w14:paraId="287DF704" w14:textId="77777777" w:rsidR="00E22DF1" w:rsidRDefault="00F0231B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no liquids are placed near electrical equipment</w:t>
            </w:r>
          </w:p>
          <w:p w14:paraId="037A2B39" w14:textId="77777777" w:rsidR="00E22DF1" w:rsidRDefault="00F0231B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all leads are secured with cable ties/mats etc</w:t>
            </w:r>
          </w:p>
          <w:p w14:paraId="00D8EA3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9E4F3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52E2C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D1D44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CA696D" w14:textId="77777777" w:rsidR="00E22DF1" w:rsidRDefault="00F0231B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Request support and advice from SUSU IT/Tech teams 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via activities team</w:t>
            </w:r>
          </w:p>
          <w:p w14:paraId="023B43D6" w14:textId="77777777" w:rsidR="00E22DF1" w:rsidRDefault="00F0231B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 external venues pre-check equipment and last PAT testing dates </w:t>
            </w:r>
          </w:p>
          <w:p w14:paraId="36A60F08" w14:textId="77777777" w:rsidR="00E22DF1" w:rsidRDefault="00F0231B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as required</w:t>
            </w:r>
          </w:p>
        </w:tc>
      </w:tr>
      <w:tr w:rsidR="002D44FF" w14:paraId="08345F33" w14:textId="77777777" w:rsidTr="002D44FF">
        <w:trPr>
          <w:cantSplit/>
        </w:trPr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0DF28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Socials/Meetings- Medical emergency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1DCC75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Members may sustain injury /become unwell </w:t>
            </w:r>
          </w:p>
          <w:p w14:paraId="5D396CC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7F1025E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pre-existing medical conditions </w:t>
            </w:r>
          </w:p>
          <w:p w14:paraId="298AED8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Sickness </w:t>
            </w:r>
          </w:p>
          <w:p w14:paraId="51C823F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Distress</w:t>
            </w:r>
          </w:p>
          <w:p w14:paraId="0617E012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FBCE4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248AE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F179F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E1AFF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291EB4" w14:textId="77777777" w:rsidR="00E22DF1" w:rsidRDefault="00F0231B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Advise participants; to bring their personal medication</w:t>
            </w:r>
          </w:p>
          <w:p w14:paraId="0E8BB629" w14:textId="77777777" w:rsidR="00E22DF1" w:rsidRDefault="00F0231B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Members/Committee to carry out first aid if necessary and </w:t>
            </w:r>
            <w:r>
              <w:rPr>
                <w:rFonts w:ascii="Calibri" w:eastAsia="Calibri" w:hAnsi="Calibri" w:cs="Calibri"/>
                <w:u w:val="single"/>
              </w:rPr>
              <w:t>only if</w:t>
            </w:r>
            <w:r>
              <w:rPr>
                <w:rFonts w:ascii="Calibri" w:eastAsia="Calibri" w:hAnsi="Calibri" w:cs="Calibri"/>
              </w:rPr>
              <w:t xml:space="preserve"> qualified and confident to do so</w:t>
            </w:r>
          </w:p>
          <w:p w14:paraId="20D80369" w14:textId="77777777" w:rsidR="00E22DF1" w:rsidRDefault="00F0231B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emergency services as required 111/999</w:t>
            </w:r>
          </w:p>
          <w:p w14:paraId="1A0795AF" w14:textId="77777777" w:rsidR="00E22DF1" w:rsidRDefault="00F0231B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SUSU Reception/Venue staff for first aid support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06197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0AC6B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770D76" w14:textId="6AFDB4EE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  <w:r w:rsidR="00385F80">
              <w:rPr>
                <w:rFonts w:ascii="Lucida Sans" w:eastAsia="Lucida Sans" w:hAnsi="Lucida Sans" w:cs="Lucida Sans"/>
                <w:b/>
              </w:rPr>
              <w:t>0</w:t>
            </w:r>
          </w:p>
        </w:tc>
        <w:tc>
          <w:tcPr>
            <w:tcW w:w="2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4C48C0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48FC245" w14:textId="77777777" w:rsidR="00E22DF1" w:rsidRDefault="00F0231B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0A1CA6B7" w14:textId="77777777" w:rsidR="00E22DF1" w:rsidRDefault="00F0231B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2D44FF" w14:paraId="59EBEC3C" w14:textId="77777777" w:rsidTr="002D44FF">
        <w:trPr>
          <w:cantSplit/>
        </w:trPr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34DB2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Insufficient Fire Safety awareness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C846C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a fire alarm is triggered, people may not know where to go- </w:t>
            </w:r>
          </w:p>
          <w:p w14:paraId="0850117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Crushing, falls, burns and smoke inhalation arising from induced panic, reduced space in buildings and external walkways, obstructed fire exits, build-up of flammable materials </w:t>
            </w:r>
            <w:proofErr w:type="gramStart"/>
            <w:r>
              <w:rPr>
                <w:rFonts w:ascii="Calibri" w:eastAsia="Calibri" w:hAnsi="Calibri" w:cs="Calibri"/>
              </w:rPr>
              <w:t>i.e.</w:t>
            </w:r>
            <w:proofErr w:type="gramEnd"/>
            <w:r>
              <w:rPr>
                <w:rFonts w:ascii="Calibri" w:eastAsia="Calibri" w:hAnsi="Calibri" w:cs="Calibri"/>
              </w:rPr>
              <w:t xml:space="preserve"> waste cardboard/boxes.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B9EB1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7D102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E060A3" w14:textId="3B23973C" w:rsidR="00E22DF1" w:rsidRDefault="00ED27F7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E822DC" w14:textId="0BC3C0B4" w:rsidR="00E22DF1" w:rsidRDefault="00ED27F7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8E1D01" w14:textId="77777777" w:rsidR="00E22DF1" w:rsidRDefault="00F0231B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members know where the nearest fire exist are and the meeting place is outside, should it be needed</w:t>
            </w:r>
          </w:p>
          <w:p w14:paraId="7DFB62FC" w14:textId="77777777" w:rsidR="00E22DF1" w:rsidRDefault="00F0231B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Build-up of rubbish is to be kept to a minimum. Excess </w:t>
            </w:r>
            <w:proofErr w:type="gramStart"/>
            <w:r>
              <w:rPr>
                <w:rFonts w:ascii="Calibri" w:eastAsia="Calibri" w:hAnsi="Calibri" w:cs="Calibri"/>
              </w:rPr>
              <w:t>build</w:t>
            </w:r>
            <w:proofErr w:type="gramEnd"/>
            <w:r>
              <w:rPr>
                <w:rFonts w:ascii="Calibri" w:eastAsia="Calibri" w:hAnsi="Calibri" w:cs="Calibri"/>
              </w:rPr>
              <w:t xml:space="preserve"> up is to be removed promptly and deposited in the designated areas.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11638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23B67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1BC23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2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F62FF7" w14:textId="77777777" w:rsidR="00E22DF1" w:rsidRDefault="00F0231B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incidents are to be reported as soon as possible ensuring the duty manager/health and safety officer have been informed.</w:t>
            </w:r>
          </w:p>
          <w:p w14:paraId="719ADFDC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D8ADF8D" w14:textId="77777777" w:rsidR="00E22DF1" w:rsidRDefault="00F0231B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Call emergency services and University Security: </w:t>
            </w:r>
          </w:p>
          <w:p w14:paraId="33AEFBF7" w14:textId="77777777" w:rsidR="00E22DF1" w:rsidRDefault="00F0231B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Emergency contact number for Campus Security: </w:t>
            </w:r>
          </w:p>
          <w:p w14:paraId="5B05011B" w14:textId="77777777" w:rsidR="00E22DF1" w:rsidRDefault="00F0231B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Tel: +44 (0)23 8059 3311</w:t>
            </w:r>
          </w:p>
          <w:p w14:paraId="6A08427F" w14:textId="77777777" w:rsidR="00E22DF1" w:rsidRDefault="00F0231B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(Ext:3311).</w:t>
            </w:r>
          </w:p>
        </w:tc>
      </w:tr>
      <w:tr w:rsidR="00E22DF1" w14:paraId="2E61D37C" w14:textId="77777777" w:rsidTr="002D44FF">
        <w:trPr>
          <w:gridAfter w:val="2"/>
          <w:wAfter w:w="881" w:type="dxa"/>
          <w:cantSplit/>
        </w:trPr>
        <w:tc>
          <w:tcPr>
            <w:tcW w:w="141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4AD29B6E" w14:textId="0576BFB9" w:rsidR="00E22DF1" w:rsidRDefault="00F0231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Fundraising Events - </w:t>
            </w:r>
            <w:r>
              <w:rPr>
                <w:rFonts w:ascii="Calibri" w:eastAsia="Calibri" w:hAnsi="Calibri" w:cs="Calibri"/>
                <w:i/>
              </w:rPr>
              <w:t xml:space="preserve">For </w:t>
            </w:r>
            <w:proofErr w:type="spellStart"/>
            <w:r w:rsidR="002D44FF">
              <w:rPr>
                <w:rFonts w:ascii="Calibri" w:eastAsia="Calibri" w:hAnsi="Calibri" w:cs="Calibri"/>
                <w:i/>
              </w:rPr>
              <w:t>UoS</w:t>
            </w:r>
            <w:proofErr w:type="spellEnd"/>
            <w:r w:rsidR="002D44FF">
              <w:rPr>
                <w:rFonts w:ascii="Calibri" w:eastAsia="Calibri" w:hAnsi="Calibri" w:cs="Calibri"/>
                <w:i/>
              </w:rPr>
              <w:t xml:space="preserve"> MENA and HKS raising money for “Medical Aid for </w:t>
            </w:r>
            <w:proofErr w:type="spellStart"/>
            <w:r w:rsidR="002D44FF">
              <w:rPr>
                <w:rFonts w:ascii="Calibri" w:eastAsia="Calibri" w:hAnsi="Calibri" w:cs="Calibri"/>
                <w:i/>
              </w:rPr>
              <w:t>Palastines</w:t>
            </w:r>
            <w:proofErr w:type="spellEnd"/>
            <w:r w:rsidR="002D44FF">
              <w:rPr>
                <w:rFonts w:ascii="Calibri" w:eastAsia="Calibri" w:hAnsi="Calibri" w:cs="Calibri"/>
                <w:i/>
              </w:rPr>
              <w:t>”</w:t>
            </w:r>
          </w:p>
          <w:p w14:paraId="0CA19871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D44FF" w14:paraId="419A5A1E" w14:textId="77777777" w:rsidTr="002D44FF">
        <w:trPr>
          <w:cantSplit/>
        </w:trPr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35D418" w14:textId="60B474FF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Money- Charity fundraiser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71FD4A" w14:textId="027C517B" w:rsidR="00E22DF1" w:rsidRDefault="0015265F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  <w:r w:rsidR="00F0231B">
              <w:rPr>
                <w:rFonts w:ascii="Calibri" w:eastAsia="Calibri" w:hAnsi="Calibri" w:cs="Calibri"/>
              </w:rPr>
              <w:t>inancial</w:t>
            </w:r>
            <w:r>
              <w:rPr>
                <w:rFonts w:ascii="Calibri" w:eastAsia="Calibri" w:hAnsi="Calibri" w:cs="Calibri"/>
              </w:rPr>
              <w:t xml:space="preserve"> misconduct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0EEF8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Members, Participants, Charity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07DA4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4C725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CA2F3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824E1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Southampton RAG procedures will be followed: </w:t>
            </w:r>
          </w:p>
          <w:p w14:paraId="7FFB6F0B" w14:textId="77777777" w:rsidR="00E22DF1" w:rsidRDefault="00F0231B">
            <w:pPr>
              <w:numPr>
                <w:ilvl w:val="0"/>
                <w:numId w:val="2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Charity Event form completed, and RAG approval will be given</w:t>
            </w:r>
          </w:p>
          <w:p w14:paraId="6BE00855" w14:textId="77777777" w:rsidR="00E22DF1" w:rsidRDefault="00F0231B">
            <w:pPr>
              <w:numPr>
                <w:ilvl w:val="0"/>
                <w:numId w:val="2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food hygiene certificates and event risk assessment to be approved by activities team</w:t>
            </w:r>
          </w:p>
          <w:p w14:paraId="0CAC9127" w14:textId="77777777" w:rsidR="00E22DF1" w:rsidRDefault="00F0231B">
            <w:pPr>
              <w:numPr>
                <w:ilvl w:val="0"/>
                <w:numId w:val="2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Sealed collection buckets with charity banner to be requested and collected from SUSU activities/RAG office at an agreed time (office hours, Mon-Fri 9-5)</w:t>
            </w:r>
          </w:p>
          <w:p w14:paraId="3DC68451" w14:textId="2A96E400" w:rsidR="00E22DF1" w:rsidRPr="00E17B76" w:rsidRDefault="00F0231B" w:rsidP="00E17B76">
            <w:pPr>
              <w:numPr>
                <w:ilvl w:val="0"/>
                <w:numId w:val="2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Agree time for return of</w:t>
            </w:r>
            <w:r w:rsidR="0015265F">
              <w:rPr>
                <w:rFonts w:ascii="Calibri" w:eastAsia="Calibri" w:hAnsi="Calibri" w:cs="Calibri"/>
              </w:rPr>
              <w:t xml:space="preserve"> card reader</w:t>
            </w:r>
            <w:r>
              <w:rPr>
                <w:rFonts w:ascii="Calibri" w:eastAsia="Calibri" w:hAnsi="Calibri" w:cs="Calibri"/>
              </w:rPr>
              <w:t xml:space="preserve"> and make payment to the charity.</w:t>
            </w:r>
          </w:p>
          <w:p w14:paraId="34FF0FE5" w14:textId="77777777" w:rsidR="00E22DF1" w:rsidRDefault="00F0231B">
            <w:pPr>
              <w:numPr>
                <w:ilvl w:val="0"/>
                <w:numId w:val="2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Collectors will prioritise own safety, advised to not confront any potential thief. If confronted will give up the funds.</w:t>
            </w:r>
          </w:p>
          <w:p w14:paraId="7BBE3554" w14:textId="77777777" w:rsidR="00E22DF1" w:rsidRDefault="00E22DF1" w:rsidP="0015265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10D745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1F405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F528D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AA1047" w14:textId="764E8C75" w:rsidR="00E22DF1" w:rsidRDefault="00F0231B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 to SUSU Duty manager and </w:t>
            </w:r>
            <w:hyperlink r:id="rId12">
              <w:r>
                <w:rPr>
                  <w:rFonts w:ascii="Calibri" w:eastAsia="Calibri" w:hAnsi="Calibri" w:cs="Calibri"/>
                  <w:color w:val="0000FF"/>
                  <w:u w:val="single"/>
                </w:rPr>
                <w:t>Complete a SUSU incident report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14:paraId="3E6F6E3A" w14:textId="392320CB" w:rsidR="0015265F" w:rsidRDefault="0015265F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Track donations made </w:t>
            </w:r>
          </w:p>
          <w:p w14:paraId="483F5B32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D44FF" w14:paraId="3578978F" w14:textId="77777777" w:rsidTr="002D44FF">
        <w:trPr>
          <w:cantSplit/>
        </w:trPr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7FF947" w14:textId="3203425D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Events involving Food</w:t>
            </w:r>
            <w:r w:rsidR="0015265F">
              <w:rPr>
                <w:rFonts w:ascii="Calibri" w:eastAsia="Calibri" w:hAnsi="Calibri" w:cs="Calibri"/>
              </w:rPr>
              <w:t xml:space="preserve"> (This </w:t>
            </w:r>
            <w:proofErr w:type="gramStart"/>
            <w:r w:rsidR="0015265F">
              <w:rPr>
                <w:rFonts w:ascii="Calibri" w:eastAsia="Calibri" w:hAnsi="Calibri" w:cs="Calibri"/>
              </w:rPr>
              <w:t>particular event</w:t>
            </w:r>
            <w:proofErr w:type="gramEnd"/>
            <w:r w:rsidR="0015265F">
              <w:rPr>
                <w:rFonts w:ascii="Calibri" w:eastAsia="Calibri" w:hAnsi="Calibri" w:cs="Calibri"/>
              </w:rPr>
              <w:t xml:space="preserve"> doesn’t have any food but just in case)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8B0478" w14:textId="77777777" w:rsidR="00E22DF1" w:rsidRDefault="00F0231B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Allergies </w:t>
            </w:r>
          </w:p>
          <w:p w14:paraId="793723BE" w14:textId="77777777" w:rsidR="00E22DF1" w:rsidRDefault="00F0231B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Food poisoning</w:t>
            </w:r>
          </w:p>
          <w:p w14:paraId="53631A0C" w14:textId="77777777" w:rsidR="00E22DF1" w:rsidRDefault="00F0231B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Choking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EB191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2EACA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A22A9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494F0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69ADC3" w14:textId="77777777" w:rsidR="00E22DF1" w:rsidRDefault="00F0231B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Individual event risk assessment to be carried out for events involving members making/serving food.</w:t>
            </w:r>
          </w:p>
          <w:p w14:paraId="263BF319" w14:textId="77777777" w:rsidR="00E22DF1" w:rsidRDefault="00F0231B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Homemade items to be avoided by those with allergies and should be made by those with appropriate food hygiene training (Level 2 +)</w:t>
            </w:r>
          </w:p>
          <w:p w14:paraId="64E9D714" w14:textId="77777777" w:rsidR="00E22DF1" w:rsidRDefault="00F0231B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Only order/buy food at establishments with appropriate food hygiene rating</w:t>
            </w:r>
          </w:p>
          <w:p w14:paraId="79ED01AA" w14:textId="77777777" w:rsidR="00E22DF1" w:rsidRDefault="00F0231B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Food to only be provided/eaten when other activities are stopped</w:t>
            </w:r>
          </w:p>
          <w:p w14:paraId="1465CA13" w14:textId="77777777" w:rsidR="00E22DF1" w:rsidRDefault="00F0231B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Follow good food hygiene practices- no handling food when ill, tie back </w:t>
            </w:r>
            <w:r>
              <w:rPr>
                <w:rFonts w:ascii="Calibri" w:eastAsia="Calibri" w:hAnsi="Calibri" w:cs="Calibri"/>
              </w:rPr>
              <w:lastRenderedPageBreak/>
              <w:t xml:space="preserve">hair, wash hands and equipment regularly using warm water and cleaning products, refrigerate necessary products </w:t>
            </w:r>
          </w:p>
          <w:p w14:paraId="2006035C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BBACB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DD256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F16445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A08234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SUSU food hygiene level 2 course available for completion- requests made to activities team</w:t>
            </w:r>
          </w:p>
          <w:p w14:paraId="34B00E9C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12D4B1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Call for first aid/emergency services a required </w:t>
            </w:r>
          </w:p>
          <w:p w14:paraId="21A78C9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3C8B29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 incidents via SUSU incident report procedure </w:t>
            </w:r>
          </w:p>
        </w:tc>
      </w:tr>
      <w:tr w:rsidR="00E22DF1" w14:paraId="3AB6E105" w14:textId="77777777" w:rsidTr="002D44FF">
        <w:trPr>
          <w:gridAfter w:val="2"/>
          <w:wAfter w:w="881" w:type="dxa"/>
          <w:cantSplit/>
        </w:trPr>
        <w:tc>
          <w:tcPr>
            <w:tcW w:w="141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6E5B2C14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Demonstration/Strike/ Awareness Raising Activity </w:t>
            </w:r>
          </w:p>
        </w:tc>
      </w:tr>
      <w:tr w:rsidR="002D44FF" w14:paraId="68A51A8E" w14:textId="77777777" w:rsidTr="002D44FF">
        <w:trPr>
          <w:cantSplit/>
        </w:trPr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E34A1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Adverse Weather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9D526D" w14:textId="77777777" w:rsidR="00E22DF1" w:rsidRDefault="00F0231B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Injury</w:t>
            </w:r>
          </w:p>
          <w:p w14:paraId="24702127" w14:textId="77777777" w:rsidR="00E22DF1" w:rsidRDefault="00F0231B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Illness</w:t>
            </w:r>
          </w:p>
          <w:p w14:paraId="7CB48AE3" w14:textId="77777777" w:rsidR="00E22DF1" w:rsidRDefault="00F0231B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Slipping</w:t>
            </w:r>
          </w:p>
          <w:p w14:paraId="35412FBC" w14:textId="77777777" w:rsidR="00E22DF1" w:rsidRDefault="00F0231B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Burns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D1102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All who attend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6534E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AB7D7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F978F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12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A1F4FD" w14:textId="77777777" w:rsidR="00E22DF1" w:rsidRDefault="00F0231B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Lead organiser to check the weather are suitable for activities on the day </w:t>
            </w:r>
          </w:p>
          <w:p w14:paraId="564091A2" w14:textId="77777777" w:rsidR="00E22DF1" w:rsidRDefault="00F0231B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SUSU/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UoS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Facilities team checks of buildings and spaces prior to the event</w:t>
            </w:r>
          </w:p>
          <w:p w14:paraId="061FDA48" w14:textId="77777777" w:rsidR="00E22DF1" w:rsidRDefault="00F0231B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Warn those attending to prepare by wearing appropriate clothing and footwear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e.g.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via social media posts, email invites</w:t>
            </w:r>
          </w:p>
          <w:p w14:paraId="4C762A1F" w14:textId="25B64B24" w:rsidR="00E22DF1" w:rsidRPr="00E17B76" w:rsidRDefault="00F0231B" w:rsidP="00E17B76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 the case of hot weather organisers to advice participants to bring/wear appropriate level sunscreen, hydrate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3AC93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45462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A108A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4</w:t>
            </w:r>
          </w:p>
        </w:tc>
        <w:tc>
          <w:tcPr>
            <w:tcW w:w="2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D4E6C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If adverse weather is too extreme to be controlled, the event should ultimately be cancelled or postponed to a different date</w:t>
            </w:r>
          </w:p>
        </w:tc>
      </w:tr>
      <w:tr w:rsidR="002D44FF" w14:paraId="4DC79215" w14:textId="77777777" w:rsidTr="002D44FF">
        <w:trPr>
          <w:cantSplit/>
        </w:trPr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F8AC6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Overcrowding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F9C333" w14:textId="77777777" w:rsidR="00E22DF1" w:rsidRDefault="00F0231B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C2840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50986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F36B4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68588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1991BA" w14:textId="77777777" w:rsidR="00E22DF1" w:rsidRDefault="00F0231B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not push/shove</w:t>
            </w:r>
          </w:p>
          <w:p w14:paraId="1FF8867B" w14:textId="77777777" w:rsidR="00E22DF1" w:rsidRDefault="00F0231B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large crowds form, barriers can be requested by SUSU facilities team (if available on the day) to assist with crowd management.</w:t>
            </w:r>
          </w:p>
          <w:p w14:paraId="1C4BE48B" w14:textId="77777777" w:rsidR="00E22DF1" w:rsidRDefault="00F0231B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Book during quieter times when less activities taking place on Redbrick/book all available space </w:t>
            </w:r>
          </w:p>
          <w:p w14:paraId="268B6364" w14:textId="77777777" w:rsidR="00E22DF1" w:rsidRDefault="00F0231B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</w:pPr>
            <w:r>
              <w:rPr>
                <w:rFonts w:ascii="Calibri" w:eastAsia="Calibri" w:hAnsi="Calibri" w:cs="Calibri"/>
              </w:rPr>
              <w:t>Inform other bookings on the Redbrick/</w:t>
            </w:r>
            <w:proofErr w:type="gramStart"/>
            <w:r>
              <w:rPr>
                <w:rFonts w:ascii="Calibri" w:eastAsia="Calibri" w:hAnsi="Calibri" w:cs="Calibri"/>
              </w:rPr>
              <w:t>in the area of</w:t>
            </w:r>
            <w:proofErr w:type="gramEnd"/>
            <w:r>
              <w:rPr>
                <w:rFonts w:ascii="Calibri" w:eastAsia="Calibri" w:hAnsi="Calibri" w:cs="Calibri"/>
              </w:rPr>
              <w:t xml:space="preserve"> the event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70C45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288B8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7E938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EEDD84" w14:textId="77777777" w:rsidR="00E22DF1" w:rsidRDefault="00F0231B">
            <w:pPr>
              <w:numPr>
                <w:ilvl w:val="0"/>
                <w:numId w:val="3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1FB4D644" w14:textId="77777777" w:rsidR="00E22DF1" w:rsidRDefault="00F0231B">
            <w:pPr>
              <w:numPr>
                <w:ilvl w:val="0"/>
                <w:numId w:val="3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</w:t>
            </w:r>
            <w:proofErr w:type="spellStart"/>
            <w:r>
              <w:rPr>
                <w:rFonts w:ascii="Calibri" w:eastAsia="Calibri" w:hAnsi="Calibri" w:cs="Calibri"/>
              </w:rPr>
              <w:t>UoS</w:t>
            </w:r>
            <w:proofErr w:type="spellEnd"/>
            <w:r>
              <w:rPr>
                <w:rFonts w:ascii="Calibri" w:eastAsia="Calibri" w:hAnsi="Calibri" w:cs="Calibri"/>
              </w:rPr>
              <w:t xml:space="preserve"> security team of the event (– on campus 3311, off campus 02380 593311. </w:t>
            </w:r>
            <w:hyperlink r:id="rId13">
              <w:r>
                <w:rPr>
                  <w:rFonts w:ascii="Calibri" w:eastAsia="Calibri" w:hAnsi="Calibri" w:cs="Calibri"/>
                  <w:color w:val="0000FF"/>
                  <w:u w:val="single"/>
                </w:rPr>
                <w:t>unisecurity@soton.ac.uk</w:t>
              </w:r>
            </w:hyperlink>
            <w:r>
              <w:rPr>
                <w:rFonts w:ascii="Calibri" w:eastAsia="Calibri" w:hAnsi="Calibri" w:cs="Calibri"/>
              </w:rPr>
              <w:t>) and liaise with them on need for security teams on the day</w:t>
            </w:r>
          </w:p>
          <w:p w14:paraId="778CA2DA" w14:textId="77777777" w:rsidR="00E22DF1" w:rsidRDefault="00F0231B">
            <w:pPr>
              <w:numPr>
                <w:ilvl w:val="0"/>
                <w:numId w:val="3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Security team may inform police of the event if required (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marches)</w:t>
            </w:r>
          </w:p>
          <w:p w14:paraId="69506F37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D44FF" w14:paraId="1F9EB5BF" w14:textId="77777777" w:rsidTr="002D44FF">
        <w:trPr>
          <w:cantSplit/>
        </w:trPr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3C083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Disturbance to public, students and staff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133477" w14:textId="77777777" w:rsidR="00E22DF1" w:rsidRDefault="00F0231B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Conflict, noise, crowds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D08C0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attendees, </w:t>
            </w:r>
            <w:proofErr w:type="gramStart"/>
            <w:r>
              <w:rPr>
                <w:rFonts w:ascii="Calibri" w:eastAsia="Calibri" w:hAnsi="Calibri" w:cs="Calibri"/>
              </w:rPr>
              <w:t>general public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98B75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BF6E4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F6B7E5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24C376" w14:textId="22D158A7" w:rsidR="00E22DF1" w:rsidRPr="00E17B76" w:rsidRDefault="00F0231B" w:rsidP="00E17B76">
            <w:pPr>
              <w:numPr>
                <w:ilvl w:val="0"/>
                <w:numId w:val="3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Events planned for redbrick avoiding residential areas </w:t>
            </w:r>
          </w:p>
          <w:p w14:paraId="20AD4D1D" w14:textId="08392632" w:rsidR="00E22DF1" w:rsidRPr="00E17B76" w:rsidRDefault="00F0231B" w:rsidP="00E17B76">
            <w:pPr>
              <w:numPr>
                <w:ilvl w:val="0"/>
                <w:numId w:val="4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UoS</w:t>
            </w:r>
            <w:proofErr w:type="spellEnd"/>
            <w:r>
              <w:rPr>
                <w:rFonts w:ascii="Calibri" w:eastAsia="Calibri" w:hAnsi="Calibri" w:cs="Calibri"/>
              </w:rPr>
              <w:t xml:space="preserve"> Security Teams informed of the event</w:t>
            </w:r>
          </w:p>
          <w:p w14:paraId="06D9BFC8" w14:textId="492511C9" w:rsidR="00E22DF1" w:rsidRPr="00E17B76" w:rsidRDefault="00F0231B" w:rsidP="00E17B76">
            <w:pPr>
              <w:numPr>
                <w:ilvl w:val="0"/>
                <w:numId w:val="4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Everybody will be encouraged to stay together as a group</w:t>
            </w:r>
          </w:p>
          <w:p w14:paraId="7181EF20" w14:textId="118FF515" w:rsidR="00E22DF1" w:rsidRPr="00E17B76" w:rsidRDefault="00F0231B" w:rsidP="00E17B76">
            <w:pPr>
              <w:numPr>
                <w:ilvl w:val="0"/>
                <w:numId w:val="4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shouting, chants, whistles etc. will be kept to a minimum around busy university buildings and residential areas </w:t>
            </w:r>
          </w:p>
          <w:p w14:paraId="20BF9FE1" w14:textId="77777777" w:rsidR="00E22DF1" w:rsidRDefault="00F0231B">
            <w:pPr>
              <w:numPr>
                <w:ilvl w:val="0"/>
                <w:numId w:val="43"/>
              </w:numPr>
              <w:spacing w:after="0" w:line="240" w:lineRule="auto"/>
              <w:ind w:left="720" w:hanging="360"/>
            </w:pPr>
            <w:r>
              <w:rPr>
                <w:rFonts w:ascii="Calibri" w:eastAsia="Calibri" w:hAnsi="Calibri" w:cs="Calibri"/>
              </w:rPr>
              <w:t>If applicable book space during quieter times when less activities taking place in local lecture theatres (lunch, Wednesday afternoons)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653AF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936FA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2FC27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445D24" w14:textId="77777777" w:rsidR="00E22DF1" w:rsidRDefault="00F0231B">
            <w:pPr>
              <w:numPr>
                <w:ilvl w:val="0"/>
                <w:numId w:val="4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</w:t>
            </w:r>
            <w:proofErr w:type="spellStart"/>
            <w:r>
              <w:rPr>
                <w:rFonts w:ascii="Calibri" w:eastAsia="Calibri" w:hAnsi="Calibri" w:cs="Calibri"/>
              </w:rPr>
              <w:t>UoS</w:t>
            </w:r>
            <w:proofErr w:type="spellEnd"/>
            <w:r>
              <w:rPr>
                <w:rFonts w:ascii="Calibri" w:eastAsia="Calibri" w:hAnsi="Calibri" w:cs="Calibri"/>
              </w:rPr>
              <w:t xml:space="preserve"> security team of the event -University Security 24 hours – on campus 3311, off campus 02380 593311. </w:t>
            </w:r>
            <w:hyperlink r:id="rId14">
              <w:r>
                <w:rPr>
                  <w:rFonts w:ascii="Calibri" w:eastAsia="Calibri" w:hAnsi="Calibri" w:cs="Calibri"/>
                  <w:color w:val="0000FF"/>
                  <w:u w:val="single"/>
                </w:rPr>
                <w:t>unisecurity@soton.ac.uk</w:t>
              </w:r>
            </w:hyperlink>
          </w:p>
          <w:p w14:paraId="2BB62F55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7429019" w14:textId="77777777" w:rsidR="00E22DF1" w:rsidRDefault="00F0231B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Inform </w:t>
            </w:r>
            <w:proofErr w:type="spellStart"/>
            <w:r>
              <w:rPr>
                <w:rFonts w:ascii="Calibri" w:eastAsia="Calibri" w:hAnsi="Calibri" w:cs="Calibri"/>
              </w:rPr>
              <w:t>UoS</w:t>
            </w:r>
            <w:proofErr w:type="spellEnd"/>
            <w:r>
              <w:rPr>
                <w:rFonts w:ascii="Calibri" w:eastAsia="Calibri" w:hAnsi="Calibri" w:cs="Calibri"/>
              </w:rPr>
              <w:t xml:space="preserve">/SUSU communications team of the event- can brief others via SUSSSED </w:t>
            </w:r>
          </w:p>
        </w:tc>
      </w:tr>
      <w:tr w:rsidR="002D44FF" w14:paraId="3A337D10" w14:textId="77777777" w:rsidTr="002D44FF">
        <w:trPr>
          <w:cantSplit/>
        </w:trPr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AF2FB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Counter protest, discrimination against the demonstration/Campaign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C726D9" w14:textId="77777777" w:rsidR="00E22DF1" w:rsidRDefault="00F0231B">
            <w:pPr>
              <w:numPr>
                <w:ilvl w:val="0"/>
                <w:numId w:val="4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Assault, </w:t>
            </w:r>
            <w:proofErr w:type="gramStart"/>
            <w:r>
              <w:rPr>
                <w:rFonts w:ascii="Calibri" w:eastAsia="Calibri" w:hAnsi="Calibri" w:cs="Calibri"/>
              </w:rPr>
              <w:t>Violence</w:t>
            </w:r>
            <w:proofErr w:type="gramEnd"/>
            <w:r>
              <w:rPr>
                <w:rFonts w:ascii="Calibri" w:eastAsia="Calibri" w:hAnsi="Calibri" w:cs="Calibri"/>
              </w:rPr>
              <w:t xml:space="preserve"> or threatening/ Aggressive Behaviour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2A2DB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28D25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1A666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D6DDC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B548ED" w14:textId="076904A8" w:rsidR="00E22DF1" w:rsidRPr="00E17B76" w:rsidRDefault="00F0231B" w:rsidP="00E17B76">
            <w:pPr>
              <w:numPr>
                <w:ilvl w:val="0"/>
                <w:numId w:val="4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planned for Highfield campus- a route well signposted and known for students </w:t>
            </w:r>
          </w:p>
          <w:p w14:paraId="160A6084" w14:textId="089875F4" w:rsidR="00E22DF1" w:rsidRPr="00E17B76" w:rsidRDefault="00F0231B" w:rsidP="00E17B76">
            <w:pPr>
              <w:numPr>
                <w:ilvl w:val="0"/>
                <w:numId w:val="4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Leaders to advise all participants to not engage/respond to any protests, aggressive behaviour- if safe to do so will encourage group to move on and remove themselves from situation- The event will be </w:t>
            </w:r>
            <w:proofErr w:type="gramStart"/>
            <w:r>
              <w:rPr>
                <w:rFonts w:ascii="Calibri" w:eastAsia="Calibri" w:hAnsi="Calibri" w:cs="Calibri"/>
              </w:rPr>
              <w:t>ended</w:t>
            </w:r>
            <w:proofErr w:type="gramEnd"/>
            <w:r>
              <w:rPr>
                <w:rFonts w:ascii="Calibri" w:eastAsia="Calibri" w:hAnsi="Calibri" w:cs="Calibri"/>
              </w:rPr>
              <w:t xml:space="preserve"> and students advised to return to campus if this continues </w:t>
            </w:r>
          </w:p>
          <w:p w14:paraId="61EBDD34" w14:textId="69BBBCAF" w:rsidR="00E22DF1" w:rsidRPr="00E17B76" w:rsidRDefault="00F0231B" w:rsidP="00E17B76">
            <w:pPr>
              <w:numPr>
                <w:ilvl w:val="0"/>
                <w:numId w:val="4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Prior information about event and what to expect given out so participants know what to expect via </w:t>
            </w:r>
            <w:r>
              <w:rPr>
                <w:rFonts w:ascii="Calibri" w:eastAsia="Calibri" w:hAnsi="Calibri" w:cs="Calibri"/>
              </w:rPr>
              <w:lastRenderedPageBreak/>
              <w:t xml:space="preserve">Facebook/social media posts </w:t>
            </w:r>
          </w:p>
          <w:p w14:paraId="6E701605" w14:textId="7716C2FF" w:rsidR="00E22DF1" w:rsidRPr="00E17B76" w:rsidRDefault="00F0231B" w:rsidP="00E17B76">
            <w:pPr>
              <w:numPr>
                <w:ilvl w:val="0"/>
                <w:numId w:val="5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Participants made aware they could join and leave the event at any time.  </w:t>
            </w:r>
          </w:p>
          <w:p w14:paraId="5D09A42B" w14:textId="77777777" w:rsidR="00E22DF1" w:rsidRDefault="00F0231B">
            <w:pPr>
              <w:numPr>
                <w:ilvl w:val="0"/>
                <w:numId w:val="5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that people are aware that this is an open space for discussion to discourage protest.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EBE44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A07B4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A5978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2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B2D5E2" w14:textId="77777777" w:rsidR="00E22DF1" w:rsidRDefault="00F0231B">
            <w:pPr>
              <w:numPr>
                <w:ilvl w:val="0"/>
                <w:numId w:val="5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to call University Security if necessary.</w:t>
            </w:r>
          </w:p>
          <w:p w14:paraId="0EC40FA7" w14:textId="77777777" w:rsidR="00E22DF1" w:rsidRDefault="00F0231B">
            <w:pPr>
              <w:numPr>
                <w:ilvl w:val="0"/>
                <w:numId w:val="5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Emergency contact number for Campus Security:</w:t>
            </w:r>
            <w:r>
              <w:rPr>
                <w:rFonts w:ascii="Calibri" w:eastAsia="Calibri" w:hAnsi="Calibri" w:cs="Calibri"/>
              </w:rPr>
              <w:br/>
              <w:t>Tel: +44 (0)23 8059 3311</w:t>
            </w:r>
          </w:p>
          <w:p w14:paraId="12993743" w14:textId="77777777" w:rsidR="00E22DF1" w:rsidRDefault="00F0231B">
            <w:pPr>
              <w:numPr>
                <w:ilvl w:val="0"/>
                <w:numId w:val="5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(Ext: 3311) </w:t>
            </w:r>
          </w:p>
          <w:p w14:paraId="1AE9C4A8" w14:textId="77777777" w:rsidR="00E22DF1" w:rsidRDefault="00F0231B">
            <w:pPr>
              <w:numPr>
                <w:ilvl w:val="0"/>
                <w:numId w:val="5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Building 32, University Road Highfield Campus. </w:t>
            </w:r>
          </w:p>
          <w:p w14:paraId="152A272B" w14:textId="77777777" w:rsidR="00E22DF1" w:rsidRDefault="00E22DF1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14:paraId="0D2D50B3" w14:textId="77777777" w:rsidR="00E22DF1" w:rsidRDefault="00F0231B">
            <w:pPr>
              <w:numPr>
                <w:ilvl w:val="0"/>
                <w:numId w:val="5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Any incidents will be reported via </w:t>
            </w:r>
            <w:proofErr w:type="spellStart"/>
            <w:r>
              <w:rPr>
                <w:rFonts w:ascii="Calibri" w:eastAsia="Calibri" w:hAnsi="Calibri" w:cs="Calibri"/>
              </w:rPr>
              <w:t>UoS</w:t>
            </w:r>
            <w:proofErr w:type="spellEnd"/>
            <w:r>
              <w:rPr>
                <w:rFonts w:ascii="Calibri" w:eastAsia="Calibri" w:hAnsi="Calibri" w:cs="Calibri"/>
              </w:rPr>
              <w:t xml:space="preserve"> reporting tools </w:t>
            </w:r>
          </w:p>
          <w:p w14:paraId="1E7D9FB9" w14:textId="77777777" w:rsidR="00E22DF1" w:rsidRDefault="00F0231B">
            <w:pPr>
              <w:numPr>
                <w:ilvl w:val="0"/>
                <w:numId w:val="5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546534A1" w14:textId="77777777" w:rsidR="00E22DF1" w:rsidRDefault="00F0231B">
            <w:pPr>
              <w:numPr>
                <w:ilvl w:val="0"/>
                <w:numId w:val="5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Organisers will, following the event, share relevant information on support/signpost via social media channels etc. </w:t>
            </w:r>
          </w:p>
          <w:p w14:paraId="49A0D5B6" w14:textId="77777777" w:rsidR="00E22DF1" w:rsidRDefault="00E22DF1">
            <w:pPr>
              <w:spacing w:after="0" w:line="240" w:lineRule="auto"/>
            </w:pPr>
          </w:p>
        </w:tc>
      </w:tr>
      <w:tr w:rsidR="002D44FF" w14:paraId="410BDDB3" w14:textId="77777777" w:rsidTr="002D44FF">
        <w:trPr>
          <w:cantSplit/>
        </w:trPr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518F6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Talks/debates</w:t>
            </w:r>
          </w:p>
          <w:p w14:paraId="27F72BED" w14:textId="0353FD66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subjects that could be sensitive or personal to some members </w:t>
            </w:r>
            <w:r w:rsidR="0015265F">
              <w:rPr>
                <w:rFonts w:ascii="Calibri" w:eastAsia="Calibri" w:hAnsi="Calibri" w:cs="Calibri"/>
              </w:rPr>
              <w:t xml:space="preserve">(The war in Palestine)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5CDDD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audience feels negative emotions around the topic or becomes distressed by images or events shown/discussed.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B76A8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7EACB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B3A82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463C8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8BE906" w14:textId="77777777" w:rsidR="00E22DF1" w:rsidRDefault="00F0231B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Prior information about event and what to expect given out so participants know what to expect.</w:t>
            </w:r>
          </w:p>
          <w:p w14:paraId="34773BA9" w14:textId="77777777" w:rsidR="00E22DF1" w:rsidRDefault="00F0231B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 made aware they could leave the event at any time.  </w:t>
            </w:r>
          </w:p>
          <w:p w14:paraId="5D3889E0" w14:textId="77777777" w:rsidR="00E22DF1" w:rsidRDefault="00F0231B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 referred to enabling/signpost to support organisations (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via presentation slide, or by speakers/committee members)</w:t>
            </w:r>
          </w:p>
          <w:p w14:paraId="5D0E3B27" w14:textId="77777777" w:rsidR="00E22DF1" w:rsidRDefault="00F0231B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SUSU reporting tool available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002CC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C2671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F9E24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2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6AA079" w14:textId="77777777" w:rsidR="00E22DF1" w:rsidRDefault="00F0231B">
            <w:pPr>
              <w:numPr>
                <w:ilvl w:val="0"/>
                <w:numId w:val="5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Organisers will, following the event, share relevant information on support/signpost- Facebook/email/newsletter</w:t>
            </w:r>
          </w:p>
          <w:p w14:paraId="759B2456" w14:textId="77777777" w:rsidR="00E22DF1" w:rsidRDefault="00F0231B">
            <w:pPr>
              <w:numPr>
                <w:ilvl w:val="0"/>
                <w:numId w:val="5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Wide Training </w:t>
            </w:r>
          </w:p>
          <w:p w14:paraId="5BCDE409" w14:textId="77777777" w:rsidR="00E22DF1" w:rsidRDefault="00F0231B">
            <w:pPr>
              <w:numPr>
                <w:ilvl w:val="0"/>
                <w:numId w:val="5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guidance from activities/SUSU advice centre/</w:t>
            </w:r>
            <w:proofErr w:type="spellStart"/>
            <w:r>
              <w:rPr>
                <w:rFonts w:ascii="Calibri" w:eastAsia="Calibri" w:hAnsi="Calibri" w:cs="Calibri"/>
              </w:rPr>
              <w:t>UoS</w:t>
            </w:r>
            <w:proofErr w:type="spellEnd"/>
            <w:r>
              <w:rPr>
                <w:rFonts w:ascii="Calibri" w:eastAsia="Calibri" w:hAnsi="Calibri" w:cs="Calibri"/>
              </w:rPr>
              <w:t xml:space="preserve"> enabling team as required</w:t>
            </w:r>
          </w:p>
          <w:p w14:paraId="04B22396" w14:textId="77777777" w:rsidR="00E22DF1" w:rsidRDefault="00F0231B">
            <w:pPr>
              <w:numPr>
                <w:ilvl w:val="0"/>
                <w:numId w:val="5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WIDE training </w:t>
            </w:r>
          </w:p>
        </w:tc>
      </w:tr>
      <w:tr w:rsidR="00E22DF1" w14:paraId="7EC810C6" w14:textId="77777777" w:rsidTr="002D44FF">
        <w:trPr>
          <w:gridAfter w:val="2"/>
          <w:wAfter w:w="881" w:type="dxa"/>
          <w:cantSplit/>
        </w:trPr>
        <w:tc>
          <w:tcPr>
            <w:tcW w:w="141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</w:tcPr>
          <w:p w14:paraId="7F44FC4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Awareness/Promotional Stand </w:t>
            </w:r>
            <w:proofErr w:type="gramStart"/>
            <w:r>
              <w:rPr>
                <w:rFonts w:ascii="Calibri" w:eastAsia="Calibri" w:hAnsi="Calibri" w:cs="Calibri"/>
                <w:b/>
              </w:rPr>
              <w:t>e.g.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Bunfight </w:t>
            </w:r>
          </w:p>
          <w:p w14:paraId="14904C34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  <w:proofErr w:type="gramStart"/>
            <w:r>
              <w:rPr>
                <w:rFonts w:ascii="Calibri" w:eastAsia="Calibri" w:hAnsi="Calibri" w:cs="Calibri"/>
              </w:rPr>
              <w:t>excluding</w:t>
            </w:r>
            <w:proofErr w:type="gramEnd"/>
            <w:r>
              <w:rPr>
                <w:rFonts w:ascii="Calibri" w:eastAsia="Calibri" w:hAnsi="Calibri" w:cs="Calibri"/>
              </w:rPr>
              <w:t xml:space="preserve"> items covered above </w:t>
            </w:r>
          </w:p>
        </w:tc>
      </w:tr>
      <w:tr w:rsidR="00E22DF1" w14:paraId="5A1C7504" w14:textId="77777777" w:rsidTr="002D44FF">
        <w:trPr>
          <w:gridAfter w:val="3"/>
          <w:wAfter w:w="990" w:type="dxa"/>
          <w:cantSplit/>
          <w:trHeight w:val="1"/>
        </w:trPr>
        <w:tc>
          <w:tcPr>
            <w:tcW w:w="1406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049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</w:rPr>
              <w:t>Risk Assessment Action Plan</w:t>
            </w:r>
          </w:p>
        </w:tc>
      </w:tr>
      <w:tr w:rsidR="00B75083" w14:paraId="2252479C" w14:textId="77777777" w:rsidTr="002D44FF">
        <w:trPr>
          <w:gridAfter w:val="3"/>
          <w:wAfter w:w="990" w:type="dxa"/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C205AE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3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E6094E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5A3DB1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2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0BCB482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9CFA6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4035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13F3E9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00B75083" w14:paraId="1D980542" w14:textId="77777777" w:rsidTr="002D44FF">
        <w:trPr>
          <w:gridAfter w:val="3"/>
          <w:wAfter w:w="990" w:type="dxa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1EA3D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color w:val="000000"/>
              </w:rPr>
              <w:t>1</w:t>
            </w:r>
          </w:p>
        </w:tc>
        <w:tc>
          <w:tcPr>
            <w:tcW w:w="3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3F355" w14:textId="77777777" w:rsidR="00E22DF1" w:rsidRDefault="00F0231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Individual risk assessments for individual events with higher risk levels and anything not covered by generic assessment. This includes:</w:t>
            </w:r>
          </w:p>
          <w:p w14:paraId="472B0787" w14:textId="77777777" w:rsidR="00E22DF1" w:rsidRDefault="00F0231B">
            <w:pPr>
              <w:numPr>
                <w:ilvl w:val="0"/>
                <w:numId w:val="60"/>
              </w:numPr>
              <w:spacing w:after="0" w:line="240" w:lineRule="auto"/>
              <w:ind w:left="360" w:hanging="360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Trips and Tours</w:t>
            </w:r>
          </w:p>
          <w:p w14:paraId="58CCA56D" w14:textId="77777777" w:rsidR="00E22DF1" w:rsidRDefault="00F0231B">
            <w:pPr>
              <w:numPr>
                <w:ilvl w:val="0"/>
                <w:numId w:val="60"/>
              </w:numPr>
              <w:spacing w:after="0" w:line="240" w:lineRule="auto"/>
              <w:ind w:left="360" w:hanging="360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Fundraising events </w:t>
            </w:r>
            <w:proofErr w:type="gramStart"/>
            <w:r>
              <w:rPr>
                <w:rFonts w:ascii="Lucida Sans" w:eastAsia="Lucida Sans" w:hAnsi="Lucida Sans" w:cs="Lucida Sans"/>
                <w:color w:val="000000"/>
              </w:rPr>
              <w:t>e.g.</w:t>
            </w:r>
            <w:proofErr w:type="gramEnd"/>
            <w:r>
              <w:rPr>
                <w:rFonts w:ascii="Lucida Sans" w:eastAsia="Lucida Sans" w:hAnsi="Lucida Sans" w:cs="Lucida Sans"/>
                <w:color w:val="000000"/>
              </w:rPr>
              <w:t xml:space="preserve"> Bake Sales</w:t>
            </w:r>
          </w:p>
          <w:p w14:paraId="3DF32934" w14:textId="77777777" w:rsidR="00E22DF1" w:rsidRDefault="00F0231B">
            <w:pPr>
              <w:numPr>
                <w:ilvl w:val="0"/>
                <w:numId w:val="60"/>
              </w:numPr>
              <w:spacing w:after="0" w:line="240" w:lineRule="auto"/>
              <w:ind w:left="360" w:hanging="360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External Speaker Events</w:t>
            </w:r>
          </w:p>
          <w:p w14:paraId="34808B3B" w14:textId="77777777" w:rsidR="00E22DF1" w:rsidRDefault="00E22DF1">
            <w:pPr>
              <w:spacing w:after="0" w:line="240" w:lineRule="auto"/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A1A0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Relevant committee members – president to ensure complete.</w:t>
            </w:r>
          </w:p>
        </w:tc>
        <w:tc>
          <w:tcPr>
            <w:tcW w:w="2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50582" w14:textId="03A74F9C" w:rsidR="00E22DF1" w:rsidRDefault="00554BF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2-3 weeks before event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1484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5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FD0B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75083" w14:paraId="77185195" w14:textId="77777777" w:rsidTr="002D44FF">
        <w:trPr>
          <w:gridAfter w:val="3"/>
          <w:wAfter w:w="990" w:type="dxa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E6E98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</w:rPr>
              <w:t>2</w:t>
            </w:r>
          </w:p>
        </w:tc>
        <w:tc>
          <w:tcPr>
            <w:tcW w:w="3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5B13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</w:rPr>
              <w:t xml:space="preserve">Committee to read and share SUSU Expect Respect Policy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C1EF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</w:rPr>
              <w:t>Relevant committee members – president to ensure complete.</w:t>
            </w:r>
          </w:p>
        </w:tc>
        <w:tc>
          <w:tcPr>
            <w:tcW w:w="2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D967E" w14:textId="3C13C07B" w:rsidR="00E22DF1" w:rsidRDefault="007B7C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="00242DAB">
              <w:rPr>
                <w:rFonts w:ascii="Calibri" w:eastAsia="Calibri" w:hAnsi="Calibri" w:cs="Calibri"/>
              </w:rPr>
              <w:t>2/10/23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3491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5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912F0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75083" w14:paraId="37003CC4" w14:textId="77777777" w:rsidTr="002D44FF">
        <w:trPr>
          <w:gridAfter w:val="3"/>
          <w:wAfter w:w="990" w:type="dxa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EBD82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9122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A014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F4FCA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4DA50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5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8187C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75083" w14:paraId="419B1277" w14:textId="77777777" w:rsidTr="002D44FF">
        <w:trPr>
          <w:gridAfter w:val="3"/>
          <w:wAfter w:w="990" w:type="dxa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7FE60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6742D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3D13D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F0AC5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CF9EB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5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C516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75083" w14:paraId="004D7662" w14:textId="77777777" w:rsidTr="002D44FF">
        <w:trPr>
          <w:gridAfter w:val="3"/>
          <w:wAfter w:w="990" w:type="dxa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02E5A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F2BB4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C7FB7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C7BE7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A207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5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C3D0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75083" w14:paraId="1E4780B9" w14:textId="77777777" w:rsidTr="002D44FF">
        <w:trPr>
          <w:gridAfter w:val="3"/>
          <w:wAfter w:w="990" w:type="dxa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33C5C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F5615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668DA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14B8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BA688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5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06820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75083" w14:paraId="29F4B662" w14:textId="77777777" w:rsidTr="002D44FF">
        <w:trPr>
          <w:gridAfter w:val="3"/>
          <w:wAfter w:w="990" w:type="dxa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1FEAB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3A836" w14:textId="77777777" w:rsidR="00E22DF1" w:rsidRDefault="00E22DF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  <w:p w14:paraId="57C8DB09" w14:textId="77777777" w:rsidR="00E22DF1" w:rsidRDefault="00E22DF1">
            <w:pPr>
              <w:spacing w:after="0" w:line="240" w:lineRule="auto"/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7C3AE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ADB21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5508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5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07A6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22DF1" w14:paraId="642F294E" w14:textId="77777777" w:rsidTr="002D44FF">
        <w:trPr>
          <w:gridAfter w:val="3"/>
          <w:wAfter w:w="990" w:type="dxa"/>
          <w:cantSplit/>
          <w:trHeight w:val="1"/>
        </w:trPr>
        <w:tc>
          <w:tcPr>
            <w:tcW w:w="8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595D5" w14:textId="50529E2B" w:rsidR="00E22DF1" w:rsidRDefault="00F0231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Responsible manager’s signature:</w:t>
            </w:r>
            <w:r w:rsidR="001501E1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</w:p>
          <w:p w14:paraId="6D51EA1D" w14:textId="77777777" w:rsidR="00E22DF1" w:rsidRDefault="00E22DF1">
            <w:pPr>
              <w:spacing w:after="0" w:line="240" w:lineRule="auto"/>
            </w:pPr>
          </w:p>
        </w:tc>
        <w:tc>
          <w:tcPr>
            <w:tcW w:w="59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F3D4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Responsible manager’s signature:</w:t>
            </w:r>
          </w:p>
        </w:tc>
      </w:tr>
      <w:tr w:rsidR="00E22DF1" w14:paraId="0477BC5B" w14:textId="77777777" w:rsidTr="002D44FF">
        <w:trPr>
          <w:gridAfter w:val="3"/>
          <w:wAfter w:w="990" w:type="dxa"/>
          <w:cantSplit/>
        </w:trPr>
        <w:tc>
          <w:tcPr>
            <w:tcW w:w="66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0850F" w14:textId="3D754C2D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Print name</w:t>
            </w:r>
            <w:r w:rsidR="003B15A2">
              <w:rPr>
                <w:rFonts w:ascii="Lucida Sans" w:eastAsia="Lucida Sans" w:hAnsi="Lucida Sans" w:cs="Lucida Sans"/>
                <w:color w:val="000000"/>
              </w:rPr>
              <w:t>:</w:t>
            </w:r>
            <w:r w:rsidR="00C960E4">
              <w:rPr>
                <w:rFonts w:ascii="Lucida Sans" w:eastAsia="Lucida Sans" w:hAnsi="Lucida Sans" w:cs="Lucida Sans"/>
                <w:color w:val="000000"/>
              </w:rPr>
              <w:t xml:space="preserve"> EMILY DARLINGTON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D3D42" w14:textId="22BA2CD8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Date:</w:t>
            </w:r>
            <w:r w:rsidR="00706C0D">
              <w:rPr>
                <w:rFonts w:ascii="Lucida Sans" w:eastAsia="Lucida Sans" w:hAnsi="Lucida Sans" w:cs="Lucida Sans"/>
                <w:color w:val="000000"/>
              </w:rPr>
              <w:t xml:space="preserve"> 2</w:t>
            </w:r>
            <w:r w:rsidR="00C960E4">
              <w:rPr>
                <w:rFonts w:ascii="Lucida Sans" w:eastAsia="Lucida Sans" w:hAnsi="Lucida Sans" w:cs="Lucida Sans"/>
                <w:color w:val="000000"/>
              </w:rPr>
              <w:t>2</w:t>
            </w:r>
            <w:r w:rsidR="006D223B">
              <w:rPr>
                <w:rFonts w:ascii="Lucida Sans" w:eastAsia="Lucida Sans" w:hAnsi="Lucida Sans" w:cs="Lucida Sans"/>
                <w:color w:val="000000"/>
              </w:rPr>
              <w:t>/</w:t>
            </w:r>
            <w:r w:rsidR="00C960E4">
              <w:rPr>
                <w:rFonts w:ascii="Lucida Sans" w:eastAsia="Lucida Sans" w:hAnsi="Lucida Sans" w:cs="Lucida Sans"/>
                <w:color w:val="000000"/>
              </w:rPr>
              <w:t>11</w:t>
            </w:r>
            <w:r w:rsidR="006D223B">
              <w:rPr>
                <w:rFonts w:ascii="Lucida Sans" w:eastAsia="Lucida Sans" w:hAnsi="Lucida Sans" w:cs="Lucida Sans"/>
                <w:color w:val="000000"/>
              </w:rPr>
              <w:t>/23</w:t>
            </w:r>
          </w:p>
        </w:tc>
        <w:tc>
          <w:tcPr>
            <w:tcW w:w="46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3D849" w14:textId="62C9E038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Print name:</w:t>
            </w:r>
            <w:r w:rsidR="003B15A2">
              <w:rPr>
                <w:rFonts w:ascii="Lucida Sans" w:eastAsia="Lucida Sans" w:hAnsi="Lucida Sans" w:cs="Lucida Sans"/>
                <w:color w:val="000000"/>
              </w:rPr>
              <w:t xml:space="preserve"> Sophie </w:t>
            </w:r>
            <w:proofErr w:type="spellStart"/>
            <w:r w:rsidR="003B15A2">
              <w:rPr>
                <w:rFonts w:ascii="Lucida Sans" w:eastAsia="Lucida Sans" w:hAnsi="Lucida Sans" w:cs="Lucida Sans"/>
                <w:color w:val="000000"/>
              </w:rPr>
              <w:t>Butel</w:t>
            </w:r>
            <w:proofErr w:type="spell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D1913" w14:textId="73F1DCE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Date</w:t>
            </w:r>
            <w:r w:rsidR="003B15A2">
              <w:rPr>
                <w:rFonts w:ascii="Lucida Sans" w:eastAsia="Lucida Sans" w:hAnsi="Lucida Sans" w:cs="Lucida Sans"/>
                <w:color w:val="000000"/>
              </w:rPr>
              <w:t>: 2</w:t>
            </w:r>
            <w:r w:rsidR="002D44FF">
              <w:rPr>
                <w:rFonts w:ascii="Lucida Sans" w:eastAsia="Lucida Sans" w:hAnsi="Lucida Sans" w:cs="Lucida Sans"/>
                <w:color w:val="000000"/>
              </w:rPr>
              <w:t>2</w:t>
            </w:r>
            <w:r w:rsidR="003B15A2">
              <w:rPr>
                <w:rFonts w:ascii="Lucida Sans" w:eastAsia="Lucida Sans" w:hAnsi="Lucida Sans" w:cs="Lucida Sans"/>
                <w:color w:val="000000"/>
              </w:rPr>
              <w:t>/</w:t>
            </w:r>
            <w:r w:rsidR="002D44FF">
              <w:rPr>
                <w:rFonts w:ascii="Lucida Sans" w:eastAsia="Lucida Sans" w:hAnsi="Lucida Sans" w:cs="Lucida Sans"/>
                <w:color w:val="000000"/>
              </w:rPr>
              <w:t>11</w:t>
            </w:r>
            <w:r w:rsidR="003B15A2">
              <w:rPr>
                <w:rFonts w:ascii="Lucida Sans" w:eastAsia="Lucida Sans" w:hAnsi="Lucida Sans" w:cs="Lucida Sans"/>
                <w:color w:val="000000"/>
              </w:rPr>
              <w:t>/23</w:t>
            </w:r>
          </w:p>
        </w:tc>
      </w:tr>
    </w:tbl>
    <w:p w14:paraId="094AC7AD" w14:textId="760013BD" w:rsidR="00E22DF1" w:rsidRDefault="00397810">
      <w:pPr>
        <w:spacing w:after="200" w:line="276" w:lineRule="auto"/>
        <w:rPr>
          <w:rFonts w:ascii="Lucida Sans" w:eastAsia="Lucida Sans" w:hAnsi="Lucida Sans" w:cs="Lucida Sans"/>
          <w:color w:val="000000"/>
        </w:rPr>
      </w:pPr>
      <w:r w:rsidRPr="001B0A8F">
        <w:rPr>
          <w:rFonts w:ascii="Lucida Sans" w:eastAsia="Lucida Sans" w:hAnsi="Lucida Sans" w:cs="Lucida Sans"/>
          <w:color w:val="000000"/>
        </w:rPr>
        <w:t xml:space="preserve">Signature 1: </w:t>
      </w:r>
      <w:r w:rsidR="00C960E4">
        <w:rPr>
          <w:rFonts w:ascii="Lucida Sans" w:eastAsia="Lucida Sans" w:hAnsi="Lucida Sans" w:cs="Lucida Sans"/>
          <w:color w:val="000000"/>
        </w:rPr>
        <w:t>EMILY DARLINGTON (Media and Events)</w:t>
      </w:r>
    </w:p>
    <w:p w14:paraId="58C9E7BB" w14:textId="2CF1D447" w:rsidR="003B15A2" w:rsidRDefault="00397810" w:rsidP="003B15A2">
      <w:pPr>
        <w:spacing w:after="200" w:line="276" w:lineRule="auto"/>
        <w:rPr>
          <w:rFonts w:ascii="Lucida Sans" w:eastAsia="Lucida Sans" w:hAnsi="Lucida Sans" w:cs="Lucida Sans"/>
          <w:color w:val="000000"/>
        </w:rPr>
      </w:pPr>
      <w:r w:rsidRPr="001B0A8F">
        <w:rPr>
          <w:rFonts w:ascii="Lucida Sans" w:eastAsia="Lucida Sans" w:hAnsi="Lucida Sans" w:cs="Lucida Sans"/>
          <w:color w:val="000000"/>
        </w:rPr>
        <w:lastRenderedPageBreak/>
        <w:t xml:space="preserve">Signature 2: </w:t>
      </w:r>
      <w:r w:rsidR="001B0A8F">
        <w:rPr>
          <w:rFonts w:ascii="Lucida Sans" w:eastAsia="Lucida Sans" w:hAnsi="Lucida Sans" w:cs="Lucida Sans"/>
          <w:color w:val="000000"/>
        </w:rPr>
        <w:t xml:space="preserve">Sophie </w:t>
      </w:r>
      <w:proofErr w:type="spellStart"/>
      <w:r w:rsidR="001B0A8F">
        <w:rPr>
          <w:rFonts w:ascii="Lucida Sans" w:eastAsia="Lucida Sans" w:hAnsi="Lucida Sans" w:cs="Lucida Sans"/>
          <w:color w:val="000000"/>
        </w:rPr>
        <w:t>Butel</w:t>
      </w:r>
      <w:proofErr w:type="spellEnd"/>
      <w:r w:rsidR="005F6ADF">
        <w:rPr>
          <w:rFonts w:ascii="Lucida Sans" w:eastAsia="Lucida Sans" w:hAnsi="Lucida Sans" w:cs="Lucida Sans"/>
          <w:color w:val="000000"/>
        </w:rPr>
        <w:t xml:space="preserve"> (Secretary</w:t>
      </w:r>
      <w:r w:rsidR="003B15A2">
        <w:rPr>
          <w:rFonts w:ascii="Lucida Sans" w:eastAsia="Lucida Sans" w:hAnsi="Lucida Sans" w:cs="Lucida Sans"/>
          <w:color w:val="000000"/>
        </w:rPr>
        <w:t>)</w:t>
      </w:r>
    </w:p>
    <w:p w14:paraId="266C508B" w14:textId="690DFDAE" w:rsidR="00E22DF1" w:rsidRPr="003B15A2" w:rsidRDefault="00F0231B" w:rsidP="003B15A2">
      <w:pPr>
        <w:spacing w:after="200" w:line="276" w:lineRule="auto"/>
        <w:rPr>
          <w:rFonts w:ascii="Lucida Sans" w:eastAsia="Lucida Sans" w:hAnsi="Lucida Sans" w:cs="Lucida Sans"/>
          <w:color w:val="000000"/>
        </w:rPr>
      </w:pPr>
      <w:r>
        <w:rPr>
          <w:rFonts w:eastAsia="Calibri"/>
        </w:rPr>
        <w:t xml:space="preserve">Assessment Guidance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7"/>
        <w:gridCol w:w="432"/>
        <w:gridCol w:w="525"/>
        <w:gridCol w:w="541"/>
        <w:gridCol w:w="365"/>
        <w:gridCol w:w="176"/>
        <w:gridCol w:w="561"/>
        <w:gridCol w:w="562"/>
        <w:gridCol w:w="2113"/>
        <w:gridCol w:w="3132"/>
        <w:gridCol w:w="4186"/>
      </w:tblGrid>
      <w:tr w:rsidR="00E22DF1" w14:paraId="4A87167C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A9CEB" w14:textId="77777777" w:rsidR="00E22DF1" w:rsidRDefault="00F0231B">
            <w:pPr>
              <w:numPr>
                <w:ilvl w:val="0"/>
                <w:numId w:val="61"/>
              </w:numPr>
              <w:spacing w:after="0" w:line="240" w:lineRule="auto"/>
              <w:ind w:left="313" w:hanging="313"/>
            </w:pPr>
            <w:r>
              <w:rPr>
                <w:rFonts w:ascii="Lucida Sans" w:eastAsia="Lucida Sans" w:hAnsi="Lucida Sans" w:cs="Lucida Sans"/>
                <w:sz w:val="16"/>
              </w:rPr>
              <w:t>Eliminate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2B49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7012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468D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22DF1" w14:paraId="7B809E72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68217" w14:textId="77777777" w:rsidR="00E22DF1" w:rsidRDefault="00F0231B">
            <w:pPr>
              <w:numPr>
                <w:ilvl w:val="0"/>
                <w:numId w:val="62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Substitute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98D8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Replace the hazard with one less hazardous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7B12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not possible then explain why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45D6C" w14:textId="77777777" w:rsidR="00E22DF1" w:rsidRDefault="00E22DF1">
            <w:pPr>
              <w:spacing w:after="200" w:line="276" w:lineRule="auto"/>
            </w:pPr>
          </w:p>
        </w:tc>
      </w:tr>
      <w:tr w:rsidR="00E22DF1" w14:paraId="11E0A243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B6DAF" w14:textId="77777777" w:rsidR="00E22DF1" w:rsidRDefault="00F0231B">
            <w:pPr>
              <w:numPr>
                <w:ilvl w:val="0"/>
                <w:numId w:val="63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Physical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B863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enclosure, fume cupboard, glove box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8322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Likely to still require admin controls as well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839DC" w14:textId="77777777" w:rsidR="00E22DF1" w:rsidRDefault="00E22DF1">
            <w:pPr>
              <w:spacing w:after="200" w:line="276" w:lineRule="auto"/>
            </w:pPr>
          </w:p>
        </w:tc>
      </w:tr>
      <w:tr w:rsidR="00E22DF1" w14:paraId="1D2258B8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DA932" w14:textId="77777777" w:rsidR="00E22DF1" w:rsidRDefault="00F0231B">
            <w:pPr>
              <w:numPr>
                <w:ilvl w:val="0"/>
                <w:numId w:val="64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Admin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0E09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training, supervision, signage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503C1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DE978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E22DF1" w14:paraId="4AE135DE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24031" w14:textId="77777777" w:rsidR="00E22DF1" w:rsidRDefault="00F0231B">
            <w:pPr>
              <w:numPr>
                <w:ilvl w:val="0"/>
                <w:numId w:val="65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Personal protection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57E3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respirators, safety specs, gloves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85C8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Last resort as it only protects the individual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25846" w14:textId="77777777" w:rsidR="00E22DF1" w:rsidRDefault="00E22DF1">
            <w:pPr>
              <w:spacing w:after="200" w:line="276" w:lineRule="auto"/>
            </w:pPr>
          </w:p>
        </w:tc>
      </w:tr>
      <w:tr w:rsidR="00E22DF1" w14:paraId="4E3960B9" w14:textId="77777777">
        <w:trPr>
          <w:gridAfter w:val="3"/>
          <w:wAfter w:w="11389" w:type="dxa"/>
          <w:cantSplit/>
        </w:trPr>
        <w:tc>
          <w:tcPr>
            <w:tcW w:w="50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DC6795" w14:textId="77777777" w:rsidR="00E22DF1" w:rsidRDefault="00F0231B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LIKELIHOOD</w:t>
            </w: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7E821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6527B3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254D970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CA74A7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8E0CB8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52EC4C5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25</w:t>
            </w:r>
          </w:p>
        </w:tc>
      </w:tr>
      <w:tr w:rsidR="00E22DF1" w14:paraId="3B961229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407F1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593035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39B55B1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59334B7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1FE381E8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75FB5B0C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E0DD4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</w:tr>
      <w:tr w:rsidR="00E22DF1" w14:paraId="3D7D084D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43842B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320DDC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F4A792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7716AAE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3BA742A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1AB5A9E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4418E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</w:tr>
      <w:tr w:rsidR="00E22DF1" w14:paraId="3DB3FC66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B44167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3DAE3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F512463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6EDB5F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86B2F6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13067EBA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7B386628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</w:tr>
      <w:tr w:rsidR="00E22DF1" w14:paraId="6AF91AE4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E6B63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EA0C30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2E278F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547420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79BC8CAF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516E11B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6AB0C0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E22DF1" w14:paraId="38A0FD3F" w14:textId="77777777">
        <w:trPr>
          <w:gridAfter w:val="3"/>
          <w:wAfter w:w="11389" w:type="dxa"/>
          <w:cantSplit/>
        </w:trPr>
        <w:tc>
          <w:tcPr>
            <w:tcW w:w="974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899F6D" w14:textId="77777777" w:rsidR="00E22DF1" w:rsidRDefault="00E22DF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7B6098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D97DC9A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5F6DD02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A896021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339B9F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E22DF1" w14:paraId="7FCAE383" w14:textId="77777777">
        <w:trPr>
          <w:gridAfter w:val="3"/>
          <w:wAfter w:w="11389" w:type="dxa"/>
        </w:trPr>
        <w:tc>
          <w:tcPr>
            <w:tcW w:w="974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2027AA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0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39E6D10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IMPACT</w:t>
            </w:r>
          </w:p>
        </w:tc>
      </w:tr>
    </w:tbl>
    <w:p w14:paraId="25871D97" w14:textId="77777777" w:rsidR="00E22DF1" w:rsidRDefault="00F0231B">
      <w:pPr>
        <w:spacing w:after="0" w:line="276" w:lineRule="auto"/>
        <w:rPr>
          <w:rFonts w:ascii="Lucida Sans" w:eastAsia="Lucida Sans" w:hAnsi="Lucida Sans" w:cs="Lucida Sans"/>
          <w:sz w:val="16"/>
        </w:rPr>
      </w:pPr>
      <w:r>
        <w:rPr>
          <w:rFonts w:ascii="Calibri" w:eastAsia="Calibri" w:hAnsi="Calibri" w:cs="Calibri"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E22DF1" w14:paraId="50FB613F" w14:textId="77777777"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B86ED37" w14:textId="77777777" w:rsidR="00E22DF1" w:rsidRDefault="00F0231B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</w:rPr>
            </w:pPr>
            <w:r>
              <w:rPr>
                <w:rFonts w:ascii="Lucida Sans" w:eastAsia="Lucida Sans" w:hAnsi="Lucida Sans" w:cs="Lucida Sans"/>
                <w:sz w:val="16"/>
              </w:rPr>
              <w:t>Impact</w:t>
            </w:r>
          </w:p>
          <w:p w14:paraId="12473C23" w14:textId="77777777" w:rsidR="00E22DF1" w:rsidRDefault="00E22DF1">
            <w:pPr>
              <w:spacing w:after="0" w:line="240" w:lineRule="auto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1DAC66F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Health &amp; Safety</w:t>
            </w:r>
          </w:p>
        </w:tc>
      </w:tr>
      <w:tr w:rsidR="00E22DF1" w14:paraId="1AC8C414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E8E5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6B0D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Trivial - insignificant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BD64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Very minor injuries </w:t>
            </w:r>
            <w:proofErr w:type="gramStart"/>
            <w:r>
              <w:rPr>
                <w:rFonts w:ascii="Lucida Sans" w:eastAsia="Lucida Sans" w:hAnsi="Lucida Sans" w:cs="Lucida Sans"/>
                <w:sz w:val="16"/>
              </w:rPr>
              <w:t>e.g.</w:t>
            </w:r>
            <w:proofErr w:type="gramEnd"/>
            <w:r>
              <w:rPr>
                <w:rFonts w:ascii="Lucida Sans" w:eastAsia="Lucida Sans" w:hAnsi="Lucida Sans" w:cs="Lucida Sans"/>
                <w:sz w:val="16"/>
              </w:rPr>
              <w:t xml:space="preserve"> slight bruising</w:t>
            </w:r>
          </w:p>
        </w:tc>
      </w:tr>
      <w:tr w:rsidR="00E22DF1" w14:paraId="292726E6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6FC0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F33F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Minor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9770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</w:t>
            </w:r>
            <w:proofErr w:type="gramStart"/>
            <w:r>
              <w:rPr>
                <w:rFonts w:ascii="Lucida Sans" w:eastAsia="Lucida Sans" w:hAnsi="Lucida Sans" w:cs="Lucida Sans"/>
                <w:sz w:val="16"/>
              </w:rPr>
              <w:t>e.g.</w:t>
            </w:r>
            <w:proofErr w:type="gramEnd"/>
            <w:r>
              <w:rPr>
                <w:rFonts w:ascii="Lucida Sans" w:eastAsia="Lucida Sans" w:hAnsi="Lucida Sans" w:cs="Lucida Sans"/>
                <w:sz w:val="16"/>
              </w:rPr>
              <w:t xml:space="preserve"> small cut or abrasion which require basic first aid treatment even in self-administered.  </w:t>
            </w:r>
          </w:p>
        </w:tc>
      </w:tr>
      <w:tr w:rsidR="00E22DF1" w14:paraId="5E699327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C0E9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9545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Moderate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51CA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</w:t>
            </w:r>
            <w:proofErr w:type="gramStart"/>
            <w:r>
              <w:rPr>
                <w:rFonts w:ascii="Lucida Sans" w:eastAsia="Lucida Sans" w:hAnsi="Lucida Sans" w:cs="Lucida Sans"/>
                <w:sz w:val="16"/>
              </w:rPr>
              <w:t>e.g.</w:t>
            </w:r>
            <w:proofErr w:type="gramEnd"/>
            <w:r>
              <w:rPr>
                <w:rFonts w:ascii="Lucida Sans" w:eastAsia="Lucida Sans" w:hAnsi="Lucida Sans" w:cs="Lucida Sans"/>
                <w:sz w:val="16"/>
              </w:rPr>
              <w:t xml:space="preserve"> strain or sprain requiring first aid or medical support.  </w:t>
            </w:r>
          </w:p>
        </w:tc>
      </w:tr>
      <w:tr w:rsidR="00E22DF1" w14:paraId="00679CFF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F208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EA67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Major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5068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</w:t>
            </w:r>
            <w:proofErr w:type="gramStart"/>
            <w:r>
              <w:rPr>
                <w:rFonts w:ascii="Lucida Sans" w:eastAsia="Lucida Sans" w:hAnsi="Lucida Sans" w:cs="Lucida Sans"/>
                <w:sz w:val="16"/>
              </w:rPr>
              <w:t>e.g.</w:t>
            </w:r>
            <w:proofErr w:type="gramEnd"/>
            <w:r>
              <w:rPr>
                <w:rFonts w:ascii="Lucida Sans" w:eastAsia="Lucida Sans" w:hAnsi="Lucida Sans" w:cs="Lucida Sans"/>
                <w:sz w:val="16"/>
              </w:rPr>
              <w:t xml:space="preserve"> broken bone requiring medical support &gt;24 hours and time off work &gt;4 weeks.</w:t>
            </w:r>
          </w:p>
        </w:tc>
      </w:tr>
      <w:tr w:rsidR="00E22DF1" w14:paraId="14BD236C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E881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8206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Severe – extremely 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F877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Fatality or multiple serious injuries or illness requiring hospital admission or significant time off work.  </w:t>
            </w:r>
          </w:p>
        </w:tc>
      </w:tr>
    </w:tbl>
    <w:tbl>
      <w:tblPr>
        <w:tblpPr w:leftFromText="180" w:rightFromText="180" w:vertAnchor="text" w:horzAnchor="page" w:tblpX="6836" w:tblpY="-3359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"/>
        <w:gridCol w:w="3811"/>
      </w:tblGrid>
      <w:tr w:rsidR="00D5593D" w14:paraId="245A281B" w14:textId="77777777" w:rsidTr="00D5593D"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0757018" w14:textId="77777777" w:rsidR="00D5593D" w:rsidRDefault="00D5593D" w:rsidP="00D559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lastRenderedPageBreak/>
              <w:t>Likelihood</w:t>
            </w:r>
          </w:p>
        </w:tc>
      </w:tr>
      <w:tr w:rsidR="00D5593D" w14:paraId="1ADBCF67" w14:textId="77777777" w:rsidTr="00D5593D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C1500D" w14:textId="77777777" w:rsidR="00D5593D" w:rsidRDefault="00D5593D" w:rsidP="00D559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8DE0F" w14:textId="77777777" w:rsidR="00D5593D" w:rsidRDefault="00D5593D" w:rsidP="00D559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Rare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e.g.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1 in 100,000 chance or higher</w:t>
            </w:r>
          </w:p>
        </w:tc>
      </w:tr>
      <w:tr w:rsidR="00D5593D" w14:paraId="70FF23A3" w14:textId="77777777" w:rsidTr="00D5593D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04FBF" w14:textId="77777777" w:rsidR="00D5593D" w:rsidRDefault="00D5593D" w:rsidP="00D559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04E77" w14:textId="77777777" w:rsidR="00D5593D" w:rsidRDefault="00D5593D" w:rsidP="00D559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Unlikely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e.g.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1 in 10,000 chance or higher</w:t>
            </w:r>
          </w:p>
        </w:tc>
      </w:tr>
      <w:tr w:rsidR="00D5593D" w14:paraId="7CDD8170" w14:textId="77777777" w:rsidTr="00D5593D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72086" w14:textId="77777777" w:rsidR="00D5593D" w:rsidRDefault="00D5593D" w:rsidP="00D559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77558" w14:textId="77777777" w:rsidR="00D5593D" w:rsidRDefault="00D5593D" w:rsidP="00D559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Possible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e.g.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1 in 1,000 chance or higher</w:t>
            </w:r>
          </w:p>
        </w:tc>
      </w:tr>
      <w:tr w:rsidR="00D5593D" w14:paraId="5B4F602B" w14:textId="77777777" w:rsidTr="00D5593D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BA909" w14:textId="77777777" w:rsidR="00D5593D" w:rsidRDefault="00D5593D" w:rsidP="00D559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0A825" w14:textId="77777777" w:rsidR="00D5593D" w:rsidRDefault="00D5593D" w:rsidP="00D559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Likely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e.g.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1 in 100 chance or higher</w:t>
            </w:r>
          </w:p>
        </w:tc>
      </w:tr>
      <w:tr w:rsidR="00D5593D" w14:paraId="5D47CA85" w14:textId="77777777" w:rsidTr="00D5593D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92B77" w14:textId="77777777" w:rsidR="00D5593D" w:rsidRDefault="00D5593D" w:rsidP="00D559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51F8A" w14:textId="77777777" w:rsidR="00D5593D" w:rsidRDefault="00D5593D" w:rsidP="00D559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Very Likely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e.g.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1 in 10 chance or higher</w:t>
            </w:r>
          </w:p>
        </w:tc>
      </w:tr>
    </w:tbl>
    <w:p w14:paraId="478C6126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2891530F" w14:textId="77777777" w:rsidR="00555FFD" w:rsidRDefault="00555FFD">
      <w:pPr>
        <w:spacing w:after="200" w:line="276" w:lineRule="auto"/>
        <w:rPr>
          <w:rFonts w:ascii="Calibri" w:eastAsia="Calibri" w:hAnsi="Calibri" w:cs="Calibri"/>
        </w:rPr>
      </w:pPr>
    </w:p>
    <w:p w14:paraId="4C63AAB5" w14:textId="77777777" w:rsidR="00E22DF1" w:rsidRDefault="00E22DF1">
      <w:pPr>
        <w:spacing w:after="200" w:line="276" w:lineRule="auto"/>
        <w:rPr>
          <w:rFonts w:ascii="Calibri" w:eastAsia="Calibri" w:hAnsi="Calibri" w:cs="Calibri"/>
          <w:sz w:val="24"/>
        </w:rPr>
      </w:pPr>
    </w:p>
    <w:sectPr w:rsidR="00E22DF1" w:rsidSect="00F023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E29"/>
    <w:multiLevelType w:val="multilevel"/>
    <w:tmpl w:val="E39A1D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F5409F"/>
    <w:multiLevelType w:val="multilevel"/>
    <w:tmpl w:val="BD12D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483F77"/>
    <w:multiLevelType w:val="multilevel"/>
    <w:tmpl w:val="EF58C7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9B6E02"/>
    <w:multiLevelType w:val="multilevel"/>
    <w:tmpl w:val="40A67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CD5B64"/>
    <w:multiLevelType w:val="multilevel"/>
    <w:tmpl w:val="B9543D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235329"/>
    <w:multiLevelType w:val="multilevel"/>
    <w:tmpl w:val="226AA9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A547C7"/>
    <w:multiLevelType w:val="multilevel"/>
    <w:tmpl w:val="CD6C3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D34265"/>
    <w:multiLevelType w:val="multilevel"/>
    <w:tmpl w:val="DFBCC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27699E"/>
    <w:multiLevelType w:val="multilevel"/>
    <w:tmpl w:val="5A46A5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C43C4D"/>
    <w:multiLevelType w:val="multilevel"/>
    <w:tmpl w:val="06AC3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4416ED"/>
    <w:multiLevelType w:val="multilevel"/>
    <w:tmpl w:val="48E01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903A1C"/>
    <w:multiLevelType w:val="multilevel"/>
    <w:tmpl w:val="17569F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F46C81"/>
    <w:multiLevelType w:val="multilevel"/>
    <w:tmpl w:val="9AD42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470124"/>
    <w:multiLevelType w:val="multilevel"/>
    <w:tmpl w:val="C672A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3C272D"/>
    <w:multiLevelType w:val="multilevel"/>
    <w:tmpl w:val="4E964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1A5679"/>
    <w:multiLevelType w:val="multilevel"/>
    <w:tmpl w:val="3342F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6F65C1"/>
    <w:multiLevelType w:val="multilevel"/>
    <w:tmpl w:val="DF4E3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F436AF"/>
    <w:multiLevelType w:val="multilevel"/>
    <w:tmpl w:val="39001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E84276"/>
    <w:multiLevelType w:val="multilevel"/>
    <w:tmpl w:val="F55EB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CE3719"/>
    <w:multiLevelType w:val="multilevel"/>
    <w:tmpl w:val="ECF894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64514A"/>
    <w:multiLevelType w:val="multilevel"/>
    <w:tmpl w:val="A8A0B3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35A4623"/>
    <w:multiLevelType w:val="multilevel"/>
    <w:tmpl w:val="F57E8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69D6757"/>
    <w:multiLevelType w:val="multilevel"/>
    <w:tmpl w:val="A392A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9356136"/>
    <w:multiLevelType w:val="multilevel"/>
    <w:tmpl w:val="52B2C6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9BD4AE1"/>
    <w:multiLevelType w:val="multilevel"/>
    <w:tmpl w:val="B6008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0D54A9"/>
    <w:multiLevelType w:val="multilevel"/>
    <w:tmpl w:val="301ACB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FD334EB"/>
    <w:multiLevelType w:val="multilevel"/>
    <w:tmpl w:val="AFFCDB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01F3952"/>
    <w:multiLevelType w:val="multilevel"/>
    <w:tmpl w:val="5B22AD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21B4D9F"/>
    <w:multiLevelType w:val="multilevel"/>
    <w:tmpl w:val="25708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2491C87"/>
    <w:multiLevelType w:val="multilevel"/>
    <w:tmpl w:val="44386B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2F5659B"/>
    <w:multiLevelType w:val="multilevel"/>
    <w:tmpl w:val="4EFA5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33E52C6"/>
    <w:multiLevelType w:val="multilevel"/>
    <w:tmpl w:val="7E5645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44371E9"/>
    <w:multiLevelType w:val="multilevel"/>
    <w:tmpl w:val="8E107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4884F16"/>
    <w:multiLevelType w:val="multilevel"/>
    <w:tmpl w:val="AE58D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4CC1537"/>
    <w:multiLevelType w:val="multilevel"/>
    <w:tmpl w:val="29BEAA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5B45EDD"/>
    <w:multiLevelType w:val="multilevel"/>
    <w:tmpl w:val="27F65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C0059A3"/>
    <w:multiLevelType w:val="multilevel"/>
    <w:tmpl w:val="39026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E43156A"/>
    <w:multiLevelType w:val="multilevel"/>
    <w:tmpl w:val="5E38E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E43238F"/>
    <w:multiLevelType w:val="multilevel"/>
    <w:tmpl w:val="AAC82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ED3459F"/>
    <w:multiLevelType w:val="multilevel"/>
    <w:tmpl w:val="507282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50D2801"/>
    <w:multiLevelType w:val="multilevel"/>
    <w:tmpl w:val="E6FCF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81C6B68"/>
    <w:multiLevelType w:val="multilevel"/>
    <w:tmpl w:val="9264B3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94D3488"/>
    <w:multiLevelType w:val="multilevel"/>
    <w:tmpl w:val="14FC4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BE51E0B"/>
    <w:multiLevelType w:val="multilevel"/>
    <w:tmpl w:val="92AC6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F1623FE"/>
    <w:multiLevelType w:val="multilevel"/>
    <w:tmpl w:val="E0CA38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11952F9"/>
    <w:multiLevelType w:val="multilevel"/>
    <w:tmpl w:val="D06C4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2634D60"/>
    <w:multiLevelType w:val="multilevel"/>
    <w:tmpl w:val="2CD686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3632761"/>
    <w:multiLevelType w:val="multilevel"/>
    <w:tmpl w:val="E9004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5466D7F"/>
    <w:multiLevelType w:val="multilevel"/>
    <w:tmpl w:val="02C827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6830E14"/>
    <w:multiLevelType w:val="multilevel"/>
    <w:tmpl w:val="797E4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6C439F6"/>
    <w:multiLevelType w:val="multilevel"/>
    <w:tmpl w:val="9CDC1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7BA0CA6"/>
    <w:multiLevelType w:val="multilevel"/>
    <w:tmpl w:val="D71E1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7E33EB3"/>
    <w:multiLevelType w:val="multilevel"/>
    <w:tmpl w:val="3FE22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8CC3A5B"/>
    <w:multiLevelType w:val="multilevel"/>
    <w:tmpl w:val="0FC8E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AF34C38"/>
    <w:multiLevelType w:val="multilevel"/>
    <w:tmpl w:val="A22022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B642E02"/>
    <w:multiLevelType w:val="multilevel"/>
    <w:tmpl w:val="6D6E7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BED2AEA"/>
    <w:multiLevelType w:val="multilevel"/>
    <w:tmpl w:val="4204F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1A47348"/>
    <w:multiLevelType w:val="multilevel"/>
    <w:tmpl w:val="DF346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1C860CE"/>
    <w:multiLevelType w:val="multilevel"/>
    <w:tmpl w:val="107CC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2D63E19"/>
    <w:multiLevelType w:val="multilevel"/>
    <w:tmpl w:val="EA1247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5394DD7"/>
    <w:multiLevelType w:val="multilevel"/>
    <w:tmpl w:val="D30E52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90870CC"/>
    <w:multiLevelType w:val="multilevel"/>
    <w:tmpl w:val="17D6F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B2B687F"/>
    <w:multiLevelType w:val="multilevel"/>
    <w:tmpl w:val="173824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CC1540D"/>
    <w:multiLevelType w:val="multilevel"/>
    <w:tmpl w:val="83D283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EFE2D54"/>
    <w:multiLevelType w:val="multilevel"/>
    <w:tmpl w:val="7BCA97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27706182">
    <w:abstractNumId w:val="3"/>
  </w:num>
  <w:num w:numId="2" w16cid:durableId="1061949745">
    <w:abstractNumId w:val="45"/>
  </w:num>
  <w:num w:numId="3" w16cid:durableId="415786921">
    <w:abstractNumId w:val="1"/>
  </w:num>
  <w:num w:numId="4" w16cid:durableId="282265">
    <w:abstractNumId w:val="21"/>
  </w:num>
  <w:num w:numId="5" w16cid:durableId="1626424984">
    <w:abstractNumId w:val="52"/>
  </w:num>
  <w:num w:numId="6" w16cid:durableId="1515994275">
    <w:abstractNumId w:val="10"/>
  </w:num>
  <w:num w:numId="7" w16cid:durableId="1230534611">
    <w:abstractNumId w:val="61"/>
  </w:num>
  <w:num w:numId="8" w16cid:durableId="1997804920">
    <w:abstractNumId w:val="18"/>
  </w:num>
  <w:num w:numId="9" w16cid:durableId="418453010">
    <w:abstractNumId w:val="57"/>
  </w:num>
  <w:num w:numId="10" w16cid:durableId="244076289">
    <w:abstractNumId w:val="42"/>
  </w:num>
  <w:num w:numId="11" w16cid:durableId="433210739">
    <w:abstractNumId w:val="60"/>
  </w:num>
  <w:num w:numId="12" w16cid:durableId="1807776244">
    <w:abstractNumId w:val="37"/>
  </w:num>
  <w:num w:numId="13" w16cid:durableId="1320770428">
    <w:abstractNumId w:val="59"/>
  </w:num>
  <w:num w:numId="14" w16cid:durableId="1036740234">
    <w:abstractNumId w:val="22"/>
  </w:num>
  <w:num w:numId="15" w16cid:durableId="1614626545">
    <w:abstractNumId w:val="34"/>
  </w:num>
  <w:num w:numId="16" w16cid:durableId="1369332955">
    <w:abstractNumId w:val="53"/>
  </w:num>
  <w:num w:numId="17" w16cid:durableId="1556433880">
    <w:abstractNumId w:val="32"/>
  </w:num>
  <w:num w:numId="18" w16cid:durableId="1710258371">
    <w:abstractNumId w:val="7"/>
  </w:num>
  <w:num w:numId="19" w16cid:durableId="572853712">
    <w:abstractNumId w:val="13"/>
  </w:num>
  <w:num w:numId="20" w16cid:durableId="878780984">
    <w:abstractNumId w:val="6"/>
  </w:num>
  <w:num w:numId="21" w16cid:durableId="1031031865">
    <w:abstractNumId w:val="14"/>
  </w:num>
  <w:num w:numId="22" w16cid:durableId="361786652">
    <w:abstractNumId w:val="33"/>
  </w:num>
  <w:num w:numId="23" w16cid:durableId="403719355">
    <w:abstractNumId w:val="46"/>
  </w:num>
  <w:num w:numId="24" w16cid:durableId="1901214035">
    <w:abstractNumId w:val="16"/>
  </w:num>
  <w:num w:numId="25" w16cid:durableId="1417365745">
    <w:abstractNumId w:val="15"/>
  </w:num>
  <w:num w:numId="26" w16cid:durableId="1301304003">
    <w:abstractNumId w:val="9"/>
  </w:num>
  <w:num w:numId="27" w16cid:durableId="574357671">
    <w:abstractNumId w:val="31"/>
  </w:num>
  <w:num w:numId="28" w16cid:durableId="137845031">
    <w:abstractNumId w:val="11"/>
  </w:num>
  <w:num w:numId="29" w16cid:durableId="1743795203">
    <w:abstractNumId w:val="8"/>
  </w:num>
  <w:num w:numId="30" w16cid:durableId="1832793238">
    <w:abstractNumId w:val="44"/>
  </w:num>
  <w:num w:numId="31" w16cid:durableId="809058642">
    <w:abstractNumId w:val="64"/>
  </w:num>
  <w:num w:numId="32" w16cid:durableId="783042524">
    <w:abstractNumId w:val="4"/>
  </w:num>
  <w:num w:numId="33" w16cid:durableId="1309672577">
    <w:abstractNumId w:val="5"/>
  </w:num>
  <w:num w:numId="34" w16cid:durableId="1428304601">
    <w:abstractNumId w:val="51"/>
  </w:num>
  <w:num w:numId="35" w16cid:durableId="708724000">
    <w:abstractNumId w:val="35"/>
  </w:num>
  <w:num w:numId="36" w16cid:durableId="2004509436">
    <w:abstractNumId w:val="39"/>
  </w:num>
  <w:num w:numId="37" w16cid:durableId="1053040562">
    <w:abstractNumId w:val="47"/>
  </w:num>
  <w:num w:numId="38" w16cid:durableId="996768102">
    <w:abstractNumId w:val="26"/>
  </w:num>
  <w:num w:numId="39" w16cid:durableId="169835018">
    <w:abstractNumId w:val="50"/>
  </w:num>
  <w:num w:numId="40" w16cid:durableId="258418283">
    <w:abstractNumId w:val="20"/>
  </w:num>
  <w:num w:numId="41" w16cid:durableId="372115029">
    <w:abstractNumId w:val="29"/>
  </w:num>
  <w:num w:numId="42" w16cid:durableId="667707288">
    <w:abstractNumId w:val="49"/>
  </w:num>
  <w:num w:numId="43" w16cid:durableId="2059936215">
    <w:abstractNumId w:val="63"/>
  </w:num>
  <w:num w:numId="44" w16cid:durableId="82848355">
    <w:abstractNumId w:val="54"/>
  </w:num>
  <w:num w:numId="45" w16cid:durableId="1418792025">
    <w:abstractNumId w:val="36"/>
  </w:num>
  <w:num w:numId="46" w16cid:durableId="254822075">
    <w:abstractNumId w:val="0"/>
  </w:num>
  <w:num w:numId="47" w16cid:durableId="788084841">
    <w:abstractNumId w:val="2"/>
  </w:num>
  <w:num w:numId="48" w16cid:durableId="1012076361">
    <w:abstractNumId w:val="23"/>
  </w:num>
  <w:num w:numId="49" w16cid:durableId="456920251">
    <w:abstractNumId w:val="56"/>
  </w:num>
  <w:num w:numId="50" w16cid:durableId="237600231">
    <w:abstractNumId w:val="19"/>
  </w:num>
  <w:num w:numId="51" w16cid:durableId="1053888905">
    <w:abstractNumId w:val="48"/>
  </w:num>
  <w:num w:numId="52" w16cid:durableId="1265843396">
    <w:abstractNumId w:val="25"/>
  </w:num>
  <w:num w:numId="53" w16cid:durableId="1640569798">
    <w:abstractNumId w:val="43"/>
  </w:num>
  <w:num w:numId="54" w16cid:durableId="474496230">
    <w:abstractNumId w:val="27"/>
  </w:num>
  <w:num w:numId="55" w16cid:durableId="641471495">
    <w:abstractNumId w:val="41"/>
  </w:num>
  <w:num w:numId="56" w16cid:durableId="68427507">
    <w:abstractNumId w:val="30"/>
  </w:num>
  <w:num w:numId="57" w16cid:durableId="508368222">
    <w:abstractNumId w:val="17"/>
  </w:num>
  <w:num w:numId="58" w16cid:durableId="1656102661">
    <w:abstractNumId w:val="62"/>
  </w:num>
  <w:num w:numId="59" w16cid:durableId="1274554126">
    <w:abstractNumId w:val="28"/>
  </w:num>
  <w:num w:numId="60" w16cid:durableId="323555043">
    <w:abstractNumId w:val="24"/>
  </w:num>
  <w:num w:numId="61" w16cid:durableId="1503474291">
    <w:abstractNumId w:val="12"/>
  </w:num>
  <w:num w:numId="62" w16cid:durableId="865828052">
    <w:abstractNumId w:val="38"/>
  </w:num>
  <w:num w:numId="63" w16cid:durableId="1869834281">
    <w:abstractNumId w:val="40"/>
  </w:num>
  <w:num w:numId="64" w16cid:durableId="1725837931">
    <w:abstractNumId w:val="58"/>
  </w:num>
  <w:num w:numId="65" w16cid:durableId="1276598298">
    <w:abstractNumId w:val="5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F1"/>
    <w:rsid w:val="000213E6"/>
    <w:rsid w:val="000221DE"/>
    <w:rsid w:val="001501E1"/>
    <w:rsid w:val="0015265F"/>
    <w:rsid w:val="001B0A8F"/>
    <w:rsid w:val="001E4033"/>
    <w:rsid w:val="001F6F97"/>
    <w:rsid w:val="00226356"/>
    <w:rsid w:val="00242DAB"/>
    <w:rsid w:val="002D44FF"/>
    <w:rsid w:val="00303E49"/>
    <w:rsid w:val="00327580"/>
    <w:rsid w:val="00385F80"/>
    <w:rsid w:val="00397810"/>
    <w:rsid w:val="003B15A2"/>
    <w:rsid w:val="003D696B"/>
    <w:rsid w:val="00462AAA"/>
    <w:rsid w:val="004F3E72"/>
    <w:rsid w:val="00554BF9"/>
    <w:rsid w:val="00555FFD"/>
    <w:rsid w:val="005F6ADF"/>
    <w:rsid w:val="00633E4A"/>
    <w:rsid w:val="006D223B"/>
    <w:rsid w:val="00706C0D"/>
    <w:rsid w:val="00754376"/>
    <w:rsid w:val="007B7CDD"/>
    <w:rsid w:val="008F5677"/>
    <w:rsid w:val="009244CA"/>
    <w:rsid w:val="00A94551"/>
    <w:rsid w:val="00B75083"/>
    <w:rsid w:val="00B827AB"/>
    <w:rsid w:val="00BC4DD7"/>
    <w:rsid w:val="00C20896"/>
    <w:rsid w:val="00C960E4"/>
    <w:rsid w:val="00CA6F8C"/>
    <w:rsid w:val="00CC34A0"/>
    <w:rsid w:val="00D012E6"/>
    <w:rsid w:val="00D5593D"/>
    <w:rsid w:val="00D9771A"/>
    <w:rsid w:val="00DA089C"/>
    <w:rsid w:val="00E17B76"/>
    <w:rsid w:val="00E22DF1"/>
    <w:rsid w:val="00ED27F7"/>
    <w:rsid w:val="00EE5BB0"/>
    <w:rsid w:val="00F0231B"/>
    <w:rsid w:val="00F159AE"/>
    <w:rsid w:val="26718C95"/>
    <w:rsid w:val="6D46FF86"/>
    <w:rsid w:val="72CA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C614"/>
  <w15:docId w15:val="{50E3D304-8825-4939-B485-5622886D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nisecurity@soton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usu.org/groups/admin/howto/protectionaccide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su.org/groups/admin/howto/protectionaccide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www.susu.org/groups/admin/howto/protectionacciden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susu.org/groups/admin/howto/protectionaccident" TargetMode="External"/><Relationship Id="rId14" Type="http://schemas.openxmlformats.org/officeDocument/2006/relationships/hyperlink" Target="mailto:unisecurity@sot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7EB8B877B114B8DC3E42300AECEC0" ma:contentTypeVersion="11" ma:contentTypeDescription="Create a new document." ma:contentTypeScope="" ma:versionID="45fb7d78f0e66f05ead15df2b647bb02">
  <xsd:schema xmlns:xsd="http://www.w3.org/2001/XMLSchema" xmlns:xs="http://www.w3.org/2001/XMLSchema" xmlns:p="http://schemas.microsoft.com/office/2006/metadata/properties" xmlns:ns2="01aae33e-1fa7-45c8-ae8e-cf5776580af1" xmlns:ns3="92d02d63-ce69-41b5-bbdc-6514d0ebecb6" targetNamespace="http://schemas.microsoft.com/office/2006/metadata/properties" ma:root="true" ma:fieldsID="ca97d12b8fc69d9d934aaa59a80c9e7d" ns2:_="" ns3:_="">
    <xsd:import namespace="01aae33e-1fa7-45c8-ae8e-cf5776580af1"/>
    <xsd:import namespace="92d02d63-ce69-41b5-bbdc-6514d0ebe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ae33e-1fa7-45c8-ae8e-cf5776580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02d63-ce69-41b5-bbdc-6514d0ebec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aeca54e-bf9b-4ff3-b5e2-5e3144891f9d}" ma:internalName="TaxCatchAll" ma:showField="CatchAllData" ma:web="92d02d63-ce69-41b5-bbdc-6514d0ebec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d02d63-ce69-41b5-bbdc-6514d0ebecb6" xsi:nil="true"/>
    <lcf76f155ced4ddcb4097134ff3c332f xmlns="01aae33e-1fa7-45c8-ae8e-cf5776580a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B2D043-EACE-477A-B9BF-F958FE10A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ae33e-1fa7-45c8-ae8e-cf5776580af1"/>
    <ds:schemaRef ds:uri="92d02d63-ce69-41b5-bbdc-6514d0ebe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E723D3-8D3D-48C7-9880-59D8657F46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E74FCE-1FC4-46DB-AEAC-69186A4AE2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FB7117-6677-4D1F-B8E4-B26D02E3A287}">
  <ds:schemaRefs>
    <ds:schemaRef ds:uri="http://schemas.microsoft.com/office/2006/metadata/properties"/>
    <ds:schemaRef ds:uri="http://schemas.microsoft.com/office/infopath/2007/PartnerControls"/>
    <ds:schemaRef ds:uri="92d02d63-ce69-41b5-bbdc-6514d0ebecb6"/>
    <ds:schemaRef ds:uri="01aae33e-1fa7-45c8-ae8e-cf5776580a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2087</Words>
  <Characters>11896</Characters>
  <Application>Microsoft Office Word</Application>
  <DocSecurity>0</DocSecurity>
  <Lines>99</Lines>
  <Paragraphs>27</Paragraphs>
  <ScaleCrop>false</ScaleCrop>
  <Company/>
  <LinksUpToDate>false</LinksUpToDate>
  <CharactersWithSpaces>13956</CharactersWithSpaces>
  <SharedDoc>false</SharedDoc>
  <HLinks>
    <vt:vector size="72" baseType="variant">
      <vt:variant>
        <vt:i4>3342410</vt:i4>
      </vt:variant>
      <vt:variant>
        <vt:i4>33</vt:i4>
      </vt:variant>
      <vt:variant>
        <vt:i4>0</vt:i4>
      </vt:variant>
      <vt:variant>
        <vt:i4>5</vt:i4>
      </vt:variant>
      <vt:variant>
        <vt:lpwstr>mailto:unisecurity@soton.ac.uk</vt:lpwstr>
      </vt:variant>
      <vt:variant>
        <vt:lpwstr/>
      </vt:variant>
      <vt:variant>
        <vt:i4>3342410</vt:i4>
      </vt:variant>
      <vt:variant>
        <vt:i4>30</vt:i4>
      </vt:variant>
      <vt:variant>
        <vt:i4>0</vt:i4>
      </vt:variant>
      <vt:variant>
        <vt:i4>5</vt:i4>
      </vt:variant>
      <vt:variant>
        <vt:lpwstr>mailto:unisecurity@soton.ac.uk</vt:lpwstr>
      </vt:variant>
      <vt:variant>
        <vt:lpwstr/>
      </vt:variant>
      <vt:variant>
        <vt:i4>7864380</vt:i4>
      </vt:variant>
      <vt:variant>
        <vt:i4>27</vt:i4>
      </vt:variant>
      <vt:variant>
        <vt:i4>0</vt:i4>
      </vt:variant>
      <vt:variant>
        <vt:i4>5</vt:i4>
      </vt:variant>
      <vt:variant>
        <vt:lpwstr>https://www.susu.org/groups/admin/howto/protectionaccident</vt:lpwstr>
      </vt:variant>
      <vt:variant>
        <vt:lpwstr/>
      </vt:variant>
      <vt:variant>
        <vt:i4>7864380</vt:i4>
      </vt:variant>
      <vt:variant>
        <vt:i4>24</vt:i4>
      </vt:variant>
      <vt:variant>
        <vt:i4>0</vt:i4>
      </vt:variant>
      <vt:variant>
        <vt:i4>5</vt:i4>
      </vt:variant>
      <vt:variant>
        <vt:lpwstr>https://www.susu.org/groups/admin/howto/protectionaccident</vt:lpwstr>
      </vt:variant>
      <vt:variant>
        <vt:lpwstr/>
      </vt:variant>
      <vt:variant>
        <vt:i4>7864380</vt:i4>
      </vt:variant>
      <vt:variant>
        <vt:i4>21</vt:i4>
      </vt:variant>
      <vt:variant>
        <vt:i4>0</vt:i4>
      </vt:variant>
      <vt:variant>
        <vt:i4>5</vt:i4>
      </vt:variant>
      <vt:variant>
        <vt:lpwstr>https://www.susu.org/groups/admin/howto/protectionaccident</vt:lpwstr>
      </vt:variant>
      <vt:variant>
        <vt:lpwstr/>
      </vt:variant>
      <vt:variant>
        <vt:i4>7864380</vt:i4>
      </vt:variant>
      <vt:variant>
        <vt:i4>18</vt:i4>
      </vt:variant>
      <vt:variant>
        <vt:i4>0</vt:i4>
      </vt:variant>
      <vt:variant>
        <vt:i4>5</vt:i4>
      </vt:variant>
      <vt:variant>
        <vt:lpwstr>https://www.susu.org/groups/admin/howto/protectionaccident</vt:lpwstr>
      </vt:variant>
      <vt:variant>
        <vt:lpwstr/>
      </vt:variant>
      <vt:variant>
        <vt:i4>7864380</vt:i4>
      </vt:variant>
      <vt:variant>
        <vt:i4>15</vt:i4>
      </vt:variant>
      <vt:variant>
        <vt:i4>0</vt:i4>
      </vt:variant>
      <vt:variant>
        <vt:i4>5</vt:i4>
      </vt:variant>
      <vt:variant>
        <vt:lpwstr>https://www.susu.org/groups/admin/howto/protectionaccident</vt:lpwstr>
      </vt:variant>
      <vt:variant>
        <vt:lpwstr/>
      </vt:variant>
      <vt:variant>
        <vt:i4>4980761</vt:i4>
      </vt:variant>
      <vt:variant>
        <vt:i4>12</vt:i4>
      </vt:variant>
      <vt:variant>
        <vt:i4>0</vt:i4>
      </vt:variant>
      <vt:variant>
        <vt:i4>5</vt:i4>
      </vt:variant>
      <vt:variant>
        <vt:lpwstr>https://www.susu.org/downloads/SUSU-Expect-Respect-Policy.pdf</vt:lpwstr>
      </vt:variant>
      <vt:variant>
        <vt:lpwstr/>
      </vt:variant>
      <vt:variant>
        <vt:i4>4980761</vt:i4>
      </vt:variant>
      <vt:variant>
        <vt:i4>9</vt:i4>
      </vt:variant>
      <vt:variant>
        <vt:i4>0</vt:i4>
      </vt:variant>
      <vt:variant>
        <vt:i4>5</vt:i4>
      </vt:variant>
      <vt:variant>
        <vt:lpwstr>https://www.susu.org/downloads/SUSU-Expect-Respect-Policy.pdf</vt:lpwstr>
      </vt:variant>
      <vt:variant>
        <vt:lpwstr/>
      </vt:variant>
      <vt:variant>
        <vt:i4>4980761</vt:i4>
      </vt:variant>
      <vt:variant>
        <vt:i4>6</vt:i4>
      </vt:variant>
      <vt:variant>
        <vt:i4>0</vt:i4>
      </vt:variant>
      <vt:variant>
        <vt:i4>5</vt:i4>
      </vt:variant>
      <vt:variant>
        <vt:lpwstr>https://www.susu.org/downloads/SUSU-Expect-Respect-Policy.pdf</vt:lpwstr>
      </vt:variant>
      <vt:variant>
        <vt:lpwstr/>
      </vt:variant>
      <vt:variant>
        <vt:i4>7864380</vt:i4>
      </vt:variant>
      <vt:variant>
        <vt:i4>3</vt:i4>
      </vt:variant>
      <vt:variant>
        <vt:i4>0</vt:i4>
      </vt:variant>
      <vt:variant>
        <vt:i4>5</vt:i4>
      </vt:variant>
      <vt:variant>
        <vt:lpwstr>https://www.susu.org/groups/admin/howto/protectionaccident</vt:lpwstr>
      </vt:variant>
      <vt:variant>
        <vt:lpwstr/>
      </vt:variant>
      <vt:variant>
        <vt:i4>7864380</vt:i4>
      </vt:variant>
      <vt:variant>
        <vt:i4>0</vt:i4>
      </vt:variant>
      <vt:variant>
        <vt:i4>0</vt:i4>
      </vt:variant>
      <vt:variant>
        <vt:i4>5</vt:i4>
      </vt:variant>
      <vt:variant>
        <vt:lpwstr>https://www.susu.org/groups/admin/howto/protectionaccident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cp:lastModifiedBy>Emily</cp:lastModifiedBy>
  <cp:revision>2</cp:revision>
  <dcterms:created xsi:type="dcterms:W3CDTF">2023-11-22T18:58:00Z</dcterms:created>
  <dcterms:modified xsi:type="dcterms:W3CDTF">2023-11-22T18:58:00Z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0x0101002C27EB8B877B114B8DC3E42300AECEC0</vt:lpwstr>
  </property>
  <property fmtid="{D5CDD505-2E9C-101B-9397-08002B2CF9AE}" pid="3" name="Order">
    <vt:r8>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