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3219"/>
      </w:tblGrid>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6EE393CF" w:rsidR="00E4228F" w:rsidRPr="008C77D0" w:rsidRDefault="008C77D0" w:rsidP="00E4228F">
            <w:pPr>
              <w:pStyle w:val="ListParagraph"/>
              <w:ind w:left="170"/>
              <w:rPr>
                <w:rFonts w:ascii="Verdana" w:eastAsia="Times New Roman" w:hAnsi="Verdana" w:cs="Times New Roman"/>
                <w:bCs/>
                <w:i/>
                <w:iCs/>
                <w:lang w:eastAsia="en-GB"/>
              </w:rPr>
            </w:pPr>
            <w:r w:rsidRPr="008C77D0">
              <w:rPr>
                <w:rFonts w:ascii="Verdana" w:eastAsia="Times New Roman" w:hAnsi="Verdana" w:cs="Times New Roman"/>
                <w:bCs/>
                <w:i/>
                <w:iCs/>
                <w:color w:val="FF0000"/>
                <w:lang w:eastAsia="en-GB"/>
              </w:rPr>
              <w:t xml:space="preserve">Southampton </w:t>
            </w:r>
            <w:proofErr w:type="gramStart"/>
            <w:r w:rsidRPr="008C77D0">
              <w:rPr>
                <w:rFonts w:ascii="Verdana" w:eastAsia="Times New Roman" w:hAnsi="Verdana" w:cs="Times New Roman"/>
                <w:bCs/>
                <w:i/>
                <w:iCs/>
                <w:color w:val="FF0000"/>
                <w:lang w:eastAsia="en-GB"/>
              </w:rPr>
              <w:t>fencing  club’s</w:t>
            </w:r>
            <w:proofErr w:type="gramEnd"/>
            <w:r w:rsidRPr="008C77D0">
              <w:rPr>
                <w:rFonts w:ascii="Verdana" w:eastAsia="Times New Roman" w:hAnsi="Verdana" w:cs="Times New Roman"/>
                <w:bCs/>
                <w:i/>
                <w:iCs/>
                <w:color w:val="FF0000"/>
                <w:lang w:eastAsia="en-GB"/>
              </w:rPr>
              <w:t xml:space="preserve"> alumni competition  2/11/24 to 3/11/24</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shd w:val="clear" w:color="auto" w:fill="auto"/>
          </w:tcPr>
          <w:p w14:paraId="3C5F0404" w14:textId="040A5DA1" w:rsidR="00E4228F" w:rsidRPr="00A156C3" w:rsidRDefault="008C77D0"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color w:val="FF0000"/>
              </w:rPr>
              <w:t>Efan Smith (club secretary)</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10B3EF34" w:rsidR="00E4228F" w:rsidRPr="007A7454" w:rsidRDefault="008C77D0" w:rsidP="00E4228F">
            <w:pPr>
              <w:rPr>
                <w:rFonts w:ascii="Verdana" w:eastAsia="Times New Roman" w:hAnsi="Verdana" w:cs="Times New Roman"/>
                <w:b/>
                <w:i/>
                <w:lang w:eastAsia="en-GB"/>
              </w:rPr>
            </w:pPr>
            <w:r>
              <w:rPr>
                <w:rFonts w:ascii="Verdana" w:eastAsia="Times New Roman" w:hAnsi="Verdana" w:cs="Times New Roman"/>
                <w:bCs/>
                <w:i/>
                <w:color w:val="FF0000"/>
              </w:rPr>
              <w:t>Athena Burger (President)</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5DA9A69E" w:rsidR="00E4228F" w:rsidRPr="00B817BD" w:rsidRDefault="00D24761" w:rsidP="00E4228F">
            <w:pPr>
              <w:pStyle w:val="ListParagraph"/>
              <w:ind w:left="170"/>
              <w:rPr>
                <w:rFonts w:ascii="Verdana" w:eastAsia="Times New Roman" w:hAnsi="Verdana" w:cs="Times New Roman"/>
                <w:b/>
                <w:i/>
                <w:lang w:eastAsia="en-GB"/>
              </w:rPr>
            </w:pPr>
            <w:r>
              <w:rPr>
                <w:rFonts w:ascii="Verdana" w:eastAsia="Times New Roman" w:hAnsi="Verdana" w:cs="Times New Roman"/>
                <w:b/>
                <w:i/>
                <w:lang w:eastAsia="en-GB"/>
              </w:rPr>
              <w:t>SUSU USE ONLY</w:t>
            </w: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3"/>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BA1F519" w14:textId="4AE0C268" w:rsidR="00D24761" w:rsidRDefault="00FD7F48" w:rsidP="00E4228F">
            <w:pPr>
              <w:pStyle w:val="ListParagraph"/>
              <w:ind w:left="170"/>
              <w:rPr>
                <w:rFonts w:ascii="Verdana" w:eastAsia="Times New Roman" w:hAnsi="Verdana" w:cs="Times New Roman"/>
                <w:b/>
                <w:i/>
                <w:lang w:eastAsia="en-GB"/>
              </w:rPr>
            </w:pPr>
            <w:r>
              <w:rPr>
                <w:rFonts w:ascii="Verdana" w:eastAsia="Times New Roman" w:hAnsi="Verdana" w:cs="Times New Roman"/>
                <w:bCs/>
                <w:i/>
                <w:color w:val="FF0000"/>
                <w:lang w:eastAsia="en-GB"/>
              </w:rPr>
              <w:t xml:space="preserve">The Alumni competition is a sports event put on by our club on the first weekend in November each year. The first day is </w:t>
            </w:r>
            <w:proofErr w:type="gramStart"/>
            <w:r>
              <w:rPr>
                <w:rFonts w:ascii="Verdana" w:eastAsia="Times New Roman" w:hAnsi="Verdana" w:cs="Times New Roman"/>
                <w:bCs/>
                <w:i/>
                <w:color w:val="FF0000"/>
                <w:lang w:eastAsia="en-GB"/>
              </w:rPr>
              <w:t>a</w:t>
            </w:r>
            <w:proofErr w:type="gramEnd"/>
            <w:r>
              <w:rPr>
                <w:rFonts w:ascii="Verdana" w:eastAsia="Times New Roman" w:hAnsi="Verdana" w:cs="Times New Roman"/>
                <w:bCs/>
                <w:i/>
                <w:color w:val="FF0000"/>
                <w:lang w:eastAsia="en-GB"/>
              </w:rPr>
              <w:t xml:space="preserve"> individual event and the second is a team event. We book out the team Southampton sports hall for both days and set up several pistes. It will take place from 10.30 each day until the matches for that day are done. Will finish no later than 19.00.    </w:t>
            </w:r>
          </w:p>
          <w:p w14:paraId="6D19701E" w14:textId="77777777" w:rsidR="00D24761" w:rsidRPr="00B0462D" w:rsidRDefault="00D24761" w:rsidP="00B0462D">
            <w:pPr>
              <w:rPr>
                <w:rFonts w:ascii="Verdana" w:eastAsia="Times New Roman" w:hAnsi="Verdana" w:cs="Times New Roman"/>
                <w:b/>
                <w:i/>
                <w:lang w:eastAsia="en-GB"/>
              </w:rPr>
            </w:pP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4"/>
        <w:gridCol w:w="2057"/>
        <w:gridCol w:w="489"/>
        <w:gridCol w:w="489"/>
        <w:gridCol w:w="489"/>
        <w:gridCol w:w="2915"/>
        <w:gridCol w:w="489"/>
        <w:gridCol w:w="489"/>
        <w:gridCol w:w="489"/>
        <w:gridCol w:w="2773"/>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1D42DE">
        <w:trPr>
          <w:tblHeader/>
        </w:trPr>
        <w:tc>
          <w:tcPr>
            <w:tcW w:w="2198"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80"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1D42DE">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6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 xml:space="preserve">Who might be </w:t>
            </w:r>
            <w:proofErr w:type="gramStart"/>
            <w:r w:rsidRPr="00957A37">
              <w:rPr>
                <w:rFonts w:ascii="Lucida Sans" w:hAnsi="Lucida Sans"/>
                <w:b/>
              </w:rPr>
              <w:t>harmed</w:t>
            </w:r>
            <w:proofErr w:type="gramEnd"/>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6"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6"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904"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1D42DE">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68"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904"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1D42DE">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68"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74EA5EFA" w14:textId="77777777" w:rsidR="006003C7" w:rsidRDefault="006003C7" w:rsidP="00323D99">
            <w:pPr>
              <w:rPr>
                <w:bCs/>
                <w:color w:val="FF0000"/>
              </w:rPr>
            </w:pPr>
            <w:r w:rsidRPr="00323D99">
              <w:rPr>
                <w:bCs/>
              </w:rPr>
              <w:t xml:space="preserve">Check ground conditions for holes, lumps, and other obstacles. </w:t>
            </w:r>
            <w:r w:rsidR="00FD7F48" w:rsidRPr="00FD7F48">
              <w:rPr>
                <w:bCs/>
                <w:color w:val="FF0000"/>
              </w:rPr>
              <w:t xml:space="preserve">Especially pistes where people will be </w:t>
            </w:r>
            <w:proofErr w:type="gramStart"/>
            <w:r w:rsidR="00FD7F48" w:rsidRPr="00FD7F48">
              <w:rPr>
                <w:bCs/>
                <w:color w:val="FF0000"/>
              </w:rPr>
              <w:t>fencing</w:t>
            </w:r>
            <w:proofErr w:type="gramEnd"/>
            <w:r w:rsidR="00FD7F48" w:rsidRPr="00FD7F48">
              <w:rPr>
                <w:bCs/>
                <w:color w:val="FF0000"/>
              </w:rPr>
              <w:t xml:space="preserve"> </w:t>
            </w:r>
          </w:p>
          <w:p w14:paraId="6E047276" w14:textId="77777777" w:rsidR="00FD7F48" w:rsidRDefault="00FD7F48" w:rsidP="00323D99">
            <w:pPr>
              <w:rPr>
                <w:bCs/>
                <w:color w:val="FF0000"/>
              </w:rPr>
            </w:pPr>
          </w:p>
          <w:p w14:paraId="3C5F043E" w14:textId="20C2D8D0" w:rsidR="00FD7F48" w:rsidRPr="00323D99" w:rsidRDefault="00FD7F48" w:rsidP="00323D99">
            <w:pPr>
              <w:rPr>
                <w:rFonts w:cstheme="minorHAnsi"/>
              </w:rPr>
            </w:pPr>
            <w:r>
              <w:rPr>
                <w:bCs/>
                <w:color w:val="FF0000"/>
              </w:rPr>
              <w:t>Bags will be stored at the side of the hall as in normal training session</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904"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1D42DE">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proofErr w:type="gramStart"/>
            <w:r w:rsidRPr="007D7C6E">
              <w:rPr>
                <w:rFonts w:ascii="Calibri" w:eastAsia="Calibri" w:hAnsi="Calibri" w:cs="Calibri"/>
              </w:rPr>
              <w:t>Smoke inhalation</w:t>
            </w:r>
            <w:r>
              <w:rPr>
                <w:rFonts w:ascii="Calibri" w:eastAsia="Calibri" w:hAnsi="Calibri" w:cs="Calibri"/>
              </w:rPr>
              <w:t>,</w:t>
            </w:r>
            <w:proofErr w:type="gramEnd"/>
            <w:r>
              <w:rPr>
                <w:rFonts w:ascii="Calibri" w:eastAsia="Calibri" w:hAnsi="Calibri" w:cs="Calibri"/>
              </w:rPr>
              <w:t xml:space="preserve"> </w:t>
            </w:r>
            <w:r w:rsidRPr="007D7C6E">
              <w:rPr>
                <w:rFonts w:ascii="Calibri" w:eastAsia="Calibri" w:hAnsi="Calibri" w:cs="Calibri"/>
              </w:rPr>
              <w:t>burns and more severe. Risk of extreme harm.</w:t>
            </w:r>
          </w:p>
        </w:tc>
        <w:tc>
          <w:tcPr>
            <w:tcW w:w="668"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904"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1D42DE">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68"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 xml:space="preserve">Make stall operators aware of the potential risks, follow manual handling </w:t>
            </w:r>
            <w:proofErr w:type="gramStart"/>
            <w:r>
              <w:rPr>
                <w:rFonts w:ascii="Calibri" w:eastAsia="Calibri" w:hAnsi="Calibri" w:cs="Calibri"/>
              </w:rPr>
              <w:t>guidelines</w:t>
            </w:r>
            <w:proofErr w:type="gramEnd"/>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904"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 xml:space="preserve">Seek assistance if in need of extra help from facilities staff/venue staff if </w:t>
            </w:r>
            <w:proofErr w:type="gramStart"/>
            <w:r>
              <w:rPr>
                <w:rFonts w:ascii="Calibri" w:eastAsia="Calibri" w:hAnsi="Calibri" w:cs="Calibri"/>
              </w:rPr>
              <w:t>needed</w:t>
            </w:r>
            <w:proofErr w:type="gramEnd"/>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 xml:space="preserve">Seek medical attention from SUSU Reception if in </w:t>
            </w:r>
            <w:proofErr w:type="gramStart"/>
            <w:r>
              <w:rPr>
                <w:rFonts w:ascii="Calibri" w:eastAsia="Calibri" w:hAnsi="Calibri" w:cs="Calibri"/>
              </w:rPr>
              <w:t>need</w:t>
            </w:r>
            <w:proofErr w:type="gramEnd"/>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w:t>
            </w:r>
            <w:proofErr w:type="gramStart"/>
            <w:r>
              <w:rPr>
                <w:rFonts w:ascii="Calibri" w:eastAsia="Calibri" w:hAnsi="Calibri" w:cs="Calibri"/>
              </w:rPr>
              <w:t>needed</w:t>
            </w:r>
            <w:proofErr w:type="gramEnd"/>
            <w:r>
              <w:rPr>
                <w:rFonts w:ascii="Calibri" w:eastAsia="Calibri" w:hAnsi="Calibri" w:cs="Calibri"/>
              </w:rPr>
              <w:t xml:space="preserve">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1D42DE">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68"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w:t>
            </w:r>
            <w:proofErr w:type="gramStart"/>
            <w:r>
              <w:rPr>
                <w:rFonts w:ascii="Calibri" w:eastAsia="Calibri" w:hAnsi="Calibri" w:cs="Calibri"/>
              </w:rPr>
              <w:t>shove</w:t>
            </w:r>
            <w:proofErr w:type="gramEnd"/>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w:t>
            </w:r>
            <w:proofErr w:type="gramStart"/>
            <w:r>
              <w:rPr>
                <w:rFonts w:ascii="Calibri" w:eastAsia="Calibri" w:hAnsi="Calibri" w:cs="Calibri"/>
              </w:rPr>
              <w:t>space</w:t>
            </w:r>
            <w:proofErr w:type="gramEnd"/>
            <w:r>
              <w:rPr>
                <w:rFonts w:ascii="Calibri" w:eastAsia="Calibri" w:hAnsi="Calibri" w:cs="Calibri"/>
              </w:rPr>
              <w:t xml:space="preserve"> </w:t>
            </w:r>
          </w:p>
          <w:p w14:paraId="23285A1C" w14:textId="77777777" w:rsidR="003D3BAD" w:rsidRDefault="003D3BAD" w:rsidP="003D3BAD">
            <w:pPr>
              <w:rPr>
                <w:rFonts w:ascii="Calibri" w:eastAsia="Calibri" w:hAnsi="Calibri" w:cs="Calibri"/>
              </w:rPr>
            </w:pPr>
            <w:r>
              <w:rPr>
                <w:rFonts w:ascii="Calibri" w:eastAsia="Calibri" w:hAnsi="Calibri" w:cs="Calibri"/>
              </w:rPr>
              <w:t xml:space="preserve">Inform other bookings on the Redbrick/in the area of the </w:t>
            </w:r>
            <w:proofErr w:type="gramStart"/>
            <w:r>
              <w:rPr>
                <w:rFonts w:ascii="Calibri" w:eastAsia="Calibri" w:hAnsi="Calibri" w:cs="Calibri"/>
              </w:rPr>
              <w:t>event</w:t>
            </w:r>
            <w:proofErr w:type="gramEnd"/>
          </w:p>
          <w:p w14:paraId="02E24DDF" w14:textId="77777777" w:rsidR="00FD7F48" w:rsidRDefault="00FD7F48" w:rsidP="003D3BAD">
            <w:pPr>
              <w:rPr>
                <w:rFonts w:ascii="Calibri" w:eastAsia="Calibri" w:hAnsi="Calibri" w:cs="Calibri"/>
              </w:rPr>
            </w:pPr>
          </w:p>
          <w:p w14:paraId="0D51D6BB" w14:textId="6077CC8F" w:rsidR="00FD7F48" w:rsidRDefault="00FD7F48" w:rsidP="003D3BAD">
            <w:pPr>
              <w:rPr>
                <w:rFonts w:ascii="Calibri" w:eastAsia="Calibri" w:hAnsi="Calibri" w:cs="Calibri"/>
              </w:rPr>
            </w:pPr>
            <w:r w:rsidRPr="00FD7F48">
              <w:rPr>
                <w:rFonts w:ascii="Calibri" w:eastAsia="Calibri" w:hAnsi="Calibri" w:cs="Calibri"/>
                <w:color w:val="FF0000"/>
              </w:rPr>
              <w:t>I will know prior how many people will be attending and ensure this number is safe</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904"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 xml:space="preserve">Seek medical attention if problem </w:t>
            </w:r>
            <w:proofErr w:type="gramStart"/>
            <w:r>
              <w:rPr>
                <w:rFonts w:ascii="Calibri" w:eastAsia="Calibri" w:hAnsi="Calibri" w:cs="Calibri"/>
              </w:rPr>
              <w:t>arises</w:t>
            </w:r>
            <w:proofErr w:type="gramEnd"/>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xml:space="preserve">) and liaise with them on need for security teams on the </w:t>
            </w:r>
            <w:proofErr w:type="gramStart"/>
            <w:r>
              <w:rPr>
                <w:rFonts w:ascii="Calibri" w:eastAsia="Calibri" w:hAnsi="Calibri" w:cs="Calibri"/>
              </w:rPr>
              <w:t>day</w:t>
            </w:r>
            <w:proofErr w:type="gramEnd"/>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1D42DE">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68"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w:t>
            </w:r>
            <w:proofErr w:type="gramStart"/>
            <w:r>
              <w:rPr>
                <w:rFonts w:ascii="Calibri" w:eastAsia="Calibri" w:hAnsi="Calibri" w:cs="Calibri"/>
              </w:rPr>
              <w:t>screens</w:t>
            </w:r>
            <w:proofErr w:type="gramEnd"/>
            <w:r>
              <w:rPr>
                <w:rFonts w:ascii="Calibri" w:eastAsia="Calibri" w:hAnsi="Calibri" w:cs="Calibri"/>
              </w:rPr>
              <w:t xml:space="preserve">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 xml:space="preserve">Ensure screen is set up to avoid glare, is at eye height where </w:t>
            </w:r>
            <w:proofErr w:type="gramStart"/>
            <w:r>
              <w:rPr>
                <w:rFonts w:ascii="Calibri" w:eastAsia="Calibri" w:hAnsi="Calibri" w:cs="Calibri"/>
              </w:rPr>
              <w:t>possible</w:t>
            </w:r>
            <w:proofErr w:type="gramEnd"/>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 xml:space="preserve">Ensure no liquids are placed near electrical </w:t>
            </w:r>
            <w:proofErr w:type="gramStart"/>
            <w:r>
              <w:rPr>
                <w:rFonts w:ascii="Calibri" w:eastAsia="Calibri" w:hAnsi="Calibri" w:cs="Calibri"/>
              </w:rPr>
              <w:t>equipment</w:t>
            </w:r>
            <w:proofErr w:type="gramEnd"/>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 xml:space="preserve">Ensure all leads are secured with cable ties/mats </w:t>
            </w:r>
            <w:proofErr w:type="gramStart"/>
            <w:r>
              <w:rPr>
                <w:rFonts w:ascii="Calibri" w:eastAsia="Calibri" w:hAnsi="Calibri" w:cs="Calibri"/>
              </w:rPr>
              <w:t>etc</w:t>
            </w:r>
            <w:proofErr w:type="gramEnd"/>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904"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 xml:space="preserve">Request support and advice from SUSU IT/Tech teams e.g. via activities </w:t>
            </w:r>
            <w:proofErr w:type="gramStart"/>
            <w:r>
              <w:rPr>
                <w:rFonts w:ascii="Calibri" w:eastAsia="Calibri" w:hAnsi="Calibri" w:cs="Calibri"/>
              </w:rPr>
              <w:t>team</w:t>
            </w:r>
            <w:proofErr w:type="gramEnd"/>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1D42DE">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68"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904"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1D42DE">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intro disrepute. </w:t>
            </w:r>
          </w:p>
        </w:tc>
        <w:tc>
          <w:tcPr>
            <w:tcW w:w="668"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w:t>
            </w:r>
            <w:proofErr w:type="gramStart"/>
            <w:r w:rsidRPr="00EA6F4E">
              <w:rPr>
                <w:rStyle w:val="normaltextrun"/>
                <w:rFonts w:ascii="Calibri" w:hAnsi="Calibri" w:cs="Calibri"/>
                <w:sz w:val="22"/>
                <w:szCs w:val="22"/>
              </w:rPr>
              <w:t>public</w:t>
            </w:r>
            <w:proofErr w:type="gramEnd"/>
            <w:r w:rsidRPr="00EA6F4E">
              <w:rPr>
                <w:rStyle w:val="normaltextrun"/>
                <w:rFonts w:ascii="Calibri" w:hAnsi="Calibri" w:cs="Calibri"/>
                <w:sz w:val="22"/>
                <w:szCs w:val="22"/>
              </w:rPr>
              <w:t xml:space="preserve">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1256E91E" w14:textId="77777777" w:rsidR="004F34A4"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w:t>
            </w:r>
            <w:proofErr w:type="gramStart"/>
            <w:r>
              <w:rPr>
                <w:rStyle w:val="normaltextrun"/>
                <w:rFonts w:ascii="Calibri" w:hAnsi="Calibri" w:cs="Calibri"/>
                <w:sz w:val="22"/>
                <w:szCs w:val="22"/>
              </w:rPr>
              <w:t>SUSU</w:t>
            </w:r>
            <w:proofErr w:type="gramEnd"/>
            <w:r>
              <w:rPr>
                <w:rStyle w:val="normaltextrun"/>
                <w:rFonts w:ascii="Calibri" w:hAnsi="Calibri" w:cs="Calibri"/>
                <w:sz w:val="22"/>
                <w:szCs w:val="22"/>
              </w:rPr>
              <w:t xml:space="preserve"> and the University in (usually) branded clothing.</w:t>
            </w:r>
          </w:p>
          <w:p w14:paraId="67EF5E1D" w14:textId="77777777" w:rsidR="004F34A4" w:rsidRDefault="004F34A4" w:rsidP="00454E9E">
            <w:pPr>
              <w:pStyle w:val="paragraph"/>
              <w:spacing w:before="0" w:beforeAutospacing="0" w:after="0" w:afterAutospacing="0"/>
              <w:textAlignment w:val="baseline"/>
              <w:rPr>
                <w:rStyle w:val="normaltextrun"/>
                <w:rFonts w:ascii="Calibri" w:hAnsi="Calibri" w:cs="Calibri"/>
              </w:rPr>
            </w:pPr>
          </w:p>
          <w:p w14:paraId="08F59801" w14:textId="64510599" w:rsidR="00EA6F4E" w:rsidRPr="004F34A4" w:rsidRDefault="004F34A4" w:rsidP="00454E9E">
            <w:pPr>
              <w:pStyle w:val="paragraph"/>
              <w:spacing w:before="0" w:beforeAutospacing="0" w:after="0" w:afterAutospacing="0"/>
              <w:textAlignment w:val="baseline"/>
              <w:rPr>
                <w:rStyle w:val="normaltextrun"/>
                <w:rFonts w:ascii="Calibri" w:hAnsi="Calibri" w:cs="Calibri"/>
                <w:color w:val="FF0000"/>
                <w:sz w:val="22"/>
                <w:szCs w:val="22"/>
              </w:rPr>
            </w:pPr>
            <w:r>
              <w:rPr>
                <w:rStyle w:val="normaltextrun"/>
                <w:rFonts w:ascii="Calibri" w:hAnsi="Calibri" w:cs="Calibri"/>
                <w:color w:val="FF0000"/>
                <w:sz w:val="22"/>
                <w:szCs w:val="22"/>
              </w:rPr>
              <w:t>T</w:t>
            </w:r>
            <w:r>
              <w:rPr>
                <w:rStyle w:val="normaltextrun"/>
                <w:rFonts w:ascii="Calibri" w:hAnsi="Calibri" w:cs="Calibri"/>
                <w:color w:val="FF0000"/>
              </w:rPr>
              <w:t>his an event for current and past members. It will be taking place inside the university away from people not involved in the event. Although, I will remind them about the reputational risk to our club.</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904"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1D42DE">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68"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w:t>
            </w:r>
            <w:proofErr w:type="gramStart"/>
            <w:r>
              <w:rPr>
                <w:rFonts w:ascii="Calibri" w:eastAsia="Calibri" w:hAnsi="Calibri" w:cs="Calibri"/>
              </w:rPr>
              <w:t>are able to</w:t>
            </w:r>
            <w:proofErr w:type="gramEnd"/>
            <w:r>
              <w:rPr>
                <w:rFonts w:ascii="Calibri" w:eastAsia="Calibri" w:hAnsi="Calibri" w:cs="Calibri"/>
              </w:rPr>
              <w:t xml:space="preserve"> comfortably cover costs. </w:t>
            </w:r>
          </w:p>
          <w:p w14:paraId="18867B4B" w14:textId="77777777" w:rsidR="004F34A4" w:rsidRDefault="004F34A4" w:rsidP="00454E9E">
            <w:pPr>
              <w:rPr>
                <w:rFonts w:eastAsia="Calibri"/>
              </w:rPr>
            </w:pPr>
          </w:p>
          <w:p w14:paraId="521C5424" w14:textId="699BFE45" w:rsidR="004F34A4" w:rsidRDefault="004F34A4" w:rsidP="00454E9E">
            <w:pPr>
              <w:rPr>
                <w:rFonts w:ascii="Calibri" w:eastAsia="Calibri" w:hAnsi="Calibri" w:cs="Calibri"/>
              </w:rPr>
            </w:pPr>
          </w:p>
          <w:p w14:paraId="00290101" w14:textId="77777777"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w:t>
            </w:r>
            <w:proofErr w:type="gramStart"/>
            <w:r w:rsidR="00947829">
              <w:rPr>
                <w:rFonts w:ascii="Calibri" w:eastAsia="Calibri" w:hAnsi="Calibri" w:cs="Calibri"/>
              </w:rPr>
              <w:t>have to</w:t>
            </w:r>
            <w:proofErr w:type="gramEnd"/>
            <w:r w:rsidR="00947829">
              <w:rPr>
                <w:rFonts w:ascii="Calibri" w:eastAsia="Calibri" w:hAnsi="Calibri" w:cs="Calibri"/>
              </w:rPr>
              <w:t xml:space="preserve"> rely on a loan will be subject to development plans to ensure their future is protected. </w:t>
            </w:r>
          </w:p>
          <w:p w14:paraId="6D018EF7" w14:textId="26BC2762" w:rsidR="004F34A4" w:rsidRPr="004F34A4" w:rsidRDefault="004F34A4" w:rsidP="00454E9E">
            <w:pPr>
              <w:rPr>
                <w:rFonts w:ascii="Calibri" w:eastAsia="Calibri" w:hAnsi="Calibri" w:cs="Calibri"/>
                <w:color w:val="FF0000"/>
              </w:rPr>
            </w:pPr>
            <w:r>
              <w:rPr>
                <w:rFonts w:ascii="Calibri" w:eastAsia="Calibri" w:hAnsi="Calibri" w:cs="Calibri"/>
                <w:color w:val="FF0000"/>
              </w:rPr>
              <w:t xml:space="preserve">There is no need for club finances to fund this event.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lastRenderedPageBreak/>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1D42DE">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68"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w:t>
            </w:r>
            <w:proofErr w:type="gramStart"/>
            <w:r>
              <w:rPr>
                <w:rFonts w:ascii="Calibri" w:eastAsia="Calibri" w:hAnsi="Calibri" w:cs="Calibri"/>
              </w:rPr>
              <w:t>following set law at all times</w:t>
            </w:r>
            <w:proofErr w:type="gramEnd"/>
            <w:r>
              <w:rPr>
                <w:rFonts w:ascii="Calibri" w:eastAsia="Calibri" w:hAnsi="Calibri" w:cs="Calibri"/>
              </w:rPr>
              <w:t xml:space="preserve">.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 xml:space="preserve">This will be looked over by the University Legal </w:t>
            </w:r>
            <w:proofErr w:type="gramStart"/>
            <w:r>
              <w:rPr>
                <w:rFonts w:ascii="Calibri" w:eastAsia="Calibri" w:hAnsi="Calibri" w:cs="Calibri"/>
              </w:rPr>
              <w:t>Services team</w:t>
            </w:r>
            <w:r w:rsidR="00A771AB">
              <w:rPr>
                <w:rFonts w:ascii="Calibri" w:eastAsia="Calibri" w:hAnsi="Calibri" w:cs="Calibri"/>
              </w:rPr>
              <w:t>, and</w:t>
            </w:r>
            <w:proofErr w:type="gramEnd"/>
            <w:r w:rsidR="00A771AB">
              <w:rPr>
                <w:rFonts w:ascii="Calibri" w:eastAsia="Calibri" w:hAnsi="Calibri" w:cs="Calibri"/>
              </w:rPr>
              <w:t xml:space="preserve">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1D42DE">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68"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904"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1D42DE">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68"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7402E264" w14:textId="77777777" w:rsidR="00454E9E" w:rsidRPr="00135E69" w:rsidRDefault="00454E9E" w:rsidP="00454E9E">
            <w:r w:rsidRPr="00135E69">
              <w:lastRenderedPageBreak/>
              <w:t xml:space="preserve">Check any stands – are they safe? Are they likely to fall? Are they damaged or do they have any sharp edges? </w:t>
            </w:r>
          </w:p>
          <w:p w14:paraId="2DB4115D" w14:textId="77777777" w:rsidR="00454E9E" w:rsidRPr="00135E69" w:rsidRDefault="00454E9E" w:rsidP="00454E9E"/>
          <w:p w14:paraId="700ADA26" w14:textId="77777777" w:rsidR="00454E9E" w:rsidRPr="00135E69" w:rsidRDefault="00454E9E" w:rsidP="00454E9E">
            <w:r w:rsidRPr="00135E69">
              <w:t xml:space="preserve">Do those leading the session have the appropriate training to demonstrate and use the equipment correctly? </w:t>
            </w:r>
          </w:p>
          <w:p w14:paraId="6B5FDAF0" w14:textId="77777777" w:rsidR="00454E9E" w:rsidRPr="00135E69" w:rsidRDefault="00454E9E" w:rsidP="00454E9E"/>
          <w:p w14:paraId="3C5F0456" w14:textId="575F2232" w:rsidR="00454E9E" w:rsidRPr="00135E69" w:rsidRDefault="00454E9E" w:rsidP="00454E9E">
            <w:pPr>
              <w:rPr>
                <w:rFonts w:cstheme="minorHAnsi"/>
              </w:rPr>
            </w:pPr>
            <w:r w:rsidRPr="00135E69">
              <w:t xml:space="preserve">Those leading the session to remain vigilant to ensure participants are using the equipment as demonstrated.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lastRenderedPageBreak/>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65A74AB6" w14:textId="77777777" w:rsidR="00454E9E" w:rsidRPr="00135E69" w:rsidRDefault="00454E9E" w:rsidP="00454E9E">
            <w:r w:rsidRPr="00135E69">
              <w:t xml:space="preserve">Seek medical attention if problem </w:t>
            </w:r>
            <w:proofErr w:type="gramStart"/>
            <w:r w:rsidRPr="00135E69">
              <w:t>arises</w:t>
            </w:r>
            <w:proofErr w:type="gramEnd"/>
          </w:p>
          <w:p w14:paraId="5DEA277E" w14:textId="77777777" w:rsidR="00454E9E" w:rsidRPr="00135E69" w:rsidRDefault="00454E9E" w:rsidP="00454E9E"/>
          <w:p w14:paraId="3C5F045A" w14:textId="0A8EA320" w:rsidR="00454E9E" w:rsidRPr="00135E69" w:rsidRDefault="00454E9E" w:rsidP="00454E9E">
            <w:pPr>
              <w:rPr>
                <w:rFonts w:cstheme="minorHAnsi"/>
              </w:rPr>
            </w:pPr>
            <w:r w:rsidRPr="00135E69">
              <w:t xml:space="preserve">Any incidents need to be reported as soon as possible ensuring duty </w:t>
            </w:r>
            <w:r w:rsidRPr="00135E69">
              <w:lastRenderedPageBreak/>
              <w:t xml:space="preserve">manager/health and safety officers have been informed. Follow SUSU incident report policy. </w:t>
            </w:r>
          </w:p>
        </w:tc>
      </w:tr>
      <w:tr w:rsidR="00B466FD" w14:paraId="3C5F0467" w14:textId="77777777" w:rsidTr="001D42DE">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w:t>
            </w:r>
            <w:proofErr w:type="gramStart"/>
            <w:r w:rsidR="00454E9E">
              <w:rPr>
                <w:rFonts w:ascii="Calibri" w:hAnsi="Calibri" w:cs="Calibri"/>
                <w:color w:val="000000"/>
              </w:rPr>
              <w:t>else</w:t>
            </w:r>
            <w:proofErr w:type="gramEnd"/>
            <w:r w:rsidR="00454E9E">
              <w:rPr>
                <w:rFonts w:ascii="Calibri" w:hAnsi="Calibri" w:cs="Calibri"/>
                <w:color w:val="000000"/>
              </w:rPr>
              <w:t xml:space="preserv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68"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904"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1D42DE">
        <w:trPr>
          <w:cantSplit/>
          <w:trHeight w:val="1296"/>
        </w:trPr>
        <w:tc>
          <w:tcPr>
            <w:tcW w:w="658" w:type="pct"/>
            <w:shd w:val="clear" w:color="auto" w:fill="FFFFFF" w:themeFill="background1"/>
          </w:tcPr>
          <w:p w14:paraId="67794928" w14:textId="58985593"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Being hit by an object (ball, frisbee, hockey </w:t>
            </w:r>
            <w:proofErr w:type="gramStart"/>
            <w:r w:rsidRPr="009B312F">
              <w:rPr>
                <w:rFonts w:ascii="Calibri" w:hAnsi="Calibri" w:cs="Calibri"/>
                <w:b/>
                <w:bCs/>
                <w:color w:val="000000"/>
              </w:rPr>
              <w:t>stick</w:t>
            </w:r>
            <w:proofErr w:type="gramEnd"/>
            <w:r w:rsidRPr="009B312F">
              <w:rPr>
                <w:rFonts w:ascii="Calibri" w:hAnsi="Calibri" w:cs="Calibri"/>
                <w:b/>
                <w:bCs/>
                <w:color w:val="000000"/>
              </w:rPr>
              <w:t xml:space="preserve"> etc.) </w:t>
            </w:r>
          </w:p>
          <w:p w14:paraId="03D26296" w14:textId="77777777" w:rsidR="00454E9E" w:rsidRDefault="00454E9E" w:rsidP="00454E9E">
            <w:pPr>
              <w:rPr>
                <w:rFonts w:ascii="Calibri" w:hAnsi="Calibri" w:cs="Calibri"/>
                <w:color w:val="000000"/>
              </w:rPr>
            </w:pPr>
          </w:p>
        </w:tc>
        <w:tc>
          <w:tcPr>
            <w:tcW w:w="872" w:type="pct"/>
            <w:shd w:val="clear" w:color="auto" w:fill="FFFFFF" w:themeFill="background1"/>
          </w:tcPr>
          <w:p w14:paraId="391CC69F" w14:textId="517E891E" w:rsidR="00454E9E" w:rsidRPr="00F243B2" w:rsidRDefault="00454E9E" w:rsidP="00454E9E">
            <w:pPr>
              <w:rPr>
                <w:rFonts w:cstheme="minorHAnsi"/>
              </w:rPr>
            </w:pPr>
            <w:r w:rsidRPr="00A8067A">
              <w:t>Concussion if hit on the head. Otherwise, potential bruising.</w:t>
            </w:r>
          </w:p>
        </w:tc>
        <w:tc>
          <w:tcPr>
            <w:tcW w:w="668"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65D2B51C" w14:textId="77777777" w:rsidR="004F34A4" w:rsidRDefault="004F34A4" w:rsidP="00454E9E">
            <w:pPr>
              <w:rPr>
                <w:color w:val="FF0000"/>
              </w:rPr>
            </w:pPr>
            <w:r>
              <w:rPr>
                <w:color w:val="FF0000"/>
              </w:rPr>
              <w:t xml:space="preserve">Most people present will be aware of basic fencing </w:t>
            </w:r>
            <w:proofErr w:type="gramStart"/>
            <w:r>
              <w:rPr>
                <w:color w:val="FF0000"/>
              </w:rPr>
              <w:t>safety</w:t>
            </w:r>
            <w:proofErr w:type="gramEnd"/>
          </w:p>
          <w:p w14:paraId="071A469E" w14:textId="77777777" w:rsidR="004F34A4" w:rsidRDefault="004F34A4" w:rsidP="00454E9E">
            <w:pPr>
              <w:rPr>
                <w:color w:val="FF0000"/>
              </w:rPr>
            </w:pPr>
          </w:p>
          <w:p w14:paraId="440FA814" w14:textId="77777777" w:rsidR="004F34A4" w:rsidRDefault="004F34A4" w:rsidP="00454E9E">
            <w:pPr>
              <w:rPr>
                <w:color w:val="FF0000"/>
              </w:rPr>
            </w:pPr>
            <w:r>
              <w:rPr>
                <w:color w:val="FF0000"/>
              </w:rPr>
              <w:t xml:space="preserve">Each bout should be watched by a referee. </w:t>
            </w:r>
          </w:p>
          <w:p w14:paraId="22CE69CD" w14:textId="77777777" w:rsidR="004F34A4" w:rsidRDefault="004F34A4" w:rsidP="00454E9E">
            <w:pPr>
              <w:rPr>
                <w:color w:val="FF0000"/>
              </w:rPr>
            </w:pPr>
          </w:p>
          <w:p w14:paraId="2B3A8149" w14:textId="4C672D07" w:rsidR="00454E9E" w:rsidRPr="00F243B2" w:rsidRDefault="004F34A4" w:rsidP="00454E9E">
            <w:pPr>
              <w:rPr>
                <w:rFonts w:cstheme="minorHAnsi"/>
              </w:rPr>
            </w:pPr>
            <w:r>
              <w:rPr>
                <w:color w:val="FF0000"/>
              </w:rPr>
              <w:t xml:space="preserve">Safety equipment will be </w:t>
            </w:r>
            <w:proofErr w:type="gramStart"/>
            <w:r>
              <w:rPr>
                <w:color w:val="FF0000"/>
              </w:rPr>
              <w:t>worn at all times</w:t>
            </w:r>
            <w:proofErr w:type="gramEnd"/>
            <w:r>
              <w:rPr>
                <w:color w:val="FF0000"/>
              </w:rPr>
              <w:t>.</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904" w:type="pct"/>
            <w:shd w:val="clear" w:color="auto" w:fill="FFFFFF" w:themeFill="background1"/>
          </w:tcPr>
          <w:p w14:paraId="2E3D5063" w14:textId="77777777" w:rsidR="00454E9E" w:rsidRPr="00135E69" w:rsidRDefault="00454E9E" w:rsidP="00454E9E">
            <w:r w:rsidRPr="00135E69">
              <w:t>If the person who has been hit by the Frisbee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1D42DE">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68"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904"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1D42DE">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68"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904"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1D42DE">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 xml:space="preserve">Is the clothing they are wearing, including shoes, relevant to the sport or </w:t>
            </w:r>
            <w:proofErr w:type="gramStart"/>
            <w:r>
              <w:rPr>
                <w:rFonts w:ascii="Calibri" w:hAnsi="Calibri" w:cs="Calibri"/>
                <w:color w:val="000000"/>
              </w:rPr>
              <w:t>activity</w:t>
            </w:r>
            <w:proofErr w:type="gramEnd"/>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68"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3CE104EC" w14:textId="77777777" w:rsidR="00140EB9" w:rsidRDefault="00140EB9" w:rsidP="00454E9E">
            <w:pPr>
              <w:rPr>
                <w:bCs/>
              </w:rPr>
            </w:pPr>
          </w:p>
          <w:p w14:paraId="0B9681E8" w14:textId="544E79AC" w:rsidR="00140EB9" w:rsidRPr="00140EB9" w:rsidRDefault="00140EB9" w:rsidP="00454E9E">
            <w:pPr>
              <w:rPr>
                <w:bCs/>
                <w:color w:val="FF0000"/>
              </w:rPr>
            </w:pPr>
            <w:r>
              <w:rPr>
                <w:bCs/>
                <w:color w:val="FF0000"/>
              </w:rPr>
              <w:t xml:space="preserve">Competitors will be checked to ensure they wear trainers.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1D42DE">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68"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1D42DE">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68"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904"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1D42DE">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68"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904"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1D42DE">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68"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3426F8E5" w:rsidR="00454E9E" w:rsidRPr="00F243B2" w:rsidRDefault="006658E0" w:rsidP="00454E9E">
            <w:pPr>
              <w:rPr>
                <w:rFonts w:cstheme="minorHAnsi"/>
              </w:rPr>
            </w:pPr>
            <w:r>
              <w:rPr>
                <w:rFonts w:cstheme="minorHAnsi"/>
              </w:rPr>
              <w:t>3</w:t>
            </w:r>
          </w:p>
        </w:tc>
        <w:tc>
          <w:tcPr>
            <w:tcW w:w="904"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1D42DE">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68"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649099D0" w:rsidR="00454E9E" w:rsidRPr="00F243B2" w:rsidRDefault="00F46E75" w:rsidP="00454E9E">
            <w:pPr>
              <w:rPr>
                <w:rFonts w:cstheme="minorHAnsi"/>
              </w:rPr>
            </w:pPr>
            <w:r>
              <w:rPr>
                <w:rFonts w:cstheme="minorHAnsi"/>
              </w:rPr>
              <w:t>Clubs will source coaches/instructors that have the relevant qualifications to deliver their sport to that target audience (</w:t>
            </w:r>
            <w:r w:rsidR="003255EF">
              <w:rPr>
                <w:rFonts w:cstheme="minorHAnsi"/>
              </w:rPr>
              <w:t>for example, football coaches will need a UEFA C/FA level 2 to be able to coach a team)</w:t>
            </w:r>
            <w:r w:rsidR="00870FEC">
              <w:rPr>
                <w:rFonts w:cstheme="minorHAnsi"/>
              </w:rPr>
              <w:t xml:space="preserve">. Clubs are to research this and liaise with the </w:t>
            </w:r>
            <w:proofErr w:type="gramStart"/>
            <w:r w:rsidR="00870FEC">
              <w:rPr>
                <w:rFonts w:cstheme="minorHAnsi"/>
              </w:rPr>
              <w:t>students</w:t>
            </w:r>
            <w:proofErr w:type="gramEnd"/>
            <w:r w:rsidR="00870FEC">
              <w:rPr>
                <w:rFonts w:cstheme="minorHAnsi"/>
              </w:rPr>
              <w:t xml:space="preserve"> union.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904"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1D42DE">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15299756" w14:textId="39F8A42E" w:rsidR="00454E9E" w:rsidRDefault="00454E9E" w:rsidP="00454E9E">
            <w:pPr>
              <w:rPr>
                <w:rFonts w:ascii="Calibri" w:hAnsi="Calibri" w:cs="Calibri"/>
                <w:color w:val="000000"/>
              </w:rPr>
            </w:pPr>
            <w:r>
              <w:rPr>
                <w:rFonts w:ascii="Calibri" w:hAnsi="Calibri" w:cs="Calibri"/>
                <w:color w:val="000000"/>
              </w:rPr>
              <w:t>Wide Lane, Highfield, Watersports or to away games</w:t>
            </w:r>
          </w:p>
          <w:p w14:paraId="035BA45C" w14:textId="77777777" w:rsidR="00454E9E" w:rsidRDefault="00454E9E" w:rsidP="00454E9E">
            <w:pPr>
              <w:rPr>
                <w:rFonts w:ascii="Calibri" w:hAnsi="Calibri" w:cs="Calibri"/>
                <w:color w:val="000000"/>
              </w:rPr>
            </w:pP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904"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1D42DE">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68"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904"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1D42DE">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68"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w:t>
            </w:r>
            <w:proofErr w:type="gramStart"/>
            <w:r>
              <w:rPr>
                <w:rFonts w:cstheme="minorHAnsi"/>
              </w:rPr>
              <w:t>are located in</w:t>
            </w:r>
            <w:proofErr w:type="gramEnd"/>
            <w:r>
              <w:rPr>
                <w:rFonts w:cstheme="minorHAnsi"/>
              </w:rPr>
              <w:t xml:space="preserve">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904"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3E6D64" w14:paraId="05F37DA8" w14:textId="77777777" w:rsidTr="001D42DE">
        <w:trPr>
          <w:cantSplit/>
          <w:trHeight w:val="1296"/>
        </w:trPr>
        <w:tc>
          <w:tcPr>
            <w:tcW w:w="658" w:type="pct"/>
            <w:shd w:val="clear" w:color="auto" w:fill="FFFFFF" w:themeFill="background1"/>
          </w:tcPr>
          <w:p w14:paraId="14B412E7" w14:textId="258C3D30" w:rsidR="003E6D64" w:rsidRPr="009B312F" w:rsidRDefault="003E6D64" w:rsidP="00D81536">
            <w:pPr>
              <w:rPr>
                <w:rFonts w:ascii="Calibri" w:hAnsi="Calibri" w:cs="Calibri"/>
                <w:b/>
                <w:bCs/>
                <w:color w:val="000000"/>
              </w:rPr>
            </w:pPr>
            <w:r>
              <w:rPr>
                <w:rFonts w:ascii="Calibri" w:hAnsi="Calibri" w:cs="Calibri"/>
                <w:b/>
                <w:bCs/>
                <w:color w:val="000000"/>
              </w:rPr>
              <w:lastRenderedPageBreak/>
              <w:t>Tripping on wire spools whilst fencing</w:t>
            </w:r>
          </w:p>
        </w:tc>
        <w:tc>
          <w:tcPr>
            <w:tcW w:w="872" w:type="pct"/>
            <w:shd w:val="clear" w:color="auto" w:fill="FFFFFF" w:themeFill="background1"/>
          </w:tcPr>
          <w:p w14:paraId="016378D7" w14:textId="77777777" w:rsidR="003E6D64" w:rsidRDefault="003E6D64" w:rsidP="00D81536">
            <w:pPr>
              <w:rPr>
                <w:rFonts w:cstheme="minorHAnsi"/>
              </w:rPr>
            </w:pPr>
            <w:r>
              <w:rPr>
                <w:rFonts w:cstheme="minorHAnsi"/>
              </w:rPr>
              <w:t xml:space="preserve">Injury, </w:t>
            </w:r>
            <w:proofErr w:type="gramStart"/>
            <w:r>
              <w:rPr>
                <w:rFonts w:cstheme="minorHAnsi"/>
              </w:rPr>
              <w:t>falls</w:t>
            </w:r>
            <w:proofErr w:type="gramEnd"/>
          </w:p>
          <w:p w14:paraId="31C8D6AB" w14:textId="77777777" w:rsidR="003E6D64" w:rsidRDefault="003E6D64" w:rsidP="00D81536">
            <w:pPr>
              <w:rPr>
                <w:rFonts w:cstheme="minorHAnsi"/>
              </w:rPr>
            </w:pPr>
          </w:p>
          <w:p w14:paraId="5B45E00A" w14:textId="57FD652A" w:rsidR="003E6D64" w:rsidRDefault="003E6D64" w:rsidP="00D81536">
            <w:pPr>
              <w:rPr>
                <w:rFonts w:cstheme="minorHAnsi"/>
              </w:rPr>
            </w:pPr>
            <w:r>
              <w:rPr>
                <w:rFonts w:cstheme="minorHAnsi"/>
              </w:rPr>
              <w:t xml:space="preserve">Could result in fracture, </w:t>
            </w:r>
            <w:proofErr w:type="gramStart"/>
            <w:r>
              <w:rPr>
                <w:rFonts w:cstheme="minorHAnsi"/>
              </w:rPr>
              <w:t>sprain</w:t>
            </w:r>
            <w:proofErr w:type="gramEnd"/>
            <w:r>
              <w:rPr>
                <w:rFonts w:cstheme="minorHAnsi"/>
              </w:rPr>
              <w:t xml:space="preserve"> or bruising</w:t>
            </w:r>
          </w:p>
        </w:tc>
        <w:tc>
          <w:tcPr>
            <w:tcW w:w="668" w:type="pct"/>
            <w:shd w:val="clear" w:color="auto" w:fill="FFFFFF" w:themeFill="background1"/>
          </w:tcPr>
          <w:p w14:paraId="22B0BB59" w14:textId="3C4F9B0A" w:rsidR="003E6D64" w:rsidRDefault="003E6D64" w:rsidP="00D81536">
            <w:pPr>
              <w:rPr>
                <w:rFonts w:cstheme="minorHAnsi"/>
              </w:rPr>
            </w:pPr>
            <w:r>
              <w:rPr>
                <w:rFonts w:cstheme="minorHAnsi"/>
              </w:rPr>
              <w:t>Fencers</w:t>
            </w:r>
          </w:p>
        </w:tc>
        <w:tc>
          <w:tcPr>
            <w:tcW w:w="159" w:type="pct"/>
            <w:shd w:val="clear" w:color="auto" w:fill="FFFFFF" w:themeFill="background1"/>
          </w:tcPr>
          <w:p w14:paraId="71100565" w14:textId="54FB9BF5" w:rsidR="003E6D64" w:rsidRDefault="003E6D64" w:rsidP="00D81536">
            <w:pPr>
              <w:rPr>
                <w:rFonts w:cstheme="minorHAnsi"/>
              </w:rPr>
            </w:pPr>
            <w:r>
              <w:rPr>
                <w:rFonts w:cstheme="minorHAnsi"/>
              </w:rPr>
              <w:t>2</w:t>
            </w:r>
          </w:p>
        </w:tc>
        <w:tc>
          <w:tcPr>
            <w:tcW w:w="159" w:type="pct"/>
            <w:shd w:val="clear" w:color="auto" w:fill="FFFFFF" w:themeFill="background1"/>
          </w:tcPr>
          <w:p w14:paraId="0EABD926" w14:textId="539AF13A" w:rsidR="003E6D64" w:rsidRDefault="003E6D64" w:rsidP="00D81536">
            <w:pPr>
              <w:rPr>
                <w:rFonts w:cstheme="minorHAnsi"/>
              </w:rPr>
            </w:pPr>
            <w:r>
              <w:rPr>
                <w:rFonts w:cstheme="minorHAnsi"/>
              </w:rPr>
              <w:t>4</w:t>
            </w:r>
          </w:p>
        </w:tc>
        <w:tc>
          <w:tcPr>
            <w:tcW w:w="159" w:type="pct"/>
            <w:shd w:val="clear" w:color="auto" w:fill="FFFFFF" w:themeFill="background1"/>
          </w:tcPr>
          <w:p w14:paraId="71B6382E" w14:textId="7A251522" w:rsidR="003E6D64" w:rsidRDefault="003E6D64" w:rsidP="00D81536">
            <w:pPr>
              <w:rPr>
                <w:rFonts w:cstheme="minorHAnsi"/>
              </w:rPr>
            </w:pPr>
            <w:r>
              <w:rPr>
                <w:rFonts w:cstheme="minorHAnsi"/>
              </w:rPr>
              <w:t>8</w:t>
            </w:r>
          </w:p>
        </w:tc>
        <w:tc>
          <w:tcPr>
            <w:tcW w:w="947" w:type="pct"/>
            <w:shd w:val="clear" w:color="auto" w:fill="FFFFFF" w:themeFill="background1"/>
          </w:tcPr>
          <w:p w14:paraId="76963172" w14:textId="5DF502D4" w:rsidR="003E6D64" w:rsidRDefault="003E6D64" w:rsidP="00D81536">
            <w:pPr>
              <w:rPr>
                <w:rFonts w:cstheme="minorHAnsi"/>
              </w:rPr>
            </w:pPr>
            <w:r>
              <w:rPr>
                <w:rFonts w:cstheme="minorHAnsi"/>
              </w:rPr>
              <w:t>Members should know to place spools by the side of the pistes and not directly behind the fencer</w:t>
            </w:r>
          </w:p>
        </w:tc>
        <w:tc>
          <w:tcPr>
            <w:tcW w:w="159" w:type="pct"/>
            <w:shd w:val="clear" w:color="auto" w:fill="FFFFFF" w:themeFill="background1"/>
          </w:tcPr>
          <w:p w14:paraId="7AF3E29D" w14:textId="261D8AD2" w:rsidR="003E6D64" w:rsidRDefault="003E6D64" w:rsidP="00D81536">
            <w:pPr>
              <w:rPr>
                <w:rFonts w:cstheme="minorHAnsi"/>
              </w:rPr>
            </w:pPr>
            <w:r>
              <w:rPr>
                <w:rFonts w:cstheme="minorHAnsi"/>
              </w:rPr>
              <w:t>1</w:t>
            </w:r>
          </w:p>
        </w:tc>
        <w:tc>
          <w:tcPr>
            <w:tcW w:w="159" w:type="pct"/>
            <w:shd w:val="clear" w:color="auto" w:fill="FFFFFF" w:themeFill="background1"/>
          </w:tcPr>
          <w:p w14:paraId="79499924" w14:textId="56636E6F" w:rsidR="003E6D64" w:rsidRDefault="003E6D64" w:rsidP="00D81536">
            <w:pPr>
              <w:rPr>
                <w:rFonts w:cstheme="minorHAnsi"/>
              </w:rPr>
            </w:pPr>
            <w:r>
              <w:rPr>
                <w:rFonts w:cstheme="minorHAnsi"/>
              </w:rPr>
              <w:t>4</w:t>
            </w:r>
          </w:p>
        </w:tc>
        <w:tc>
          <w:tcPr>
            <w:tcW w:w="159" w:type="pct"/>
            <w:shd w:val="clear" w:color="auto" w:fill="FFFFFF" w:themeFill="background1"/>
          </w:tcPr>
          <w:p w14:paraId="178500E0" w14:textId="3F90717D" w:rsidR="003E6D64" w:rsidRDefault="003E6D64" w:rsidP="00D81536">
            <w:pPr>
              <w:rPr>
                <w:rFonts w:cstheme="minorHAnsi"/>
              </w:rPr>
            </w:pPr>
            <w:r>
              <w:rPr>
                <w:rFonts w:cstheme="minorHAnsi"/>
              </w:rPr>
              <w:t>4</w:t>
            </w:r>
          </w:p>
        </w:tc>
        <w:tc>
          <w:tcPr>
            <w:tcW w:w="904" w:type="pct"/>
            <w:shd w:val="clear" w:color="auto" w:fill="FFFFFF" w:themeFill="background1"/>
          </w:tcPr>
          <w:p w14:paraId="62E05775" w14:textId="77777777" w:rsidR="003E6D64" w:rsidRDefault="00B47DBB" w:rsidP="001A2A5F">
            <w:r>
              <w:t xml:space="preserve">Seek medical attention if injury occurs. </w:t>
            </w:r>
          </w:p>
          <w:p w14:paraId="259E4D28" w14:textId="77777777" w:rsidR="00B47DBB" w:rsidRDefault="00B47DBB" w:rsidP="001A2A5F"/>
          <w:p w14:paraId="647F6285" w14:textId="23C3909A" w:rsidR="00B47DBB" w:rsidRPr="00135E69" w:rsidRDefault="00B47DBB" w:rsidP="001A2A5F">
            <w:r>
              <w:t>Report to SUSU</w:t>
            </w:r>
          </w:p>
        </w:tc>
      </w:tr>
      <w:tr w:rsidR="004A7640" w14:paraId="48B140F1" w14:textId="77777777" w:rsidTr="001D42DE">
        <w:trPr>
          <w:cantSplit/>
          <w:trHeight w:val="1296"/>
        </w:trPr>
        <w:tc>
          <w:tcPr>
            <w:tcW w:w="658" w:type="pct"/>
            <w:shd w:val="clear" w:color="auto" w:fill="FFFFFF" w:themeFill="background1"/>
          </w:tcPr>
          <w:p w14:paraId="7FFDF257" w14:textId="1F49A467" w:rsidR="004A7640" w:rsidRDefault="00F51B53" w:rsidP="00D81536">
            <w:pPr>
              <w:rPr>
                <w:rFonts w:ascii="Calibri" w:hAnsi="Calibri" w:cs="Calibri"/>
                <w:b/>
                <w:bCs/>
                <w:color w:val="000000"/>
              </w:rPr>
            </w:pPr>
            <w:r>
              <w:rPr>
                <w:rFonts w:ascii="Calibri" w:hAnsi="Calibri" w:cs="Calibri"/>
                <w:b/>
                <w:bCs/>
                <w:color w:val="000000"/>
              </w:rPr>
              <w:t>Trip hazards off pistes</w:t>
            </w:r>
          </w:p>
        </w:tc>
        <w:tc>
          <w:tcPr>
            <w:tcW w:w="872" w:type="pct"/>
            <w:shd w:val="clear" w:color="auto" w:fill="FFFFFF" w:themeFill="background1"/>
          </w:tcPr>
          <w:p w14:paraId="4C46F648" w14:textId="30C3CAE5" w:rsidR="004A7640" w:rsidRDefault="000D4C28" w:rsidP="00D81536">
            <w:pPr>
              <w:rPr>
                <w:rFonts w:cstheme="minorHAnsi"/>
              </w:rPr>
            </w:pPr>
            <w:r>
              <w:rPr>
                <w:rFonts w:cstheme="minorHAnsi"/>
              </w:rPr>
              <w:t xml:space="preserve">Injury and damage to </w:t>
            </w:r>
            <w:r w:rsidR="00B47DBB">
              <w:rPr>
                <w:rFonts w:cstheme="minorHAnsi"/>
              </w:rPr>
              <w:t>equipment</w:t>
            </w:r>
          </w:p>
        </w:tc>
        <w:tc>
          <w:tcPr>
            <w:tcW w:w="668" w:type="pct"/>
            <w:shd w:val="clear" w:color="auto" w:fill="FFFFFF" w:themeFill="background1"/>
          </w:tcPr>
          <w:p w14:paraId="5962F99A" w14:textId="7D5CBBCF" w:rsidR="004A7640" w:rsidRDefault="000D4C28" w:rsidP="00D81536">
            <w:pPr>
              <w:rPr>
                <w:rFonts w:cstheme="minorHAnsi"/>
              </w:rPr>
            </w:pPr>
            <w:r>
              <w:rPr>
                <w:rFonts w:cstheme="minorHAnsi"/>
              </w:rPr>
              <w:t xml:space="preserve">Competitors and spectators </w:t>
            </w:r>
          </w:p>
        </w:tc>
        <w:tc>
          <w:tcPr>
            <w:tcW w:w="159" w:type="pct"/>
            <w:shd w:val="clear" w:color="auto" w:fill="FFFFFF" w:themeFill="background1"/>
          </w:tcPr>
          <w:p w14:paraId="450E73CB" w14:textId="421A272A" w:rsidR="004A7640" w:rsidRDefault="00094C99" w:rsidP="00D81536">
            <w:pPr>
              <w:rPr>
                <w:rFonts w:cstheme="minorHAnsi"/>
              </w:rPr>
            </w:pPr>
            <w:r>
              <w:rPr>
                <w:rFonts w:cstheme="minorHAnsi"/>
              </w:rPr>
              <w:t>3</w:t>
            </w:r>
          </w:p>
        </w:tc>
        <w:tc>
          <w:tcPr>
            <w:tcW w:w="159" w:type="pct"/>
            <w:shd w:val="clear" w:color="auto" w:fill="FFFFFF" w:themeFill="background1"/>
          </w:tcPr>
          <w:p w14:paraId="567D0D55" w14:textId="005D50B3" w:rsidR="004A7640" w:rsidRDefault="00094C99" w:rsidP="00D81536">
            <w:pPr>
              <w:rPr>
                <w:rFonts w:cstheme="minorHAnsi"/>
              </w:rPr>
            </w:pPr>
            <w:r>
              <w:rPr>
                <w:rFonts w:cstheme="minorHAnsi"/>
              </w:rPr>
              <w:t>2</w:t>
            </w:r>
          </w:p>
        </w:tc>
        <w:tc>
          <w:tcPr>
            <w:tcW w:w="159" w:type="pct"/>
            <w:shd w:val="clear" w:color="auto" w:fill="FFFFFF" w:themeFill="background1"/>
          </w:tcPr>
          <w:p w14:paraId="167566E0" w14:textId="16ED9FB9" w:rsidR="004A7640" w:rsidRDefault="00094C99" w:rsidP="00D81536">
            <w:pPr>
              <w:rPr>
                <w:rFonts w:cstheme="minorHAnsi"/>
              </w:rPr>
            </w:pPr>
            <w:r>
              <w:rPr>
                <w:rFonts w:cstheme="minorHAnsi"/>
              </w:rPr>
              <w:t>6</w:t>
            </w:r>
          </w:p>
        </w:tc>
        <w:tc>
          <w:tcPr>
            <w:tcW w:w="947" w:type="pct"/>
            <w:shd w:val="clear" w:color="auto" w:fill="FFFFFF" w:themeFill="background1"/>
          </w:tcPr>
          <w:p w14:paraId="3305EA93" w14:textId="77777777" w:rsidR="004A7640" w:rsidRDefault="00094C99" w:rsidP="00D81536">
            <w:pPr>
              <w:rPr>
                <w:rFonts w:cstheme="minorHAnsi"/>
              </w:rPr>
            </w:pPr>
            <w:r w:rsidRPr="00094C99">
              <w:rPr>
                <w:rFonts w:cstheme="minorHAnsi"/>
              </w:rPr>
              <w:t>Kit bags to be stored to one side, away from piste set up.</w:t>
            </w:r>
          </w:p>
          <w:p w14:paraId="23D15E43" w14:textId="77777777" w:rsidR="00094C99" w:rsidRDefault="00094C99" w:rsidP="00D81536">
            <w:pPr>
              <w:rPr>
                <w:rFonts w:cstheme="minorHAnsi"/>
              </w:rPr>
            </w:pPr>
          </w:p>
          <w:p w14:paraId="30F84F8E" w14:textId="65CD7FEE" w:rsidR="00094C99" w:rsidRDefault="00BE6444" w:rsidP="00D81536">
            <w:pPr>
              <w:rPr>
                <w:rFonts w:cstheme="minorHAnsi"/>
              </w:rPr>
            </w:pPr>
            <w:r w:rsidRPr="00BE6444">
              <w:rPr>
                <w:rFonts w:cstheme="minorHAnsi"/>
              </w:rPr>
              <w:t>Extra care to be taken to store cables safely and close to the pist</w:t>
            </w:r>
            <w:r>
              <w:rPr>
                <w:rFonts w:cstheme="minorHAnsi"/>
              </w:rPr>
              <w:t>e.</w:t>
            </w:r>
          </w:p>
        </w:tc>
        <w:tc>
          <w:tcPr>
            <w:tcW w:w="159" w:type="pct"/>
            <w:shd w:val="clear" w:color="auto" w:fill="FFFFFF" w:themeFill="background1"/>
          </w:tcPr>
          <w:p w14:paraId="4110CC8F" w14:textId="17B1CC05" w:rsidR="004A7640" w:rsidRDefault="00BE6444" w:rsidP="00D81536">
            <w:pPr>
              <w:rPr>
                <w:rFonts w:cstheme="minorHAnsi"/>
              </w:rPr>
            </w:pPr>
            <w:r>
              <w:rPr>
                <w:rFonts w:cstheme="minorHAnsi"/>
              </w:rPr>
              <w:t>1</w:t>
            </w:r>
          </w:p>
        </w:tc>
        <w:tc>
          <w:tcPr>
            <w:tcW w:w="159" w:type="pct"/>
            <w:shd w:val="clear" w:color="auto" w:fill="FFFFFF" w:themeFill="background1"/>
          </w:tcPr>
          <w:p w14:paraId="3C8458D9" w14:textId="1AEC8747" w:rsidR="004A7640" w:rsidRDefault="00BE6444" w:rsidP="00D81536">
            <w:pPr>
              <w:rPr>
                <w:rFonts w:cstheme="minorHAnsi"/>
              </w:rPr>
            </w:pPr>
            <w:r>
              <w:rPr>
                <w:rFonts w:cstheme="minorHAnsi"/>
              </w:rPr>
              <w:t>2</w:t>
            </w:r>
          </w:p>
        </w:tc>
        <w:tc>
          <w:tcPr>
            <w:tcW w:w="159" w:type="pct"/>
            <w:shd w:val="clear" w:color="auto" w:fill="FFFFFF" w:themeFill="background1"/>
          </w:tcPr>
          <w:p w14:paraId="3C5160F0" w14:textId="7F0E6FC1" w:rsidR="004A7640" w:rsidRDefault="00BE6444" w:rsidP="00D81536">
            <w:pPr>
              <w:rPr>
                <w:rFonts w:cstheme="minorHAnsi"/>
              </w:rPr>
            </w:pPr>
            <w:r>
              <w:rPr>
                <w:rFonts w:cstheme="minorHAnsi"/>
              </w:rPr>
              <w:t>2</w:t>
            </w:r>
          </w:p>
        </w:tc>
        <w:tc>
          <w:tcPr>
            <w:tcW w:w="904" w:type="pct"/>
            <w:shd w:val="clear" w:color="auto" w:fill="FFFFFF" w:themeFill="background1"/>
          </w:tcPr>
          <w:p w14:paraId="1900A471" w14:textId="5BCDA806" w:rsidR="004A7640" w:rsidRPr="00135E69" w:rsidRDefault="00B47DBB" w:rsidP="001A2A5F">
            <w:r w:rsidRPr="00B47DBB">
              <w:t>Seek medical attention if a problem arises</w:t>
            </w:r>
          </w:p>
        </w:tc>
      </w:tr>
      <w:tr w:rsidR="00E76CE3" w14:paraId="043B1AEA" w14:textId="77777777" w:rsidTr="001D42DE">
        <w:trPr>
          <w:cantSplit/>
          <w:trHeight w:val="1296"/>
        </w:trPr>
        <w:tc>
          <w:tcPr>
            <w:tcW w:w="658" w:type="pct"/>
            <w:shd w:val="clear" w:color="auto" w:fill="FFFFFF" w:themeFill="background1"/>
          </w:tcPr>
          <w:p w14:paraId="011FDFF6" w14:textId="10224C7A" w:rsidR="00E76CE3" w:rsidRDefault="00D145A4" w:rsidP="00D145A4">
            <w:pPr>
              <w:rPr>
                <w:rFonts w:ascii="Calibri" w:hAnsi="Calibri" w:cs="Calibri"/>
                <w:b/>
                <w:bCs/>
                <w:color w:val="000000"/>
              </w:rPr>
            </w:pPr>
            <w:r w:rsidRPr="00D145A4">
              <w:rPr>
                <w:rFonts w:ascii="Calibri" w:hAnsi="Calibri" w:cs="Calibri"/>
                <w:b/>
                <w:bCs/>
                <w:color w:val="000000"/>
              </w:rPr>
              <w:t>Misuse of</w:t>
            </w:r>
            <w:r w:rsidR="000535E2">
              <w:rPr>
                <w:rFonts w:ascii="Calibri" w:hAnsi="Calibri" w:cs="Calibri"/>
                <w:b/>
                <w:bCs/>
                <w:color w:val="000000"/>
              </w:rPr>
              <w:t xml:space="preserve"> </w:t>
            </w:r>
            <w:r w:rsidRPr="00D145A4">
              <w:rPr>
                <w:rFonts w:ascii="Calibri" w:hAnsi="Calibri" w:cs="Calibri"/>
                <w:b/>
                <w:bCs/>
                <w:color w:val="000000"/>
              </w:rPr>
              <w:t>protective</w:t>
            </w:r>
            <w:r w:rsidR="000535E2">
              <w:rPr>
                <w:rFonts w:ascii="Calibri" w:hAnsi="Calibri" w:cs="Calibri"/>
                <w:b/>
                <w:bCs/>
                <w:color w:val="000000"/>
              </w:rPr>
              <w:t xml:space="preserve"> </w:t>
            </w:r>
            <w:r w:rsidRPr="00D145A4">
              <w:rPr>
                <w:rFonts w:ascii="Calibri" w:hAnsi="Calibri" w:cs="Calibri"/>
                <w:b/>
                <w:bCs/>
                <w:color w:val="000000"/>
              </w:rPr>
              <w:t>equipment</w:t>
            </w:r>
          </w:p>
        </w:tc>
        <w:tc>
          <w:tcPr>
            <w:tcW w:w="872" w:type="pct"/>
            <w:shd w:val="clear" w:color="auto" w:fill="FFFFFF" w:themeFill="background1"/>
          </w:tcPr>
          <w:p w14:paraId="3EDF8EE6" w14:textId="324B9D54" w:rsidR="00E76CE3" w:rsidRDefault="00D145A4" w:rsidP="00D81536">
            <w:pPr>
              <w:rPr>
                <w:rFonts w:cstheme="minorHAnsi"/>
              </w:rPr>
            </w:pPr>
            <w:r w:rsidRPr="00D145A4">
              <w:rPr>
                <w:rFonts w:cstheme="minorHAnsi"/>
              </w:rPr>
              <w:t>Injury, damage to equipment</w:t>
            </w:r>
          </w:p>
        </w:tc>
        <w:tc>
          <w:tcPr>
            <w:tcW w:w="668" w:type="pct"/>
            <w:shd w:val="clear" w:color="auto" w:fill="FFFFFF" w:themeFill="background1"/>
          </w:tcPr>
          <w:p w14:paraId="2179DFAE" w14:textId="56042B0B" w:rsidR="00E76CE3" w:rsidRDefault="00D145A4" w:rsidP="00D81536">
            <w:pPr>
              <w:rPr>
                <w:rFonts w:cstheme="minorHAnsi"/>
              </w:rPr>
            </w:pPr>
            <w:r>
              <w:rPr>
                <w:rFonts w:cstheme="minorHAnsi"/>
              </w:rPr>
              <w:t>competitors</w:t>
            </w:r>
          </w:p>
        </w:tc>
        <w:tc>
          <w:tcPr>
            <w:tcW w:w="159" w:type="pct"/>
            <w:shd w:val="clear" w:color="auto" w:fill="FFFFFF" w:themeFill="background1"/>
          </w:tcPr>
          <w:p w14:paraId="5B86D825" w14:textId="41534BB7" w:rsidR="00E76CE3" w:rsidRDefault="00644C35" w:rsidP="00D81536">
            <w:pPr>
              <w:rPr>
                <w:rFonts w:cstheme="minorHAnsi"/>
              </w:rPr>
            </w:pPr>
            <w:r>
              <w:rPr>
                <w:rFonts w:cstheme="minorHAnsi"/>
              </w:rPr>
              <w:t>2</w:t>
            </w:r>
          </w:p>
        </w:tc>
        <w:tc>
          <w:tcPr>
            <w:tcW w:w="159" w:type="pct"/>
            <w:shd w:val="clear" w:color="auto" w:fill="FFFFFF" w:themeFill="background1"/>
          </w:tcPr>
          <w:p w14:paraId="5F1EFDA6" w14:textId="338C7A3B" w:rsidR="00E76CE3" w:rsidRDefault="00644C35" w:rsidP="00D81536">
            <w:pPr>
              <w:rPr>
                <w:rFonts w:cstheme="minorHAnsi"/>
              </w:rPr>
            </w:pPr>
            <w:r>
              <w:rPr>
                <w:rFonts w:cstheme="minorHAnsi"/>
              </w:rPr>
              <w:t>3</w:t>
            </w:r>
          </w:p>
        </w:tc>
        <w:tc>
          <w:tcPr>
            <w:tcW w:w="159" w:type="pct"/>
            <w:shd w:val="clear" w:color="auto" w:fill="FFFFFF" w:themeFill="background1"/>
          </w:tcPr>
          <w:p w14:paraId="42F5ACF6" w14:textId="2F39FF9A" w:rsidR="00E76CE3" w:rsidRDefault="00644C35" w:rsidP="00D81536">
            <w:pPr>
              <w:rPr>
                <w:rFonts w:cstheme="minorHAnsi"/>
              </w:rPr>
            </w:pPr>
            <w:r>
              <w:rPr>
                <w:rFonts w:cstheme="minorHAnsi"/>
              </w:rPr>
              <w:t>6</w:t>
            </w:r>
          </w:p>
        </w:tc>
        <w:tc>
          <w:tcPr>
            <w:tcW w:w="947" w:type="pct"/>
            <w:shd w:val="clear" w:color="auto" w:fill="FFFFFF" w:themeFill="background1"/>
          </w:tcPr>
          <w:p w14:paraId="78F56D28" w14:textId="77777777" w:rsidR="00644C35" w:rsidRDefault="00644C35" w:rsidP="00D81536">
            <w:pPr>
              <w:rPr>
                <w:rFonts w:cstheme="minorHAnsi"/>
              </w:rPr>
            </w:pPr>
            <w:r w:rsidRPr="00644C35">
              <w:rPr>
                <w:rFonts w:cstheme="minorHAnsi"/>
              </w:rPr>
              <w:t>New or inexperienced fencers will be instructed on proper use of protective clothing and equipment.</w:t>
            </w:r>
          </w:p>
          <w:p w14:paraId="3FEED90B" w14:textId="77777777" w:rsidR="00644C35" w:rsidRDefault="00644C35" w:rsidP="00D81536">
            <w:pPr>
              <w:rPr>
                <w:rFonts w:cstheme="minorHAnsi"/>
              </w:rPr>
            </w:pPr>
          </w:p>
          <w:p w14:paraId="65F9232B" w14:textId="7A6997BB" w:rsidR="00E76CE3" w:rsidRPr="00094C99" w:rsidRDefault="00644C35" w:rsidP="00D81536">
            <w:pPr>
              <w:rPr>
                <w:rFonts w:cstheme="minorHAnsi"/>
              </w:rPr>
            </w:pPr>
            <w:r w:rsidRPr="00644C35">
              <w:rPr>
                <w:rFonts w:cstheme="minorHAnsi"/>
              </w:rPr>
              <w:t xml:space="preserve"> Experienced fencers will intervene when they notice incorrect use that could result in injury once fencing has begun on piste</w:t>
            </w:r>
          </w:p>
        </w:tc>
        <w:tc>
          <w:tcPr>
            <w:tcW w:w="159" w:type="pct"/>
            <w:shd w:val="clear" w:color="auto" w:fill="FFFFFF" w:themeFill="background1"/>
          </w:tcPr>
          <w:p w14:paraId="21C7259B" w14:textId="49095B6E" w:rsidR="00E76CE3" w:rsidRDefault="00644C35" w:rsidP="00D81536">
            <w:pPr>
              <w:rPr>
                <w:rFonts w:cstheme="minorHAnsi"/>
              </w:rPr>
            </w:pPr>
            <w:r>
              <w:rPr>
                <w:rFonts w:cstheme="minorHAnsi"/>
              </w:rPr>
              <w:t>1</w:t>
            </w:r>
          </w:p>
        </w:tc>
        <w:tc>
          <w:tcPr>
            <w:tcW w:w="159" w:type="pct"/>
            <w:shd w:val="clear" w:color="auto" w:fill="FFFFFF" w:themeFill="background1"/>
          </w:tcPr>
          <w:p w14:paraId="6FFA5DE2" w14:textId="07055C0A" w:rsidR="00E76CE3" w:rsidRDefault="00644C35" w:rsidP="00D81536">
            <w:pPr>
              <w:rPr>
                <w:rFonts w:cstheme="minorHAnsi"/>
              </w:rPr>
            </w:pPr>
            <w:r>
              <w:rPr>
                <w:rFonts w:cstheme="minorHAnsi"/>
              </w:rPr>
              <w:t>3</w:t>
            </w:r>
          </w:p>
        </w:tc>
        <w:tc>
          <w:tcPr>
            <w:tcW w:w="159" w:type="pct"/>
            <w:shd w:val="clear" w:color="auto" w:fill="FFFFFF" w:themeFill="background1"/>
          </w:tcPr>
          <w:p w14:paraId="72F0983E" w14:textId="73A88D46" w:rsidR="00E76CE3" w:rsidRDefault="00644C35" w:rsidP="00D81536">
            <w:pPr>
              <w:rPr>
                <w:rFonts w:cstheme="minorHAnsi"/>
              </w:rPr>
            </w:pPr>
            <w:r>
              <w:rPr>
                <w:rFonts w:cstheme="minorHAnsi"/>
              </w:rPr>
              <w:t>3</w:t>
            </w:r>
          </w:p>
        </w:tc>
        <w:tc>
          <w:tcPr>
            <w:tcW w:w="904" w:type="pct"/>
            <w:shd w:val="clear" w:color="auto" w:fill="FFFFFF" w:themeFill="background1"/>
          </w:tcPr>
          <w:p w14:paraId="4E9DCCFC" w14:textId="72102AAE" w:rsidR="00E76CE3" w:rsidRDefault="00513E7D" w:rsidP="001A2A5F">
            <w:r>
              <w:t>Seek medical attention if injury.</w:t>
            </w:r>
          </w:p>
          <w:p w14:paraId="6C25D56B" w14:textId="77777777" w:rsidR="00513E7D" w:rsidRDefault="00513E7D" w:rsidP="001A2A5F"/>
          <w:p w14:paraId="130D6728" w14:textId="4D7A95A5" w:rsidR="00513E7D" w:rsidRPr="00B47DBB" w:rsidRDefault="00513E7D" w:rsidP="001A2A5F">
            <w:r>
              <w:t>Report to SUSU</w:t>
            </w:r>
          </w:p>
        </w:tc>
      </w:tr>
      <w:tr w:rsidR="00931CA4" w14:paraId="6ABE969C" w14:textId="77777777" w:rsidTr="001D42DE">
        <w:trPr>
          <w:cantSplit/>
          <w:trHeight w:val="1296"/>
        </w:trPr>
        <w:tc>
          <w:tcPr>
            <w:tcW w:w="658" w:type="pct"/>
            <w:shd w:val="clear" w:color="auto" w:fill="FFFFFF" w:themeFill="background1"/>
          </w:tcPr>
          <w:p w14:paraId="25317C46" w14:textId="301C7940" w:rsidR="00931CA4" w:rsidRPr="00D145A4" w:rsidRDefault="00931CA4" w:rsidP="00931CA4">
            <w:pPr>
              <w:rPr>
                <w:rFonts w:ascii="Calibri" w:hAnsi="Calibri" w:cs="Calibri"/>
                <w:b/>
                <w:bCs/>
                <w:color w:val="000000"/>
              </w:rPr>
            </w:pPr>
            <w:r w:rsidRPr="00931CA4">
              <w:rPr>
                <w:rFonts w:ascii="Calibri" w:hAnsi="Calibri" w:cs="Calibri"/>
                <w:b/>
                <w:bCs/>
                <w:color w:val="000000"/>
              </w:rPr>
              <w:lastRenderedPageBreak/>
              <w:t>Kit does not</w:t>
            </w:r>
            <w:r>
              <w:rPr>
                <w:rFonts w:ascii="Calibri" w:hAnsi="Calibri" w:cs="Calibri"/>
                <w:b/>
                <w:bCs/>
                <w:color w:val="000000"/>
              </w:rPr>
              <w:t xml:space="preserve"> </w:t>
            </w:r>
            <w:r w:rsidRPr="00931CA4">
              <w:rPr>
                <w:rFonts w:ascii="Calibri" w:hAnsi="Calibri" w:cs="Calibri"/>
                <w:b/>
                <w:bCs/>
                <w:color w:val="000000"/>
              </w:rPr>
              <w:t>meet British</w:t>
            </w:r>
            <w:r>
              <w:rPr>
                <w:rFonts w:ascii="Calibri" w:hAnsi="Calibri" w:cs="Calibri"/>
                <w:b/>
                <w:bCs/>
                <w:color w:val="000000"/>
              </w:rPr>
              <w:t xml:space="preserve"> </w:t>
            </w:r>
            <w:r w:rsidRPr="00931CA4">
              <w:rPr>
                <w:rFonts w:ascii="Calibri" w:hAnsi="Calibri" w:cs="Calibri"/>
                <w:b/>
                <w:bCs/>
                <w:color w:val="000000"/>
              </w:rPr>
              <w:t>Fencing</w:t>
            </w:r>
            <w:r>
              <w:rPr>
                <w:rFonts w:ascii="Calibri" w:hAnsi="Calibri" w:cs="Calibri"/>
                <w:b/>
                <w:bCs/>
                <w:color w:val="000000"/>
              </w:rPr>
              <w:t xml:space="preserve"> </w:t>
            </w:r>
            <w:r w:rsidRPr="00931CA4">
              <w:rPr>
                <w:rFonts w:ascii="Calibri" w:hAnsi="Calibri" w:cs="Calibri"/>
                <w:b/>
                <w:bCs/>
                <w:color w:val="000000"/>
              </w:rPr>
              <w:t>Association</w:t>
            </w:r>
            <w:r>
              <w:rPr>
                <w:rFonts w:ascii="Calibri" w:hAnsi="Calibri" w:cs="Calibri"/>
                <w:b/>
                <w:bCs/>
                <w:color w:val="000000"/>
              </w:rPr>
              <w:t xml:space="preserve"> </w:t>
            </w:r>
            <w:r w:rsidRPr="00931CA4">
              <w:rPr>
                <w:rFonts w:ascii="Calibri" w:hAnsi="Calibri" w:cs="Calibri"/>
                <w:b/>
                <w:bCs/>
                <w:color w:val="000000"/>
              </w:rPr>
              <w:t>safety standards</w:t>
            </w:r>
          </w:p>
        </w:tc>
        <w:tc>
          <w:tcPr>
            <w:tcW w:w="872" w:type="pct"/>
            <w:shd w:val="clear" w:color="auto" w:fill="FFFFFF" w:themeFill="background1"/>
          </w:tcPr>
          <w:p w14:paraId="76795747" w14:textId="59F6CF26" w:rsidR="00931CA4" w:rsidRPr="00D145A4" w:rsidRDefault="00931CA4" w:rsidP="00D81536">
            <w:pPr>
              <w:rPr>
                <w:rFonts w:cstheme="minorHAnsi"/>
              </w:rPr>
            </w:pPr>
            <w:r w:rsidRPr="00931CA4">
              <w:rPr>
                <w:rFonts w:cstheme="minorHAnsi"/>
              </w:rPr>
              <w:t>Injury</w:t>
            </w:r>
          </w:p>
        </w:tc>
        <w:tc>
          <w:tcPr>
            <w:tcW w:w="668" w:type="pct"/>
            <w:shd w:val="clear" w:color="auto" w:fill="FFFFFF" w:themeFill="background1"/>
          </w:tcPr>
          <w:p w14:paraId="2816346F" w14:textId="0CA4DCB9" w:rsidR="00931CA4" w:rsidRDefault="00262C77" w:rsidP="00D81536">
            <w:pPr>
              <w:rPr>
                <w:rFonts w:cstheme="minorHAnsi"/>
              </w:rPr>
            </w:pPr>
            <w:r w:rsidRPr="00262C77">
              <w:rPr>
                <w:rFonts w:cstheme="minorHAnsi"/>
              </w:rPr>
              <w:t>Fencers and opponents</w:t>
            </w:r>
          </w:p>
        </w:tc>
        <w:tc>
          <w:tcPr>
            <w:tcW w:w="159" w:type="pct"/>
            <w:shd w:val="clear" w:color="auto" w:fill="FFFFFF" w:themeFill="background1"/>
          </w:tcPr>
          <w:p w14:paraId="76E640B1" w14:textId="2BB45E3B" w:rsidR="00931CA4" w:rsidRDefault="00262C77" w:rsidP="00D81536">
            <w:pPr>
              <w:rPr>
                <w:rFonts w:cstheme="minorHAnsi"/>
              </w:rPr>
            </w:pPr>
            <w:r>
              <w:rPr>
                <w:rFonts w:cstheme="minorHAnsi"/>
              </w:rPr>
              <w:t>2</w:t>
            </w:r>
          </w:p>
        </w:tc>
        <w:tc>
          <w:tcPr>
            <w:tcW w:w="159" w:type="pct"/>
            <w:shd w:val="clear" w:color="auto" w:fill="FFFFFF" w:themeFill="background1"/>
          </w:tcPr>
          <w:p w14:paraId="7A4CB33E" w14:textId="418FB9AD" w:rsidR="00931CA4" w:rsidRDefault="00262C77" w:rsidP="00D81536">
            <w:pPr>
              <w:rPr>
                <w:rFonts w:cstheme="minorHAnsi"/>
              </w:rPr>
            </w:pPr>
            <w:r>
              <w:rPr>
                <w:rFonts w:cstheme="minorHAnsi"/>
              </w:rPr>
              <w:t>3</w:t>
            </w:r>
          </w:p>
        </w:tc>
        <w:tc>
          <w:tcPr>
            <w:tcW w:w="159" w:type="pct"/>
            <w:shd w:val="clear" w:color="auto" w:fill="FFFFFF" w:themeFill="background1"/>
          </w:tcPr>
          <w:p w14:paraId="6B8555EB" w14:textId="41D2FD2F" w:rsidR="00931CA4" w:rsidRDefault="00262C77" w:rsidP="00D81536">
            <w:pPr>
              <w:rPr>
                <w:rFonts w:cstheme="minorHAnsi"/>
              </w:rPr>
            </w:pPr>
            <w:r>
              <w:rPr>
                <w:rFonts w:cstheme="minorHAnsi"/>
              </w:rPr>
              <w:t>6</w:t>
            </w:r>
          </w:p>
        </w:tc>
        <w:tc>
          <w:tcPr>
            <w:tcW w:w="947" w:type="pct"/>
            <w:shd w:val="clear" w:color="auto" w:fill="FFFFFF" w:themeFill="background1"/>
          </w:tcPr>
          <w:p w14:paraId="753E1712" w14:textId="37318E97" w:rsidR="00931CA4" w:rsidRPr="00644C35" w:rsidRDefault="004A448F" w:rsidP="00D81536">
            <w:pPr>
              <w:rPr>
                <w:rFonts w:cstheme="minorHAnsi"/>
              </w:rPr>
            </w:pPr>
            <w:r w:rsidRPr="004A448F">
              <w:rPr>
                <w:rFonts w:cstheme="minorHAnsi"/>
              </w:rPr>
              <w:t>Kit will be regularly checked and mended or removed from circulation in compliance with British Fencing safety standards.</w:t>
            </w:r>
          </w:p>
        </w:tc>
        <w:tc>
          <w:tcPr>
            <w:tcW w:w="159" w:type="pct"/>
            <w:shd w:val="clear" w:color="auto" w:fill="FFFFFF" w:themeFill="background1"/>
          </w:tcPr>
          <w:p w14:paraId="6A0813BC" w14:textId="0337F9FF" w:rsidR="00931CA4" w:rsidRDefault="004A448F" w:rsidP="00D81536">
            <w:pPr>
              <w:rPr>
                <w:rFonts w:cstheme="minorHAnsi"/>
              </w:rPr>
            </w:pPr>
            <w:r>
              <w:rPr>
                <w:rFonts w:cstheme="minorHAnsi"/>
              </w:rPr>
              <w:t>1</w:t>
            </w:r>
          </w:p>
        </w:tc>
        <w:tc>
          <w:tcPr>
            <w:tcW w:w="159" w:type="pct"/>
            <w:shd w:val="clear" w:color="auto" w:fill="FFFFFF" w:themeFill="background1"/>
          </w:tcPr>
          <w:p w14:paraId="52E9F96C" w14:textId="157E5586" w:rsidR="00931CA4" w:rsidRDefault="004A448F" w:rsidP="00D81536">
            <w:pPr>
              <w:rPr>
                <w:rFonts w:cstheme="minorHAnsi"/>
              </w:rPr>
            </w:pPr>
            <w:r>
              <w:rPr>
                <w:rFonts w:cstheme="minorHAnsi"/>
              </w:rPr>
              <w:t>3</w:t>
            </w:r>
          </w:p>
        </w:tc>
        <w:tc>
          <w:tcPr>
            <w:tcW w:w="159" w:type="pct"/>
            <w:shd w:val="clear" w:color="auto" w:fill="FFFFFF" w:themeFill="background1"/>
          </w:tcPr>
          <w:p w14:paraId="7512942D" w14:textId="2AA3BDC4" w:rsidR="00931CA4" w:rsidRDefault="004A448F" w:rsidP="00D81536">
            <w:pPr>
              <w:rPr>
                <w:rFonts w:cstheme="minorHAnsi"/>
              </w:rPr>
            </w:pPr>
            <w:r>
              <w:rPr>
                <w:rFonts w:cstheme="minorHAnsi"/>
              </w:rPr>
              <w:t>3</w:t>
            </w:r>
          </w:p>
        </w:tc>
        <w:tc>
          <w:tcPr>
            <w:tcW w:w="904" w:type="pct"/>
            <w:shd w:val="clear" w:color="auto" w:fill="FFFFFF" w:themeFill="background1"/>
          </w:tcPr>
          <w:p w14:paraId="64CB6A6C" w14:textId="3FDE23C6" w:rsidR="00931CA4" w:rsidRDefault="004A448F" w:rsidP="001A2A5F">
            <w:r>
              <w:t xml:space="preserve">Seek medical attention if injury occurs </w:t>
            </w:r>
          </w:p>
        </w:tc>
      </w:tr>
      <w:tr w:rsidR="0021227D" w14:paraId="7FF96E11" w14:textId="77777777" w:rsidTr="001D42DE">
        <w:trPr>
          <w:cantSplit/>
          <w:trHeight w:val="1296"/>
        </w:trPr>
        <w:tc>
          <w:tcPr>
            <w:tcW w:w="658" w:type="pct"/>
            <w:shd w:val="clear" w:color="auto" w:fill="FFFFFF" w:themeFill="background1"/>
          </w:tcPr>
          <w:p w14:paraId="53B23AFF" w14:textId="137D582E" w:rsidR="0021227D" w:rsidRPr="00931CA4" w:rsidRDefault="0021227D" w:rsidP="0021227D">
            <w:pPr>
              <w:rPr>
                <w:rFonts w:ascii="Calibri" w:hAnsi="Calibri" w:cs="Calibri"/>
                <w:b/>
                <w:bCs/>
                <w:color w:val="000000"/>
              </w:rPr>
            </w:pPr>
            <w:r w:rsidRPr="0021227D">
              <w:rPr>
                <w:rFonts w:ascii="Calibri" w:hAnsi="Calibri" w:cs="Calibri"/>
                <w:b/>
                <w:bCs/>
                <w:color w:val="000000"/>
              </w:rPr>
              <w:t>Collisions and</w:t>
            </w:r>
            <w:r>
              <w:rPr>
                <w:rFonts w:ascii="Calibri" w:hAnsi="Calibri" w:cs="Calibri"/>
                <w:b/>
                <w:bCs/>
                <w:color w:val="000000"/>
              </w:rPr>
              <w:t xml:space="preserve"> </w:t>
            </w:r>
            <w:r w:rsidRPr="0021227D">
              <w:rPr>
                <w:rFonts w:ascii="Calibri" w:hAnsi="Calibri" w:cs="Calibri"/>
                <w:b/>
                <w:bCs/>
                <w:color w:val="000000"/>
              </w:rPr>
              <w:t>impact injuries</w:t>
            </w:r>
          </w:p>
        </w:tc>
        <w:tc>
          <w:tcPr>
            <w:tcW w:w="872" w:type="pct"/>
            <w:shd w:val="clear" w:color="auto" w:fill="FFFFFF" w:themeFill="background1"/>
          </w:tcPr>
          <w:p w14:paraId="778E35F4" w14:textId="5E3A9666" w:rsidR="0021227D" w:rsidRPr="00931CA4" w:rsidRDefault="00137DC9" w:rsidP="00D81536">
            <w:pPr>
              <w:rPr>
                <w:rFonts w:cstheme="minorHAnsi"/>
              </w:rPr>
            </w:pPr>
            <w:r w:rsidRPr="00137DC9">
              <w:rPr>
                <w:rFonts w:cstheme="minorHAnsi"/>
              </w:rPr>
              <w:t>Injury</w:t>
            </w:r>
          </w:p>
        </w:tc>
        <w:tc>
          <w:tcPr>
            <w:tcW w:w="668" w:type="pct"/>
            <w:shd w:val="clear" w:color="auto" w:fill="FFFFFF" w:themeFill="background1"/>
          </w:tcPr>
          <w:p w14:paraId="25B8D25F" w14:textId="7FBC3F3B" w:rsidR="0021227D" w:rsidRPr="00262C77" w:rsidRDefault="00137DC9" w:rsidP="00D81536">
            <w:pPr>
              <w:rPr>
                <w:rFonts w:cstheme="minorHAnsi"/>
              </w:rPr>
            </w:pPr>
            <w:r>
              <w:rPr>
                <w:rFonts w:cstheme="minorHAnsi"/>
              </w:rPr>
              <w:t>competitors</w:t>
            </w:r>
          </w:p>
        </w:tc>
        <w:tc>
          <w:tcPr>
            <w:tcW w:w="159" w:type="pct"/>
            <w:shd w:val="clear" w:color="auto" w:fill="FFFFFF" w:themeFill="background1"/>
          </w:tcPr>
          <w:p w14:paraId="3E6B3C63" w14:textId="73D2CA38" w:rsidR="0021227D" w:rsidRDefault="00137DC9" w:rsidP="00D81536">
            <w:pPr>
              <w:rPr>
                <w:rFonts w:cstheme="minorHAnsi"/>
              </w:rPr>
            </w:pPr>
            <w:r>
              <w:rPr>
                <w:rFonts w:cstheme="minorHAnsi"/>
              </w:rPr>
              <w:t>2</w:t>
            </w:r>
          </w:p>
        </w:tc>
        <w:tc>
          <w:tcPr>
            <w:tcW w:w="159" w:type="pct"/>
            <w:shd w:val="clear" w:color="auto" w:fill="FFFFFF" w:themeFill="background1"/>
          </w:tcPr>
          <w:p w14:paraId="32F86C72" w14:textId="78A4B60F" w:rsidR="0021227D" w:rsidRDefault="00137DC9" w:rsidP="00D81536">
            <w:pPr>
              <w:rPr>
                <w:rFonts w:cstheme="minorHAnsi"/>
              </w:rPr>
            </w:pPr>
            <w:r>
              <w:rPr>
                <w:rFonts w:cstheme="minorHAnsi"/>
              </w:rPr>
              <w:t>2</w:t>
            </w:r>
          </w:p>
        </w:tc>
        <w:tc>
          <w:tcPr>
            <w:tcW w:w="159" w:type="pct"/>
            <w:shd w:val="clear" w:color="auto" w:fill="FFFFFF" w:themeFill="background1"/>
          </w:tcPr>
          <w:p w14:paraId="7F651A04" w14:textId="61E9570E" w:rsidR="0021227D" w:rsidRDefault="00137DC9" w:rsidP="00D81536">
            <w:pPr>
              <w:rPr>
                <w:rFonts w:cstheme="minorHAnsi"/>
              </w:rPr>
            </w:pPr>
            <w:r>
              <w:rPr>
                <w:rFonts w:cstheme="minorHAnsi"/>
              </w:rPr>
              <w:t>4</w:t>
            </w:r>
          </w:p>
        </w:tc>
        <w:tc>
          <w:tcPr>
            <w:tcW w:w="947" w:type="pct"/>
            <w:shd w:val="clear" w:color="auto" w:fill="FFFFFF" w:themeFill="background1"/>
          </w:tcPr>
          <w:p w14:paraId="64A40C07" w14:textId="58E620BB" w:rsidR="0021227D" w:rsidRPr="004A448F" w:rsidRDefault="00DB567A" w:rsidP="00D81536">
            <w:pPr>
              <w:rPr>
                <w:rFonts w:cstheme="minorHAnsi"/>
              </w:rPr>
            </w:pPr>
            <w:r w:rsidRPr="00DB567A">
              <w:rPr>
                <w:rFonts w:cstheme="minorHAnsi"/>
              </w:rPr>
              <w:t>Fencers are required to wear correct protective gear which will mitigate against harm from an accidental collision.</w:t>
            </w:r>
          </w:p>
        </w:tc>
        <w:tc>
          <w:tcPr>
            <w:tcW w:w="159" w:type="pct"/>
            <w:shd w:val="clear" w:color="auto" w:fill="FFFFFF" w:themeFill="background1"/>
          </w:tcPr>
          <w:p w14:paraId="046E5D0F" w14:textId="0F829A9A" w:rsidR="0021227D" w:rsidRDefault="00DB567A" w:rsidP="00D81536">
            <w:pPr>
              <w:rPr>
                <w:rFonts w:cstheme="minorHAnsi"/>
              </w:rPr>
            </w:pPr>
            <w:r>
              <w:rPr>
                <w:rFonts w:cstheme="minorHAnsi"/>
              </w:rPr>
              <w:t>1</w:t>
            </w:r>
          </w:p>
        </w:tc>
        <w:tc>
          <w:tcPr>
            <w:tcW w:w="159" w:type="pct"/>
            <w:shd w:val="clear" w:color="auto" w:fill="FFFFFF" w:themeFill="background1"/>
          </w:tcPr>
          <w:p w14:paraId="18F4CD3C" w14:textId="2071B24E" w:rsidR="0021227D" w:rsidRDefault="00DB567A" w:rsidP="00D81536">
            <w:pPr>
              <w:rPr>
                <w:rFonts w:cstheme="minorHAnsi"/>
              </w:rPr>
            </w:pPr>
            <w:r>
              <w:rPr>
                <w:rFonts w:cstheme="minorHAnsi"/>
              </w:rPr>
              <w:t>2</w:t>
            </w:r>
          </w:p>
        </w:tc>
        <w:tc>
          <w:tcPr>
            <w:tcW w:w="159" w:type="pct"/>
            <w:shd w:val="clear" w:color="auto" w:fill="FFFFFF" w:themeFill="background1"/>
          </w:tcPr>
          <w:p w14:paraId="027246E6" w14:textId="44D22231" w:rsidR="0021227D" w:rsidRDefault="00DB567A" w:rsidP="00D81536">
            <w:pPr>
              <w:rPr>
                <w:rFonts w:cstheme="minorHAnsi"/>
              </w:rPr>
            </w:pPr>
            <w:r>
              <w:rPr>
                <w:rFonts w:cstheme="minorHAnsi"/>
              </w:rPr>
              <w:t>2</w:t>
            </w:r>
          </w:p>
        </w:tc>
        <w:tc>
          <w:tcPr>
            <w:tcW w:w="904" w:type="pct"/>
            <w:shd w:val="clear" w:color="auto" w:fill="FFFFFF" w:themeFill="background1"/>
          </w:tcPr>
          <w:p w14:paraId="75169FB2" w14:textId="4AA3C180" w:rsidR="0021227D" w:rsidRDefault="00DB567A" w:rsidP="001A2A5F">
            <w:r w:rsidRPr="00DB567A">
              <w:t>Seek medical attention if a problem arises</w:t>
            </w:r>
          </w:p>
        </w:tc>
      </w:tr>
      <w:tr w:rsidR="006B6FC4" w14:paraId="73C8309D" w14:textId="77777777" w:rsidTr="001D42DE">
        <w:trPr>
          <w:cantSplit/>
          <w:trHeight w:val="1296"/>
        </w:trPr>
        <w:tc>
          <w:tcPr>
            <w:tcW w:w="658" w:type="pct"/>
            <w:shd w:val="clear" w:color="auto" w:fill="FFFFFF" w:themeFill="background1"/>
          </w:tcPr>
          <w:p w14:paraId="4B38649A" w14:textId="15CFAC79" w:rsidR="006B6FC4" w:rsidRPr="0021227D" w:rsidRDefault="00490FE1" w:rsidP="00490FE1">
            <w:pPr>
              <w:pStyle w:val="NormalWeb"/>
              <w:rPr>
                <w:rFonts w:ascii="Calibri" w:hAnsi="Calibri" w:cs="Calibri"/>
                <w:b/>
                <w:bCs/>
                <w:color w:val="000000"/>
              </w:rPr>
            </w:pPr>
            <w:r>
              <w:rPr>
                <w:rFonts w:ascii="Calibri" w:hAnsi="Calibri" w:cs="Calibri"/>
                <w:b/>
                <w:bCs/>
                <w:color w:val="000000"/>
              </w:rPr>
              <w:t>Existing medical conditions</w:t>
            </w:r>
          </w:p>
        </w:tc>
        <w:tc>
          <w:tcPr>
            <w:tcW w:w="872" w:type="pct"/>
            <w:shd w:val="clear" w:color="auto" w:fill="FFFFFF" w:themeFill="background1"/>
          </w:tcPr>
          <w:p w14:paraId="4D7845E8" w14:textId="1CE13C60" w:rsidR="006B6FC4" w:rsidRPr="00137DC9" w:rsidRDefault="00AB7B3D" w:rsidP="00D81536">
            <w:pPr>
              <w:rPr>
                <w:rFonts w:cstheme="minorHAnsi"/>
              </w:rPr>
            </w:pPr>
            <w:r w:rsidRPr="00AB7B3D">
              <w:rPr>
                <w:rFonts w:cstheme="minorHAnsi"/>
              </w:rPr>
              <w:t>Injury or harm</w:t>
            </w:r>
          </w:p>
        </w:tc>
        <w:tc>
          <w:tcPr>
            <w:tcW w:w="668" w:type="pct"/>
            <w:shd w:val="clear" w:color="auto" w:fill="FFFFFF" w:themeFill="background1"/>
          </w:tcPr>
          <w:p w14:paraId="1A1EA695" w14:textId="19AF4290" w:rsidR="006B6FC4" w:rsidRDefault="0066793D" w:rsidP="00D81536">
            <w:pPr>
              <w:rPr>
                <w:rFonts w:cstheme="minorHAnsi"/>
              </w:rPr>
            </w:pPr>
            <w:r w:rsidRPr="0066793D">
              <w:rPr>
                <w:rFonts w:cstheme="minorHAnsi"/>
              </w:rPr>
              <w:t>Member or attendee with medical condition</w:t>
            </w:r>
          </w:p>
        </w:tc>
        <w:tc>
          <w:tcPr>
            <w:tcW w:w="159" w:type="pct"/>
            <w:shd w:val="clear" w:color="auto" w:fill="FFFFFF" w:themeFill="background1"/>
          </w:tcPr>
          <w:p w14:paraId="24E958AE" w14:textId="73995711" w:rsidR="006B6FC4" w:rsidRDefault="0066793D" w:rsidP="00D81536">
            <w:pPr>
              <w:rPr>
                <w:rFonts w:cstheme="minorHAnsi"/>
              </w:rPr>
            </w:pPr>
            <w:r>
              <w:rPr>
                <w:rFonts w:cstheme="minorHAnsi"/>
              </w:rPr>
              <w:t>2</w:t>
            </w:r>
          </w:p>
        </w:tc>
        <w:tc>
          <w:tcPr>
            <w:tcW w:w="159" w:type="pct"/>
            <w:shd w:val="clear" w:color="auto" w:fill="FFFFFF" w:themeFill="background1"/>
          </w:tcPr>
          <w:p w14:paraId="26FBC7AE" w14:textId="5CAE0F53" w:rsidR="006B6FC4" w:rsidRDefault="0066793D" w:rsidP="00D81536">
            <w:pPr>
              <w:rPr>
                <w:rFonts w:cstheme="minorHAnsi"/>
              </w:rPr>
            </w:pPr>
            <w:r>
              <w:rPr>
                <w:rFonts w:cstheme="minorHAnsi"/>
              </w:rPr>
              <w:t>4</w:t>
            </w:r>
          </w:p>
        </w:tc>
        <w:tc>
          <w:tcPr>
            <w:tcW w:w="159" w:type="pct"/>
            <w:shd w:val="clear" w:color="auto" w:fill="FFFFFF" w:themeFill="background1"/>
          </w:tcPr>
          <w:p w14:paraId="24282818" w14:textId="1C8ECF93" w:rsidR="006B6FC4" w:rsidRDefault="0066793D" w:rsidP="00D81536">
            <w:pPr>
              <w:rPr>
                <w:rFonts w:cstheme="minorHAnsi"/>
              </w:rPr>
            </w:pPr>
            <w:r>
              <w:rPr>
                <w:rFonts w:cstheme="minorHAnsi"/>
              </w:rPr>
              <w:t>8</w:t>
            </w:r>
          </w:p>
        </w:tc>
        <w:tc>
          <w:tcPr>
            <w:tcW w:w="947" w:type="pct"/>
            <w:shd w:val="clear" w:color="auto" w:fill="FFFFFF" w:themeFill="background1"/>
          </w:tcPr>
          <w:p w14:paraId="3396D7F1" w14:textId="5453C9D1" w:rsidR="006B6FC4" w:rsidRPr="00DB567A" w:rsidRDefault="00346BE3" w:rsidP="00D81536">
            <w:pPr>
              <w:rPr>
                <w:rFonts w:cstheme="minorHAnsi"/>
              </w:rPr>
            </w:pPr>
            <w:r w:rsidRPr="00346BE3">
              <w:rPr>
                <w:rFonts w:cstheme="minorHAnsi"/>
              </w:rPr>
              <w:t xml:space="preserve">Members with existing medical conditions are advised to ensure they </w:t>
            </w:r>
            <w:proofErr w:type="gramStart"/>
            <w:r w:rsidRPr="00346BE3">
              <w:rPr>
                <w:rFonts w:cstheme="minorHAnsi"/>
              </w:rPr>
              <w:t>are able to</w:t>
            </w:r>
            <w:proofErr w:type="gramEnd"/>
            <w:r w:rsidRPr="00346BE3">
              <w:rPr>
                <w:rFonts w:cstheme="minorHAnsi"/>
              </w:rPr>
              <w:t xml:space="preserve"> participate in the sport.</w:t>
            </w:r>
          </w:p>
        </w:tc>
        <w:tc>
          <w:tcPr>
            <w:tcW w:w="159" w:type="pct"/>
            <w:shd w:val="clear" w:color="auto" w:fill="FFFFFF" w:themeFill="background1"/>
          </w:tcPr>
          <w:p w14:paraId="3CE70D5F" w14:textId="7EEDFAD0" w:rsidR="006B6FC4" w:rsidRDefault="001F4011" w:rsidP="00D81536">
            <w:pPr>
              <w:rPr>
                <w:rFonts w:cstheme="minorHAnsi"/>
              </w:rPr>
            </w:pPr>
            <w:r>
              <w:rPr>
                <w:rFonts w:cstheme="minorHAnsi"/>
              </w:rPr>
              <w:t>1</w:t>
            </w:r>
          </w:p>
        </w:tc>
        <w:tc>
          <w:tcPr>
            <w:tcW w:w="159" w:type="pct"/>
            <w:shd w:val="clear" w:color="auto" w:fill="FFFFFF" w:themeFill="background1"/>
          </w:tcPr>
          <w:p w14:paraId="06F8C0AB" w14:textId="0ABBEEEF" w:rsidR="006B6FC4" w:rsidRDefault="001F4011" w:rsidP="00D81536">
            <w:pPr>
              <w:rPr>
                <w:rFonts w:cstheme="minorHAnsi"/>
              </w:rPr>
            </w:pPr>
            <w:r>
              <w:rPr>
                <w:rFonts w:cstheme="minorHAnsi"/>
              </w:rPr>
              <w:t>4</w:t>
            </w:r>
          </w:p>
        </w:tc>
        <w:tc>
          <w:tcPr>
            <w:tcW w:w="159" w:type="pct"/>
            <w:shd w:val="clear" w:color="auto" w:fill="FFFFFF" w:themeFill="background1"/>
          </w:tcPr>
          <w:p w14:paraId="10041AB8" w14:textId="66C9F38E" w:rsidR="006B6FC4" w:rsidRDefault="001F4011" w:rsidP="00D81536">
            <w:pPr>
              <w:rPr>
                <w:rFonts w:cstheme="minorHAnsi"/>
              </w:rPr>
            </w:pPr>
            <w:r>
              <w:rPr>
                <w:rFonts w:cstheme="minorHAnsi"/>
              </w:rPr>
              <w:t>4</w:t>
            </w:r>
          </w:p>
        </w:tc>
        <w:tc>
          <w:tcPr>
            <w:tcW w:w="904" w:type="pct"/>
            <w:shd w:val="clear" w:color="auto" w:fill="FFFFFF" w:themeFill="background1"/>
          </w:tcPr>
          <w:p w14:paraId="0881B9F9" w14:textId="15A93BB6" w:rsidR="006B6FC4" w:rsidRPr="00DB567A" w:rsidRDefault="001F4011" w:rsidP="001A2A5F">
            <w:r w:rsidRPr="001F4011">
              <w:t>Seek medical attention if a problem arises</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t>Southampton Sport Facilities Considerations</w:t>
            </w:r>
          </w:p>
        </w:tc>
      </w:tr>
      <w:tr w:rsidR="00B466FD" w14:paraId="3C5F047F" w14:textId="77777777" w:rsidTr="001D42DE">
        <w:trPr>
          <w:cantSplit/>
          <w:trHeight w:val="1296"/>
        </w:trPr>
        <w:tc>
          <w:tcPr>
            <w:tcW w:w="658" w:type="pct"/>
            <w:shd w:val="clear" w:color="auto" w:fill="FFFFFF" w:themeFill="background1"/>
          </w:tcPr>
          <w:p w14:paraId="55E079BC"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lastRenderedPageBreak/>
              <w:t xml:space="preserve">Facility defects, including, Lighting, Heating, Fire, Bomb Treat (unidentified package), fire exit </w:t>
            </w:r>
            <w:proofErr w:type="gramStart"/>
            <w:r w:rsidRPr="009B312F">
              <w:rPr>
                <w:rFonts w:ascii="Calibri" w:eastAsia="Calibri" w:hAnsi="Calibri" w:cs="Calibri"/>
                <w:b/>
                <w:bCs/>
              </w:rPr>
              <w:t>blocked</w:t>
            </w:r>
            <w:proofErr w:type="gramEnd"/>
          </w:p>
          <w:p w14:paraId="1FAAFD3C"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indoor activities)</w:t>
            </w:r>
          </w:p>
          <w:p w14:paraId="7DC1BBC3" w14:textId="77777777" w:rsidR="00D81536" w:rsidRPr="009B312F" w:rsidRDefault="00D81536" w:rsidP="00D81536">
            <w:pPr>
              <w:spacing w:after="200" w:line="276" w:lineRule="auto"/>
              <w:rPr>
                <w:rFonts w:ascii="Calibri" w:eastAsia="Calibri" w:hAnsi="Calibri" w:cs="Calibri"/>
                <w:b/>
                <w:bCs/>
              </w:rPr>
            </w:pPr>
            <w:r w:rsidRPr="009B312F">
              <w:rPr>
                <w:rFonts w:ascii="Calibri" w:eastAsia="Calibri" w:hAnsi="Calibri" w:cs="Calibri"/>
                <w:b/>
                <w:bCs/>
              </w:rPr>
              <w:t xml:space="preserve">Wet floors, uneven surfaces or defects. Extreme heat, fire exits </w:t>
            </w:r>
            <w:proofErr w:type="gramStart"/>
            <w:r w:rsidRPr="009B312F">
              <w:rPr>
                <w:rFonts w:ascii="Calibri" w:eastAsia="Calibri" w:hAnsi="Calibri" w:cs="Calibri"/>
                <w:b/>
                <w:bCs/>
              </w:rPr>
              <w:t>blocked</w:t>
            </w:r>
            <w:proofErr w:type="gramEnd"/>
          </w:p>
          <w:p w14:paraId="0C4D274C" w14:textId="77777777" w:rsidR="00D81536" w:rsidRDefault="00D81536" w:rsidP="00D81536">
            <w:pPr>
              <w:spacing w:after="200" w:line="276" w:lineRule="auto"/>
              <w:rPr>
                <w:rFonts w:ascii="Calibri" w:eastAsia="Calibri" w:hAnsi="Calibri" w:cs="Calibri"/>
              </w:rPr>
            </w:pPr>
          </w:p>
          <w:p w14:paraId="06E9410A" w14:textId="77777777" w:rsidR="00D81536" w:rsidRDefault="00D81536" w:rsidP="00D81536">
            <w:pPr>
              <w:spacing w:after="200" w:line="276" w:lineRule="auto"/>
              <w:rPr>
                <w:rFonts w:ascii="Calibri" w:eastAsia="Calibri" w:hAnsi="Calibri" w:cs="Calibri"/>
                <w:color w:val="FF0000"/>
              </w:rPr>
            </w:pPr>
            <w:r w:rsidRPr="525B6A02">
              <w:rPr>
                <w:rFonts w:ascii="Calibri" w:eastAsia="Calibri" w:hAnsi="Calibri" w:cs="Calibri"/>
                <w:color w:val="FF0000"/>
              </w:rPr>
              <w:t>(Applicable to outdoor activities)</w:t>
            </w:r>
          </w:p>
          <w:p w14:paraId="3C5F0474" w14:textId="6C71177F" w:rsidR="00D81536" w:rsidRPr="000742F8" w:rsidRDefault="00D81536" w:rsidP="00FB5560">
            <w:pPr>
              <w:spacing w:after="200" w:line="276" w:lineRule="auto"/>
              <w:rPr>
                <w:rFonts w:cstheme="minorHAnsi"/>
              </w:rPr>
            </w:pPr>
            <w:r w:rsidRPr="009B312F">
              <w:rPr>
                <w:rFonts w:ascii="Calibri" w:eastAsia="Calibri" w:hAnsi="Calibri" w:cs="Calibri"/>
                <w:b/>
                <w:bCs/>
              </w:rPr>
              <w:t>Uneven surfaces or defects</w:t>
            </w:r>
          </w:p>
        </w:tc>
        <w:tc>
          <w:tcPr>
            <w:tcW w:w="872" w:type="pct"/>
            <w:shd w:val="clear" w:color="auto" w:fill="FFFFFF" w:themeFill="background1"/>
          </w:tcPr>
          <w:p w14:paraId="2D53E3AE" w14:textId="77777777" w:rsidR="00D81536" w:rsidRDefault="00D81536" w:rsidP="00D81536">
            <w:pPr>
              <w:spacing w:after="200" w:line="276" w:lineRule="auto"/>
              <w:rPr>
                <w:rFonts w:ascii="Calibri" w:eastAsia="Calibri" w:hAnsi="Calibri" w:cs="Calibri"/>
                <w:color w:val="000000" w:themeColor="text1"/>
              </w:rPr>
            </w:pPr>
            <w:proofErr w:type="gramStart"/>
            <w:r w:rsidRPr="525B6A02">
              <w:rPr>
                <w:rFonts w:ascii="Calibri" w:eastAsia="Calibri" w:hAnsi="Calibri" w:cs="Calibri"/>
              </w:rPr>
              <w:t xml:space="preserve">Causing  </w:t>
            </w:r>
            <w:r w:rsidRPr="525B6A02">
              <w:rPr>
                <w:rFonts w:ascii="Calibri" w:eastAsia="Calibri" w:hAnsi="Calibri" w:cs="Calibri"/>
                <w:color w:val="000000" w:themeColor="text1"/>
              </w:rPr>
              <w:t>Slip</w:t>
            </w:r>
            <w:proofErr w:type="gramEnd"/>
            <w:r w:rsidRPr="525B6A02">
              <w:rPr>
                <w:rFonts w:ascii="Calibri" w:eastAsia="Calibri" w:hAnsi="Calibri" w:cs="Calibri"/>
                <w:color w:val="000000" w:themeColor="text1"/>
              </w:rPr>
              <w:t>, trip or Falls.</w:t>
            </w:r>
          </w:p>
          <w:p w14:paraId="06525332"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Minor bruising, sprain, fracture, dislocation, concussion, dehydration, entrapment.</w:t>
            </w:r>
          </w:p>
          <w:p w14:paraId="1F4E557F" w14:textId="77777777" w:rsidR="00D81536"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 xml:space="preserve">Person or persons falling over or into objects and/or each other, due to fire exit </w:t>
            </w:r>
            <w:proofErr w:type="gramStart"/>
            <w:r w:rsidRPr="46C75AA2">
              <w:rPr>
                <w:rFonts w:ascii="Calibri" w:eastAsia="Calibri" w:hAnsi="Calibri" w:cs="Calibri"/>
                <w:color w:val="000000" w:themeColor="text1"/>
              </w:rPr>
              <w:t>blocked</w:t>
            </w:r>
            <w:proofErr w:type="gramEnd"/>
          </w:p>
          <w:p w14:paraId="3C5F0475" w14:textId="671027A8" w:rsidR="00D81536" w:rsidRPr="000742F8" w:rsidRDefault="00D81536" w:rsidP="00D81536">
            <w:pPr>
              <w:rPr>
                <w:rFonts w:cstheme="minorHAnsi"/>
              </w:rPr>
            </w:pPr>
          </w:p>
        </w:tc>
        <w:tc>
          <w:tcPr>
            <w:tcW w:w="668" w:type="pct"/>
            <w:shd w:val="clear" w:color="auto" w:fill="FFFFFF" w:themeFill="background1"/>
          </w:tcPr>
          <w:p w14:paraId="3C5F0476" w14:textId="1B32A2AF" w:rsidR="00D81536" w:rsidRPr="000742F8" w:rsidRDefault="00D81536" w:rsidP="00D81536">
            <w:pPr>
              <w:rPr>
                <w:rFonts w:cstheme="minorHAnsi"/>
              </w:rPr>
            </w:pPr>
            <w:r w:rsidRPr="79C2E31B">
              <w:rPr>
                <w:rFonts w:ascii="Calibri" w:eastAsia="Calibri" w:hAnsi="Calibri" w:cs="Calibri"/>
              </w:rPr>
              <w:t xml:space="preserve">Participants involved in </w:t>
            </w:r>
            <w:proofErr w:type="gramStart"/>
            <w:r w:rsidRPr="79C2E31B">
              <w:rPr>
                <w:rFonts w:ascii="Calibri" w:eastAsia="Calibri" w:hAnsi="Calibri" w:cs="Calibri"/>
              </w:rPr>
              <w:t>the  activity</w:t>
            </w:r>
            <w:proofErr w:type="gramEnd"/>
            <w:r w:rsidRPr="79C2E31B">
              <w:rPr>
                <w:rFonts w:ascii="Calibri" w:eastAsia="Calibri" w:hAnsi="Calibri" w:cs="Calibri"/>
              </w:rPr>
              <w:t>, referees, spectators and customers of the facility</w:t>
            </w:r>
          </w:p>
        </w:tc>
        <w:tc>
          <w:tcPr>
            <w:tcW w:w="159" w:type="pct"/>
            <w:shd w:val="clear" w:color="auto" w:fill="FFFFFF" w:themeFill="background1"/>
          </w:tcPr>
          <w:p w14:paraId="3C5F0477" w14:textId="0097DA3C"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8" w14:textId="5C9BEE49" w:rsidR="00D81536" w:rsidRPr="00060C22" w:rsidRDefault="00D81536" w:rsidP="00D81536">
            <w:pPr>
              <w:rPr>
                <w:rFonts w:cstheme="minorHAnsi"/>
              </w:rPr>
            </w:pPr>
            <w:r w:rsidRPr="00060C22">
              <w:rPr>
                <w:rFonts w:eastAsia="Lucida Sans"/>
              </w:rPr>
              <w:t>3</w:t>
            </w:r>
          </w:p>
        </w:tc>
        <w:tc>
          <w:tcPr>
            <w:tcW w:w="159" w:type="pct"/>
            <w:shd w:val="clear" w:color="auto" w:fill="FFFFFF" w:themeFill="background1"/>
          </w:tcPr>
          <w:p w14:paraId="3C5F0479" w14:textId="65115317" w:rsidR="00D81536" w:rsidRPr="00060C22" w:rsidRDefault="00D81536" w:rsidP="00D81536">
            <w:pPr>
              <w:rPr>
                <w:rFonts w:cstheme="minorHAnsi"/>
              </w:rPr>
            </w:pPr>
            <w:r w:rsidRPr="00060C22">
              <w:rPr>
                <w:rFonts w:eastAsia="Lucida Sans"/>
              </w:rPr>
              <w:t>6</w:t>
            </w:r>
          </w:p>
        </w:tc>
        <w:tc>
          <w:tcPr>
            <w:tcW w:w="947" w:type="pct"/>
            <w:shd w:val="clear" w:color="auto" w:fill="FFFFFF" w:themeFill="background1"/>
          </w:tcPr>
          <w:p w14:paraId="64AD8639"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Everyone to ensure they do visual checks of the facility / pitch/ court before the session starts and report anything to the Southampton Sport Staff.</w:t>
            </w:r>
          </w:p>
          <w:p w14:paraId="700335FC" w14:textId="77777777" w:rsidR="00D81536" w:rsidRPr="00004814" w:rsidRDefault="00D81536" w:rsidP="00D81536">
            <w:pPr>
              <w:rPr>
                <w:rFonts w:ascii="Calibri" w:eastAsia="Calibri" w:hAnsi="Calibri" w:cs="Calibri"/>
                <w:color w:val="000000" w:themeColor="text1"/>
              </w:rPr>
            </w:pPr>
          </w:p>
          <w:p w14:paraId="463AF95C"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playing surface is deemed unsafe then the session is not to go ahead.</w:t>
            </w:r>
          </w:p>
          <w:p w14:paraId="5F7D1F27" w14:textId="77777777" w:rsidR="00D81536" w:rsidRPr="00004814" w:rsidRDefault="00D81536" w:rsidP="00D81536">
            <w:pPr>
              <w:rPr>
                <w:rFonts w:ascii="Calibri" w:eastAsia="Calibri" w:hAnsi="Calibri" w:cs="Calibri"/>
                <w:color w:val="000000" w:themeColor="text1"/>
              </w:rPr>
            </w:pPr>
          </w:p>
          <w:p w14:paraId="5E21081D"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If the area can be sectioned off then play can continue avoiding this area, this will be determined by the club.</w:t>
            </w:r>
          </w:p>
          <w:p w14:paraId="34411E6C" w14:textId="77777777" w:rsidR="00D81536" w:rsidRPr="00004814" w:rsidRDefault="00D81536" w:rsidP="00D81536">
            <w:pPr>
              <w:rPr>
                <w:rFonts w:ascii="Calibri" w:eastAsia="Calibri" w:hAnsi="Calibri" w:cs="Calibri"/>
                <w:color w:val="000000" w:themeColor="text1"/>
              </w:rPr>
            </w:pPr>
          </w:p>
          <w:p w14:paraId="4138DF90"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Excessive Heat</w:t>
            </w:r>
          </w:p>
          <w:p w14:paraId="3DE57858" w14:textId="77777777" w:rsidR="00D81536" w:rsidRPr="00004814" w:rsidRDefault="00D81536" w:rsidP="00D81536">
            <w:pPr>
              <w:rPr>
                <w:rFonts w:ascii="Calibri" w:eastAsia="Calibri" w:hAnsi="Calibri" w:cs="Calibri"/>
                <w:color w:val="000000" w:themeColor="text1"/>
              </w:rPr>
            </w:pPr>
            <w:r w:rsidRPr="46C75AA2">
              <w:rPr>
                <w:rFonts w:ascii="Calibri" w:eastAsia="Calibri" w:hAnsi="Calibri" w:cs="Calibri"/>
                <w:color w:val="000000" w:themeColor="text1"/>
              </w:rPr>
              <w:t>Ensure participants take on enough water in extreme heat. Report heat to Southampton Sport Staff.</w:t>
            </w:r>
          </w:p>
          <w:p w14:paraId="2746AA6D" w14:textId="77777777" w:rsidR="00D81536" w:rsidRPr="00004814" w:rsidRDefault="00D81536" w:rsidP="00D81536">
            <w:pPr>
              <w:rPr>
                <w:rFonts w:ascii="Calibri" w:eastAsia="Calibri" w:hAnsi="Calibri" w:cs="Calibri"/>
                <w:color w:val="000000" w:themeColor="text1"/>
              </w:rPr>
            </w:pPr>
          </w:p>
          <w:p w14:paraId="5D04E4FF" w14:textId="77777777" w:rsidR="00D81536" w:rsidRPr="00004814" w:rsidRDefault="00D81536" w:rsidP="00D81536">
            <w:pPr>
              <w:rPr>
                <w:rFonts w:ascii="Calibri" w:eastAsia="Calibri" w:hAnsi="Calibri" w:cs="Calibri"/>
                <w:i/>
                <w:iCs/>
                <w:color w:val="000000" w:themeColor="text1"/>
              </w:rPr>
            </w:pPr>
            <w:r w:rsidRPr="46C75AA2">
              <w:rPr>
                <w:rFonts w:ascii="Calibri" w:eastAsia="Calibri" w:hAnsi="Calibri" w:cs="Calibri"/>
                <w:i/>
                <w:iCs/>
                <w:color w:val="000000" w:themeColor="text1"/>
              </w:rPr>
              <w:t xml:space="preserve">Fire exit </w:t>
            </w:r>
            <w:proofErr w:type="gramStart"/>
            <w:r w:rsidRPr="46C75AA2">
              <w:rPr>
                <w:rFonts w:ascii="Calibri" w:eastAsia="Calibri" w:hAnsi="Calibri" w:cs="Calibri"/>
                <w:i/>
                <w:iCs/>
                <w:color w:val="000000" w:themeColor="text1"/>
              </w:rPr>
              <w:t>blocked</w:t>
            </w:r>
            <w:proofErr w:type="gramEnd"/>
          </w:p>
          <w:p w14:paraId="1FD1FCD4"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do not put anything in front of fire exits.</w:t>
            </w:r>
          </w:p>
          <w:p w14:paraId="55DD23F6" w14:textId="77777777" w:rsidR="00D81536" w:rsidRPr="00004814"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Everyone to ensure they remove anything put in front of fire exits.</w:t>
            </w:r>
          </w:p>
          <w:p w14:paraId="3C5F047A" w14:textId="0921A091" w:rsidR="00FB5560" w:rsidRPr="00FB5560" w:rsidRDefault="00D81536" w:rsidP="00D81536">
            <w:pPr>
              <w:spacing w:after="200" w:line="276" w:lineRule="auto"/>
              <w:rPr>
                <w:rFonts w:ascii="Calibri" w:eastAsia="Calibri" w:hAnsi="Calibri" w:cs="Calibri"/>
                <w:color w:val="000000" w:themeColor="text1"/>
              </w:rPr>
            </w:pPr>
            <w:r w:rsidRPr="46C75AA2">
              <w:rPr>
                <w:rFonts w:ascii="Calibri" w:eastAsia="Calibri" w:hAnsi="Calibri" w:cs="Calibri"/>
                <w:color w:val="000000" w:themeColor="text1"/>
              </w:rPr>
              <w:t>Clear walkways are maintained in all areas accessing the fire exits</w:t>
            </w:r>
            <w:r w:rsidR="00FB5560">
              <w:rPr>
                <w:rFonts w:ascii="Calibri" w:eastAsia="Calibri" w:hAnsi="Calibri" w:cs="Calibri"/>
                <w:color w:val="000000" w:themeColor="text1"/>
              </w:rPr>
              <w:t>.</w:t>
            </w:r>
          </w:p>
        </w:tc>
        <w:tc>
          <w:tcPr>
            <w:tcW w:w="159" w:type="pct"/>
            <w:shd w:val="clear" w:color="auto" w:fill="FFFFFF" w:themeFill="background1"/>
          </w:tcPr>
          <w:p w14:paraId="3C5F047B" w14:textId="2835D3E2"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C" w14:textId="340E5739" w:rsidR="00D81536" w:rsidRPr="00060C22" w:rsidRDefault="00D81536" w:rsidP="00D81536">
            <w:pPr>
              <w:rPr>
                <w:rFonts w:cstheme="minorHAnsi"/>
              </w:rPr>
            </w:pPr>
            <w:r w:rsidRPr="00060C22">
              <w:rPr>
                <w:rFonts w:eastAsia="Lucida Sans"/>
              </w:rPr>
              <w:t>2</w:t>
            </w:r>
          </w:p>
        </w:tc>
        <w:tc>
          <w:tcPr>
            <w:tcW w:w="159" w:type="pct"/>
            <w:shd w:val="clear" w:color="auto" w:fill="FFFFFF" w:themeFill="background1"/>
          </w:tcPr>
          <w:p w14:paraId="3C5F047D" w14:textId="2535028C" w:rsidR="00D81536" w:rsidRPr="00060C22" w:rsidRDefault="00D81536" w:rsidP="00D81536">
            <w:pPr>
              <w:rPr>
                <w:rFonts w:cstheme="minorHAnsi"/>
              </w:rPr>
            </w:pPr>
            <w:r w:rsidRPr="00060C22">
              <w:rPr>
                <w:rFonts w:eastAsia="Lucida Sans"/>
              </w:rPr>
              <w:t>4</w:t>
            </w:r>
          </w:p>
        </w:tc>
        <w:tc>
          <w:tcPr>
            <w:tcW w:w="904" w:type="pct"/>
            <w:shd w:val="clear" w:color="auto" w:fill="FFFFFF" w:themeFill="background1"/>
          </w:tcPr>
          <w:p w14:paraId="7DAF6A5B" w14:textId="77777777" w:rsidR="00D81536" w:rsidRDefault="00D81536" w:rsidP="00D81536">
            <w:pPr>
              <w:spacing w:after="200" w:line="276" w:lineRule="auto"/>
            </w:pPr>
            <w:r>
              <w:t>QR codes to report any defects to the Southampton Sport Staff.</w:t>
            </w:r>
          </w:p>
          <w:p w14:paraId="4D90196C" w14:textId="77777777" w:rsidR="00D81536" w:rsidRDefault="00D81536" w:rsidP="00D81536">
            <w:pPr>
              <w:spacing w:after="200" w:line="276" w:lineRule="auto"/>
            </w:pPr>
          </w:p>
          <w:p w14:paraId="3C5F047E" w14:textId="2C2C2186" w:rsidR="00D81536" w:rsidRPr="000742F8" w:rsidRDefault="00D81536" w:rsidP="00D81536">
            <w:pPr>
              <w:rPr>
                <w:rFonts w:cstheme="minorHAnsi"/>
              </w:rPr>
            </w:pPr>
            <w:r>
              <w:t>Injuries to be reported to the Southampton Sport Staff and via the SUSU reporting system.</w:t>
            </w:r>
          </w:p>
        </w:tc>
      </w:tr>
      <w:tr w:rsidR="00B466FD" w14:paraId="115A17DD" w14:textId="77777777" w:rsidTr="001D42DE">
        <w:trPr>
          <w:cantSplit/>
          <w:trHeight w:val="1296"/>
        </w:trPr>
        <w:tc>
          <w:tcPr>
            <w:tcW w:w="658" w:type="pct"/>
            <w:shd w:val="clear" w:color="auto" w:fill="FFFFFF" w:themeFill="background1"/>
          </w:tcPr>
          <w:p w14:paraId="7C913DAC" w14:textId="165EE728" w:rsidR="00D81536" w:rsidRPr="009B312F" w:rsidRDefault="00D81536" w:rsidP="00D81536">
            <w:pPr>
              <w:rPr>
                <w:rFonts w:cstheme="minorHAnsi"/>
                <w:b/>
                <w:bCs/>
              </w:rPr>
            </w:pPr>
            <w:r w:rsidRPr="009B312F">
              <w:rPr>
                <w:rFonts w:ascii="Calibri" w:eastAsia="Calibri" w:hAnsi="Calibri" w:cs="Calibri"/>
                <w:b/>
                <w:bCs/>
              </w:rPr>
              <w:lastRenderedPageBreak/>
              <w:t>Equipment provided by Southampton Sport failure</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68"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904"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1D42DE">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68"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904"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1D42DE">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68"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904"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w:t>
            </w:r>
            <w:proofErr w:type="gramStart"/>
            <w:r>
              <w:rPr>
                <w:rFonts w:ascii="Calibri" w:eastAsia="Calibri" w:hAnsi="Calibri" w:cs="Calibri"/>
              </w:rPr>
              <w:t>followed</w:t>
            </w:r>
            <w:proofErr w:type="gramEnd"/>
          </w:p>
          <w:p w14:paraId="1A5FFAD8" w14:textId="77777777" w:rsidR="00D81536" w:rsidRDefault="00D81536" w:rsidP="00D81536">
            <w:pPr>
              <w:rPr>
                <w:rFonts w:ascii="Calibri" w:eastAsia="Calibri" w:hAnsi="Calibri" w:cs="Calibri"/>
              </w:rPr>
            </w:pPr>
          </w:p>
          <w:p w14:paraId="61B76E29" w14:textId="6F26F015" w:rsidR="00D81536" w:rsidRPr="000742F8" w:rsidRDefault="00D81536" w:rsidP="00D81536">
            <w:pPr>
              <w:rPr>
                <w:rFonts w:cstheme="minorHAnsi"/>
              </w:rPr>
            </w:pPr>
            <w:r>
              <w:rPr>
                <w:rFonts w:ascii="Calibri" w:eastAsia="Calibri" w:hAnsi="Calibri" w:cs="Calibri"/>
              </w:rPr>
              <w:t xml:space="preserve">Committee WIDE training </w:t>
            </w:r>
          </w:p>
        </w:tc>
      </w:tr>
      <w:tr w:rsidR="00B466FD" w14:paraId="7733E129" w14:textId="77777777" w:rsidTr="001D42DE">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 xml:space="preserve">Participants may become at risk as a result of alcohol </w:t>
            </w:r>
            <w:proofErr w:type="gramStart"/>
            <w:r>
              <w:rPr>
                <w:rFonts w:ascii="Calibri" w:eastAsia="Calibri" w:hAnsi="Calibri" w:cs="Calibri"/>
              </w:rPr>
              <w:t>consumption</w:t>
            </w:r>
            <w:proofErr w:type="gramEnd"/>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68"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 xml:space="preserve">Initiation behaviour not to be tolerated and drinking games to be </w:t>
            </w:r>
            <w:proofErr w:type="gramStart"/>
            <w:r>
              <w:rPr>
                <w:rFonts w:ascii="Calibri" w:eastAsia="Calibri" w:hAnsi="Calibri" w:cs="Calibri"/>
              </w:rPr>
              <w:t>discouraged</w:t>
            </w:r>
            <w:proofErr w:type="gramEnd"/>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 xml:space="preserve">Where possible the consumption of alcohol will take place at licensed premises. The conditions on the license will be adhered to and alcohol will not be served to customers who have drunk to </w:t>
            </w:r>
            <w:proofErr w:type="gramStart"/>
            <w:r>
              <w:rPr>
                <w:rFonts w:ascii="Calibri" w:eastAsia="Calibri" w:hAnsi="Calibri" w:cs="Calibri"/>
              </w:rPr>
              <w:t>excess</w:t>
            </w:r>
            <w:proofErr w:type="gramEnd"/>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 xml:space="preserve">Committee to select ‘student friendly’ bars/clubs and contact them in advance to inform them of the </w:t>
            </w:r>
            <w:proofErr w:type="gramStart"/>
            <w:r>
              <w:rPr>
                <w:rFonts w:ascii="Calibri" w:eastAsia="Calibri" w:hAnsi="Calibri" w:cs="Calibri"/>
              </w:rPr>
              <w:t>event</w:t>
            </w:r>
            <w:proofErr w:type="gramEnd"/>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904"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1A40992A" w:rsidR="00D81536" w:rsidRDefault="00D81536" w:rsidP="00D81536">
            <w:pPr>
              <w:rPr>
                <w:rFonts w:ascii="Calibri" w:eastAsia="Calibri" w:hAnsi="Calibri" w:cs="Calibri"/>
              </w:rPr>
            </w:pPr>
            <w:r>
              <w:rPr>
                <w:rFonts w:ascii="Calibri" w:eastAsia="Calibri" w:hAnsi="Calibri" w:cs="Calibri"/>
              </w:rPr>
              <w:t>Committee WIDE training</w:t>
            </w:r>
          </w:p>
        </w:tc>
      </w:tr>
      <w:tr w:rsidR="00B466FD" w14:paraId="0C8E0C7E" w14:textId="77777777" w:rsidTr="001D42DE">
        <w:trPr>
          <w:cantSplit/>
          <w:trHeight w:val="1296"/>
        </w:trPr>
        <w:tc>
          <w:tcPr>
            <w:tcW w:w="658" w:type="pct"/>
            <w:shd w:val="clear" w:color="auto" w:fill="FFFFFF" w:themeFill="background1"/>
          </w:tcPr>
          <w:p w14:paraId="4B30D547" w14:textId="0387215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w:t>
            </w:r>
          </w:p>
        </w:tc>
        <w:tc>
          <w:tcPr>
            <w:tcW w:w="872" w:type="pct"/>
            <w:shd w:val="clear" w:color="auto" w:fill="FFFFFF" w:themeFill="background1"/>
          </w:tcPr>
          <w:p w14:paraId="2B72E215" w14:textId="69D4FBA4" w:rsidR="00D81536" w:rsidRDefault="00D81536" w:rsidP="00D81536">
            <w:pPr>
              <w:rPr>
                <w:rFonts w:ascii="Calibri" w:eastAsia="Calibri" w:hAnsi="Calibri" w:cs="Calibri"/>
              </w:rPr>
            </w:pPr>
            <w:r>
              <w:rPr>
                <w:rFonts w:ascii="Calibri" w:eastAsia="Calibri" w:hAnsi="Calibri" w:cs="Calibri"/>
              </w:rPr>
              <w:t xml:space="preserve">Vehicle’s collision -causing serious injury </w:t>
            </w:r>
          </w:p>
        </w:tc>
        <w:tc>
          <w:tcPr>
            <w:tcW w:w="668" w:type="pct"/>
            <w:shd w:val="clear" w:color="auto" w:fill="FFFFFF" w:themeFill="background1"/>
          </w:tcPr>
          <w:p w14:paraId="7157F892" w14:textId="2AC6ABA1" w:rsidR="00D81536" w:rsidRDefault="00D81536" w:rsidP="00D81536">
            <w:pPr>
              <w:rPr>
                <w:rFonts w:ascii="Calibri" w:eastAsia="Calibri" w:hAnsi="Calibri" w:cs="Calibri"/>
              </w:rPr>
            </w:pPr>
            <w:r>
              <w:rPr>
                <w:rFonts w:ascii="Calibri" w:eastAsia="Calibri" w:hAnsi="Calibri" w:cs="Calibri"/>
              </w:rPr>
              <w:t xml:space="preserve">Event organisers, event attendees, Members of the public </w:t>
            </w:r>
          </w:p>
        </w:tc>
        <w:tc>
          <w:tcPr>
            <w:tcW w:w="159" w:type="pct"/>
            <w:shd w:val="clear" w:color="auto" w:fill="FFFFFF" w:themeFill="background1"/>
          </w:tcPr>
          <w:p w14:paraId="56E7FB0A" w14:textId="22B30C4B"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159" w:type="pct"/>
            <w:shd w:val="clear" w:color="auto" w:fill="FFFFFF" w:themeFill="background1"/>
          </w:tcPr>
          <w:p w14:paraId="1C968E2B" w14:textId="49EB53B1"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56D8D1CD" w14:textId="63F67ADA" w:rsidR="00D81536" w:rsidRPr="003E147E" w:rsidRDefault="00D81536" w:rsidP="00D81536">
            <w:pPr>
              <w:rPr>
                <w:rFonts w:eastAsia="Lucida Sans" w:cstheme="minorHAnsi"/>
                <w:bCs/>
                <w:sz w:val="20"/>
                <w:szCs w:val="20"/>
              </w:rPr>
            </w:pPr>
            <w:r w:rsidRPr="003E147E">
              <w:rPr>
                <w:rFonts w:eastAsia="Lucida Sans" w:cstheme="minorHAnsi"/>
                <w:bCs/>
                <w:sz w:val="20"/>
                <w:szCs w:val="20"/>
              </w:rPr>
              <w:t>12</w:t>
            </w:r>
          </w:p>
        </w:tc>
        <w:tc>
          <w:tcPr>
            <w:tcW w:w="947" w:type="pct"/>
            <w:shd w:val="clear" w:color="auto" w:fill="FFFFFF" w:themeFill="background1"/>
          </w:tcPr>
          <w:p w14:paraId="01D3D6F7"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w:t>
            </w:r>
            <w:proofErr w:type="gramStart"/>
            <w:r>
              <w:rPr>
                <w:rFonts w:ascii="Calibri" w:eastAsia="Calibri" w:hAnsi="Calibri" w:cs="Calibri"/>
              </w:rPr>
              <w:t>sensibly</w:t>
            </w:r>
            <w:proofErr w:type="gramEnd"/>
            <w:r>
              <w:rPr>
                <w:rFonts w:ascii="Calibri" w:eastAsia="Calibri" w:hAnsi="Calibri" w:cs="Calibri"/>
              </w:rPr>
              <w:t xml:space="preserve"> </w:t>
            </w:r>
          </w:p>
          <w:p w14:paraId="36EA6612" w14:textId="77777777" w:rsidR="00D81536" w:rsidRDefault="00D81536" w:rsidP="00D81536">
            <w:pPr>
              <w:rPr>
                <w:rFonts w:ascii="Calibri" w:eastAsia="Calibri" w:hAnsi="Calibri" w:cs="Calibri"/>
                <w:color w:val="000000"/>
              </w:rPr>
            </w:pPr>
            <w:r>
              <w:rPr>
                <w:rFonts w:ascii="Calibri" w:eastAsia="Calibri" w:hAnsi="Calibri" w:cs="Calibri"/>
              </w:rPr>
              <w:t xml:space="preserve">Local venues known to University of Southampton (UoS) students </w:t>
            </w:r>
            <w:proofErr w:type="gramStart"/>
            <w:r>
              <w:rPr>
                <w:rFonts w:ascii="Calibri" w:eastAsia="Calibri" w:hAnsi="Calibri" w:cs="Calibri"/>
              </w:rPr>
              <w:t>chosen</w:t>
            </w:r>
            <w:proofErr w:type="gramEnd"/>
            <w:r>
              <w:rPr>
                <w:rFonts w:ascii="Calibri" w:eastAsia="Calibri" w:hAnsi="Calibri" w:cs="Calibri"/>
              </w:rPr>
              <w:t xml:space="preserve"> </w:t>
            </w:r>
          </w:p>
          <w:p w14:paraId="595A9E0D" w14:textId="77777777" w:rsidR="00D81536" w:rsidRDefault="00D81536" w:rsidP="00D81536">
            <w:pPr>
              <w:rPr>
                <w:rFonts w:ascii="Calibri" w:eastAsia="Calibri" w:hAnsi="Calibri" w:cs="Calibri"/>
              </w:rPr>
            </w:pPr>
          </w:p>
          <w:p w14:paraId="046E3D95" w14:textId="77777777" w:rsidR="00D81536" w:rsidRDefault="00D81536" w:rsidP="00D81536">
            <w:pPr>
              <w:rPr>
                <w:rFonts w:ascii="Calibri" w:eastAsia="Calibri" w:hAnsi="Calibri" w:cs="Calibri"/>
                <w:color w:val="000000"/>
              </w:rPr>
            </w:pPr>
            <w:r>
              <w:rPr>
                <w:rFonts w:ascii="Calibri" w:eastAsia="Calibri" w:hAnsi="Calibri" w:cs="Calibri"/>
              </w:rPr>
              <w:t>Event organisers will be available to direct people between venues.</w:t>
            </w:r>
          </w:p>
          <w:p w14:paraId="143D1CFA" w14:textId="77777777" w:rsidR="00D81536" w:rsidRDefault="00D81536" w:rsidP="00D81536">
            <w:pPr>
              <w:rPr>
                <w:rFonts w:ascii="Calibri" w:eastAsia="Calibri" w:hAnsi="Calibri" w:cs="Calibri"/>
              </w:rPr>
            </w:pPr>
          </w:p>
          <w:p w14:paraId="078D5DDE" w14:textId="77777777" w:rsidR="00D81536" w:rsidRDefault="00D81536" w:rsidP="00D81536">
            <w:pPr>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5556C638" w14:textId="77777777" w:rsidR="00D81536" w:rsidRDefault="00D81536" w:rsidP="00D81536">
            <w:pPr>
              <w:rPr>
                <w:rFonts w:ascii="Calibri" w:eastAsia="Calibri" w:hAnsi="Calibri" w:cs="Calibri"/>
              </w:rPr>
            </w:pPr>
          </w:p>
          <w:p w14:paraId="7CFF3180" w14:textId="77777777" w:rsidR="00D81536" w:rsidRDefault="00D81536" w:rsidP="00D81536">
            <w:pPr>
              <w:rPr>
                <w:rFonts w:ascii="Calibri" w:eastAsia="Calibri" w:hAnsi="Calibri" w:cs="Calibri"/>
                <w:color w:val="000000"/>
              </w:rPr>
            </w:pPr>
            <w:r>
              <w:rPr>
                <w:rFonts w:ascii="Calibri" w:eastAsia="Calibri" w:hAnsi="Calibri" w:cs="Calibri"/>
              </w:rPr>
              <w:t xml:space="preserve">Avoid large groups of people totally blocking the pavement or spilling </w:t>
            </w:r>
            <w:proofErr w:type="gramStart"/>
            <w:r>
              <w:rPr>
                <w:rFonts w:ascii="Calibri" w:eastAsia="Calibri" w:hAnsi="Calibri" w:cs="Calibri"/>
              </w:rPr>
              <w:t>in to</w:t>
            </w:r>
            <w:proofErr w:type="gramEnd"/>
            <w:r>
              <w:rPr>
                <w:rFonts w:ascii="Calibri" w:eastAsia="Calibri" w:hAnsi="Calibri" w:cs="Calibri"/>
              </w:rPr>
              <w:t xml:space="preserve"> the road. </w:t>
            </w:r>
          </w:p>
          <w:p w14:paraId="651AEF90" w14:textId="77777777" w:rsidR="00D81536" w:rsidRDefault="00D81536" w:rsidP="00D81536">
            <w:pPr>
              <w:rPr>
                <w:rFonts w:ascii="Calibri" w:eastAsia="Calibri" w:hAnsi="Calibri" w:cs="Calibri"/>
              </w:rPr>
            </w:pPr>
          </w:p>
          <w:p w14:paraId="2A97EEC9" w14:textId="30703555" w:rsidR="00D81536" w:rsidRDefault="00D81536" w:rsidP="00D81536">
            <w:pPr>
              <w:rPr>
                <w:rFonts w:ascii="Calibri" w:eastAsia="Calibri" w:hAnsi="Calibri" w:cs="Calibri"/>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56F57891" w14:textId="21B06F29" w:rsidR="00D81536" w:rsidRDefault="00D81536" w:rsidP="00D81536">
            <w:pPr>
              <w:rPr>
                <w:rFonts w:ascii="Calibri" w:eastAsia="Calibri" w:hAnsi="Calibri" w:cs="Calibri"/>
              </w:rPr>
            </w:pPr>
            <w:r>
              <w:rPr>
                <w:rFonts w:ascii="Calibri" w:eastAsia="Calibri" w:hAnsi="Calibri" w:cs="Calibri"/>
              </w:rPr>
              <w:lastRenderedPageBreak/>
              <w:t xml:space="preserve">Be considerate of other pedestrians &amp; road users, keep disturbance &amp; noise down. </w:t>
            </w:r>
          </w:p>
        </w:tc>
        <w:tc>
          <w:tcPr>
            <w:tcW w:w="159" w:type="pct"/>
            <w:shd w:val="clear" w:color="auto" w:fill="FFFFFF" w:themeFill="background1"/>
          </w:tcPr>
          <w:p w14:paraId="221F3D60" w14:textId="08A53F15" w:rsidR="00D81536" w:rsidRPr="003E147E" w:rsidRDefault="00D81536" w:rsidP="00D81536">
            <w:pPr>
              <w:rPr>
                <w:rFonts w:eastAsia="Lucida Sans" w:cstheme="minorHAnsi"/>
                <w:bCs/>
                <w:sz w:val="20"/>
                <w:szCs w:val="20"/>
              </w:rPr>
            </w:pPr>
            <w:r w:rsidRPr="003E147E">
              <w:rPr>
                <w:rFonts w:eastAsia="Lucida Sans" w:cstheme="minorHAnsi"/>
                <w:bCs/>
                <w:sz w:val="20"/>
                <w:szCs w:val="20"/>
              </w:rPr>
              <w:lastRenderedPageBreak/>
              <w:t>2</w:t>
            </w:r>
          </w:p>
        </w:tc>
        <w:tc>
          <w:tcPr>
            <w:tcW w:w="159" w:type="pct"/>
            <w:shd w:val="clear" w:color="auto" w:fill="FFFFFF" w:themeFill="background1"/>
          </w:tcPr>
          <w:p w14:paraId="23825887" w14:textId="4671AB2C"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5A8B05EA" w14:textId="11C086B6" w:rsidR="00D81536" w:rsidRPr="003E147E" w:rsidRDefault="00D81536" w:rsidP="00D81536">
            <w:pPr>
              <w:rPr>
                <w:rFonts w:eastAsia="Lucida Sans" w:cstheme="minorHAnsi"/>
                <w:bCs/>
                <w:sz w:val="20"/>
                <w:szCs w:val="20"/>
              </w:rPr>
            </w:pPr>
            <w:r w:rsidRPr="003E147E">
              <w:rPr>
                <w:rFonts w:eastAsia="Lucida Sans" w:cstheme="minorHAnsi"/>
                <w:bCs/>
                <w:sz w:val="20"/>
                <w:szCs w:val="20"/>
              </w:rPr>
              <w:t>4</w:t>
            </w:r>
          </w:p>
        </w:tc>
        <w:tc>
          <w:tcPr>
            <w:tcW w:w="904" w:type="pct"/>
            <w:shd w:val="clear" w:color="auto" w:fill="FFFFFF" w:themeFill="background1"/>
          </w:tcPr>
          <w:p w14:paraId="21FCB1C9" w14:textId="77777777" w:rsidR="00D81536" w:rsidRDefault="00D81536" w:rsidP="00D81536">
            <w:pPr>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763D324D"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4BF9C5A" w14:textId="77777777" w:rsidR="00D81536" w:rsidRDefault="00D81536" w:rsidP="00D81536">
            <w:pPr>
              <w:rPr>
                <w:rFonts w:ascii="Calibri" w:eastAsia="Calibri" w:hAnsi="Calibri" w:cs="Calibri"/>
              </w:rPr>
            </w:pPr>
          </w:p>
          <w:p w14:paraId="65DDDD38"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B7C93D9" w14:textId="77777777" w:rsidR="00D81536" w:rsidRDefault="00D81536" w:rsidP="00D81536">
            <w:pPr>
              <w:rPr>
                <w:rFonts w:ascii="Calibri" w:eastAsia="Calibri" w:hAnsi="Calibri" w:cs="Calibri"/>
                <w:color w:val="000000"/>
              </w:rPr>
            </w:pPr>
          </w:p>
          <w:p w14:paraId="226EB7CE" w14:textId="4540B1E4" w:rsidR="00D81536" w:rsidRDefault="00D81536" w:rsidP="00D81536">
            <w:pPr>
              <w:rPr>
                <w:rFonts w:ascii="Calibri" w:eastAsia="Calibri" w:hAnsi="Calibri" w:cs="Calibri"/>
                <w:color w:val="000000"/>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0321FFAD" w14:textId="77777777" w:rsidTr="001D42DE">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68"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904"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1FE97EF8" w14:textId="77777777" w:rsidTr="001D42DE">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w:t>
            </w:r>
            <w:proofErr w:type="gramStart"/>
            <w:r>
              <w:rPr>
                <w:rFonts w:ascii="Calibri" w:eastAsia="Calibri" w:hAnsi="Calibri" w:cs="Calibri"/>
                <w:color w:val="000000"/>
              </w:rPr>
              <w:t>unwell</w:t>
            </w:r>
            <w:proofErr w:type="gramEnd"/>
            <w:r>
              <w:rPr>
                <w:rFonts w:ascii="Calibri" w:eastAsia="Calibri" w:hAnsi="Calibri" w:cs="Calibri"/>
                <w:color w:val="000000"/>
              </w:rPr>
              <w:t xml:space="preserve">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68"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 xml:space="preserve">Advise participants; to bring their personal </w:t>
            </w:r>
            <w:proofErr w:type="gramStart"/>
            <w:r>
              <w:rPr>
                <w:rFonts w:ascii="Calibri" w:eastAsia="Calibri" w:hAnsi="Calibri" w:cs="Calibri"/>
              </w:rPr>
              <w:t>medication</w:t>
            </w:r>
            <w:proofErr w:type="gramEnd"/>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w:t>
            </w:r>
            <w:proofErr w:type="gramStart"/>
            <w:r>
              <w:rPr>
                <w:rFonts w:ascii="Calibri" w:eastAsia="Calibri" w:hAnsi="Calibri" w:cs="Calibri"/>
              </w:rPr>
              <w:t>so</w:t>
            </w:r>
            <w:proofErr w:type="gramEnd"/>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7C3AEC74"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r w:rsidR="005D26B0">
              <w:rPr>
                <w:rFonts w:eastAsia="Lucida Sans" w:cstheme="minorHAnsi"/>
                <w:bCs/>
                <w:sz w:val="20"/>
                <w:szCs w:val="20"/>
              </w:rPr>
              <w:t>0</w:t>
            </w:r>
          </w:p>
        </w:tc>
        <w:tc>
          <w:tcPr>
            <w:tcW w:w="904"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2">
              <w:r>
                <w:rPr>
                  <w:rFonts w:ascii="Calibri" w:eastAsia="Calibri" w:hAnsi="Calibri" w:cs="Calibri"/>
                  <w:color w:val="0000FF"/>
                  <w:u w:val="single"/>
                </w:rPr>
                <w:t>SUSU incident report policy</w:t>
              </w:r>
            </w:hyperlink>
          </w:p>
        </w:tc>
      </w:tr>
      <w:tr w:rsidR="00B466FD" w14:paraId="024C858D" w14:textId="77777777" w:rsidTr="001D42DE">
        <w:trPr>
          <w:cantSplit/>
          <w:trHeight w:val="1296"/>
        </w:trPr>
        <w:tc>
          <w:tcPr>
            <w:tcW w:w="658" w:type="pct"/>
            <w:shd w:val="clear" w:color="auto" w:fill="FFFFFF" w:themeFill="background1"/>
          </w:tcPr>
          <w:p w14:paraId="07D1DD8B" w14:textId="77982AF7" w:rsidR="00D81536" w:rsidRPr="009F268D" w:rsidRDefault="00D81536" w:rsidP="00D81536">
            <w:pPr>
              <w:rPr>
                <w:rFonts w:eastAsia="Calibri" w:cstheme="minorHAnsi"/>
                <w:b/>
                <w:bCs/>
              </w:rPr>
            </w:pPr>
            <w:r w:rsidRPr="009F268D">
              <w:rPr>
                <w:rFonts w:eastAsia="Calibri" w:cstheme="minorHAnsi"/>
                <w:b/>
                <w:bCs/>
              </w:rPr>
              <w:lastRenderedPageBreak/>
              <w:t xml:space="preserve">Spiked Drinks/Alcohol Poisoning </w:t>
            </w:r>
          </w:p>
        </w:tc>
        <w:tc>
          <w:tcPr>
            <w:tcW w:w="872" w:type="pct"/>
            <w:shd w:val="clear" w:color="auto" w:fill="FFFFFF" w:themeFill="background1"/>
          </w:tcPr>
          <w:p w14:paraId="192CC0CA" w14:textId="7362BD58" w:rsidR="00D81536" w:rsidRPr="007613A7" w:rsidRDefault="00D81536" w:rsidP="00D81536">
            <w:pPr>
              <w:rPr>
                <w:rFonts w:eastAsia="Calibri" w:cstheme="minorHAnsi"/>
                <w:color w:val="000000"/>
              </w:rPr>
            </w:pPr>
            <w:r w:rsidRPr="007613A7">
              <w:rPr>
                <w:rFonts w:cstheme="minorHAnsi"/>
              </w:rPr>
              <w:t>Participants may consume too much alcohol during this event or be spiked. This could result in a loss of consciousness or self- control</w:t>
            </w:r>
          </w:p>
        </w:tc>
        <w:tc>
          <w:tcPr>
            <w:tcW w:w="668" w:type="pct"/>
            <w:shd w:val="clear" w:color="auto" w:fill="FFFFFF" w:themeFill="background1"/>
          </w:tcPr>
          <w:p w14:paraId="64ECCE10" w14:textId="2E06C3E5" w:rsidR="00D81536" w:rsidRPr="007613A7" w:rsidRDefault="00D81536" w:rsidP="00D81536">
            <w:pPr>
              <w:rPr>
                <w:rFonts w:eastAsia="Calibri" w:cstheme="minorHAnsi"/>
              </w:rPr>
            </w:pPr>
            <w:r w:rsidRPr="007613A7">
              <w:rPr>
                <w:rFonts w:cstheme="minorHAnsi"/>
              </w:rPr>
              <w:t>Event organisers, event attendees,</w:t>
            </w:r>
          </w:p>
        </w:tc>
        <w:tc>
          <w:tcPr>
            <w:tcW w:w="159" w:type="pct"/>
            <w:shd w:val="clear" w:color="auto" w:fill="FFFFFF" w:themeFill="background1"/>
          </w:tcPr>
          <w:p w14:paraId="6BAA1CFE" w14:textId="5495E375" w:rsidR="00D81536" w:rsidRPr="007613A7" w:rsidRDefault="00D81536" w:rsidP="00D81536">
            <w:pPr>
              <w:rPr>
                <w:rFonts w:eastAsia="Lucida Sans" w:cstheme="minorHAnsi"/>
                <w:bCs/>
                <w:sz w:val="20"/>
                <w:szCs w:val="20"/>
              </w:rPr>
            </w:pPr>
            <w:r w:rsidRPr="007613A7">
              <w:rPr>
                <w:rFonts w:cstheme="minorHAnsi"/>
                <w:b/>
                <w:bCs/>
              </w:rPr>
              <w:t>2</w:t>
            </w:r>
          </w:p>
        </w:tc>
        <w:tc>
          <w:tcPr>
            <w:tcW w:w="159" w:type="pct"/>
            <w:shd w:val="clear" w:color="auto" w:fill="FFFFFF" w:themeFill="background1"/>
          </w:tcPr>
          <w:p w14:paraId="78272CAA" w14:textId="1543F359" w:rsidR="00D81536" w:rsidRPr="007613A7" w:rsidRDefault="00D81536" w:rsidP="00D81536">
            <w:pPr>
              <w:rPr>
                <w:rFonts w:eastAsia="Lucida Sans" w:cstheme="minorHAnsi"/>
                <w:bCs/>
                <w:sz w:val="20"/>
                <w:szCs w:val="20"/>
              </w:rPr>
            </w:pPr>
            <w:r w:rsidRPr="007613A7">
              <w:rPr>
                <w:rFonts w:cstheme="minorHAnsi"/>
                <w:b/>
                <w:bCs/>
              </w:rPr>
              <w:t>5</w:t>
            </w:r>
          </w:p>
        </w:tc>
        <w:tc>
          <w:tcPr>
            <w:tcW w:w="159" w:type="pct"/>
            <w:shd w:val="clear" w:color="auto" w:fill="FFFFFF" w:themeFill="background1"/>
          </w:tcPr>
          <w:p w14:paraId="11E96148" w14:textId="6ADB49C3" w:rsidR="00D81536" w:rsidRPr="007613A7" w:rsidRDefault="00D81536" w:rsidP="00D81536">
            <w:pPr>
              <w:rPr>
                <w:rFonts w:eastAsia="Lucida Sans" w:cstheme="minorHAnsi"/>
                <w:bCs/>
                <w:sz w:val="20"/>
                <w:szCs w:val="20"/>
              </w:rPr>
            </w:pPr>
            <w:r w:rsidRPr="007613A7">
              <w:rPr>
                <w:rFonts w:cstheme="minorHAnsi"/>
                <w:b/>
                <w:bCs/>
              </w:rPr>
              <w:t>10</w:t>
            </w:r>
          </w:p>
        </w:tc>
        <w:tc>
          <w:tcPr>
            <w:tcW w:w="947" w:type="pct"/>
            <w:shd w:val="clear" w:color="auto" w:fill="FFFFFF" w:themeFill="background1"/>
          </w:tcPr>
          <w:p w14:paraId="79A9B306" w14:textId="77777777" w:rsidR="00D81536" w:rsidRPr="007613A7" w:rsidRDefault="00D81536" w:rsidP="00D81536">
            <w:pPr>
              <w:pStyle w:val="NoSpacing"/>
              <w:rPr>
                <w:rFonts w:cstheme="minorHAnsi"/>
                <w:color w:val="000000" w:themeColor="text1"/>
              </w:rPr>
            </w:pPr>
            <w:r w:rsidRPr="007613A7">
              <w:rPr>
                <w:rFonts w:cstheme="minorHAnsi"/>
              </w:rPr>
              <w:t xml:space="preserve">Supervision, the event will be run by the society committee These attend each venue. Ideally, they will not drink to excess during the </w:t>
            </w:r>
            <w:proofErr w:type="gramStart"/>
            <w:r w:rsidRPr="007613A7">
              <w:rPr>
                <w:rFonts w:cstheme="minorHAnsi"/>
              </w:rPr>
              <w:t>event</w:t>
            </w:r>
            <w:proofErr w:type="gramEnd"/>
            <w:r w:rsidRPr="007613A7">
              <w:rPr>
                <w:rFonts w:cstheme="minorHAnsi"/>
              </w:rPr>
              <w:t xml:space="preserve"> </w:t>
            </w:r>
          </w:p>
          <w:p w14:paraId="09C03166" w14:textId="77777777" w:rsidR="00D81536" w:rsidRDefault="00D81536" w:rsidP="00D81536">
            <w:pPr>
              <w:pStyle w:val="NoSpacing"/>
              <w:rPr>
                <w:rFonts w:cstheme="minorHAnsi"/>
              </w:rPr>
            </w:pPr>
          </w:p>
          <w:p w14:paraId="7E45F0AD" w14:textId="60D941DA" w:rsidR="00D81536" w:rsidRPr="007613A7" w:rsidRDefault="00D81536" w:rsidP="00D81536">
            <w:pPr>
              <w:pStyle w:val="NoSpacing"/>
              <w:rPr>
                <w:rFonts w:cstheme="minorHAnsi"/>
                <w:color w:val="000000" w:themeColor="text1"/>
              </w:rPr>
            </w:pPr>
            <w:r w:rsidRPr="007613A7">
              <w:rPr>
                <w:rFonts w:cstheme="minorHAnsi"/>
              </w:rPr>
              <w:t>Bouncers/trained staff in Pubs should watch for excessive drinking and watch people who are believed to have consumed a lot of alcohol. Report any suspicious behaviour to staff.</w:t>
            </w:r>
          </w:p>
          <w:p w14:paraId="36E9B687" w14:textId="77777777" w:rsidR="00D81536" w:rsidRDefault="00D81536" w:rsidP="00D81536">
            <w:pPr>
              <w:pStyle w:val="NoSpacing"/>
              <w:rPr>
                <w:rFonts w:cstheme="minorHAnsi"/>
              </w:rPr>
            </w:pPr>
          </w:p>
          <w:p w14:paraId="5C2F14A8" w14:textId="2D33CA6E" w:rsidR="00D81536" w:rsidRPr="007613A7" w:rsidRDefault="00D81536" w:rsidP="00D81536">
            <w:pPr>
              <w:pStyle w:val="NoSpacing"/>
              <w:rPr>
                <w:rFonts w:cstheme="minorHAnsi"/>
                <w:color w:val="000000" w:themeColor="text1"/>
              </w:rPr>
            </w:pPr>
            <w:r w:rsidRPr="007613A7">
              <w:rPr>
                <w:rFonts w:cstheme="minorHAnsi"/>
              </w:rPr>
              <w:t xml:space="preserve">Participants encouraged to stay with a nominated ‘buddy’ where possible. </w:t>
            </w:r>
          </w:p>
          <w:p w14:paraId="504E2DB0" w14:textId="77777777" w:rsidR="00D81536" w:rsidRDefault="00D81536" w:rsidP="00D81536">
            <w:pPr>
              <w:pStyle w:val="NoSpacing"/>
              <w:rPr>
                <w:rFonts w:cstheme="minorHAnsi"/>
              </w:rPr>
            </w:pPr>
          </w:p>
          <w:p w14:paraId="15385BF5" w14:textId="3F0C2758" w:rsidR="00D81536" w:rsidRPr="007613A7" w:rsidRDefault="00D81536" w:rsidP="00D81536">
            <w:pPr>
              <w:pStyle w:val="NoSpacing"/>
              <w:rPr>
                <w:rFonts w:cstheme="minorHAnsi"/>
                <w:color w:val="000000" w:themeColor="text1"/>
              </w:rPr>
            </w:pPr>
            <w:r w:rsidRPr="007613A7">
              <w:rPr>
                <w:rFonts w:cstheme="minorHAnsi"/>
              </w:rPr>
              <w:t xml:space="preserve">The organizers have confirmed the premise is licensed. </w:t>
            </w:r>
            <w:r w:rsidRPr="007613A7">
              <w:rPr>
                <w:rFonts w:cstheme="minorHAnsi"/>
                <w:b/>
                <w:bCs/>
              </w:rPr>
              <w:t>Action organizers (b).</w:t>
            </w:r>
          </w:p>
          <w:p w14:paraId="2E2C8133" w14:textId="77777777" w:rsidR="00D81536" w:rsidRPr="007613A7" w:rsidRDefault="00D81536" w:rsidP="00D81536">
            <w:pPr>
              <w:pStyle w:val="NoSpacing"/>
              <w:numPr>
                <w:ilvl w:val="0"/>
                <w:numId w:val="4"/>
              </w:numPr>
              <w:rPr>
                <w:rFonts w:cstheme="minorHAnsi"/>
                <w:color w:val="000000" w:themeColor="text1"/>
              </w:rPr>
            </w:pPr>
            <w:r w:rsidRPr="007613A7">
              <w:rPr>
                <w:rFonts w:cstheme="minorHAnsi"/>
              </w:rPr>
              <w:t xml:space="preserve">The consumption of alcohol will take place at licensed premises. The conditions on the license will be adhered to and alcohol will not be served to customers who have drunk to excess. Action licensee. </w:t>
            </w:r>
          </w:p>
          <w:p w14:paraId="2AD9550F" w14:textId="77777777" w:rsidR="00D81536" w:rsidRDefault="00D81536" w:rsidP="00D81536">
            <w:pPr>
              <w:pStyle w:val="NoSpacing"/>
              <w:rPr>
                <w:rFonts w:cstheme="minorHAnsi"/>
                <w:b/>
                <w:bCs/>
                <w:u w:val="single"/>
              </w:rPr>
            </w:pPr>
          </w:p>
          <w:p w14:paraId="7C654808" w14:textId="626A80BA" w:rsidR="00D81536" w:rsidRPr="007613A7" w:rsidRDefault="00D81536" w:rsidP="00D81536">
            <w:pPr>
              <w:pStyle w:val="NoSpacing"/>
              <w:rPr>
                <w:rFonts w:cstheme="minorHAnsi"/>
                <w:b/>
                <w:bCs/>
                <w:color w:val="000000" w:themeColor="text1"/>
                <w:u w:val="single"/>
              </w:rPr>
            </w:pPr>
            <w:r w:rsidRPr="007613A7">
              <w:rPr>
                <w:rFonts w:cstheme="minorHAnsi"/>
                <w:b/>
                <w:bCs/>
                <w:u w:val="single"/>
              </w:rPr>
              <w:t xml:space="preserve">Games involving binge drinking or the consumption of excessive amounts of </w:t>
            </w:r>
            <w:r w:rsidRPr="007613A7">
              <w:rPr>
                <w:rFonts w:cstheme="minorHAnsi"/>
                <w:b/>
                <w:bCs/>
                <w:u w:val="single"/>
              </w:rPr>
              <w:lastRenderedPageBreak/>
              <w:t>alcohol are not to be undertaken.- Society to follow Code of conduct/</w:t>
            </w:r>
            <w:hyperlink r:id="rId23" w:history="1">
              <w:r w:rsidRPr="007613A7">
                <w:rPr>
                  <w:rStyle w:val="Hyperlink"/>
                  <w:rFonts w:cstheme="minorHAnsi"/>
                  <w:b/>
                  <w:bCs/>
                </w:rPr>
                <w:t>Expect Respect policy</w:t>
              </w:r>
            </w:hyperlink>
            <w:r w:rsidRPr="007613A7">
              <w:rPr>
                <w:rFonts w:cstheme="minorHAnsi"/>
                <w:b/>
                <w:bCs/>
                <w:u w:val="single"/>
              </w:rPr>
              <w:t xml:space="preserve"> </w:t>
            </w:r>
          </w:p>
          <w:p w14:paraId="4145D3CF" w14:textId="77777777" w:rsidR="00D81536" w:rsidRPr="007613A7" w:rsidRDefault="00D81536" w:rsidP="00D81536">
            <w:pPr>
              <w:rPr>
                <w:rFonts w:eastAsia="Calibri" w:cstheme="minorHAnsi"/>
              </w:rPr>
            </w:pPr>
          </w:p>
        </w:tc>
        <w:tc>
          <w:tcPr>
            <w:tcW w:w="159" w:type="pct"/>
            <w:shd w:val="clear" w:color="auto" w:fill="FFFFFF" w:themeFill="background1"/>
          </w:tcPr>
          <w:p w14:paraId="2EDB7F12" w14:textId="5489582F" w:rsidR="00D81536" w:rsidRPr="007613A7" w:rsidRDefault="00D81536" w:rsidP="00D81536">
            <w:pPr>
              <w:rPr>
                <w:rFonts w:eastAsia="Lucida Sans" w:cstheme="minorHAnsi"/>
                <w:bCs/>
                <w:sz w:val="20"/>
                <w:szCs w:val="20"/>
              </w:rPr>
            </w:pPr>
            <w:r w:rsidRPr="007613A7">
              <w:rPr>
                <w:rFonts w:cstheme="minorHAnsi"/>
                <w:b/>
                <w:bCs/>
              </w:rPr>
              <w:lastRenderedPageBreak/>
              <w:t>2</w:t>
            </w:r>
          </w:p>
        </w:tc>
        <w:tc>
          <w:tcPr>
            <w:tcW w:w="159" w:type="pct"/>
            <w:shd w:val="clear" w:color="auto" w:fill="FFFFFF" w:themeFill="background1"/>
          </w:tcPr>
          <w:p w14:paraId="35A6AB55" w14:textId="3408F7E3" w:rsidR="00D81536" w:rsidRPr="007613A7" w:rsidRDefault="00D81536" w:rsidP="00D81536">
            <w:pPr>
              <w:rPr>
                <w:rFonts w:eastAsia="Lucida Sans" w:cstheme="minorHAnsi"/>
                <w:bCs/>
                <w:sz w:val="20"/>
                <w:szCs w:val="20"/>
              </w:rPr>
            </w:pPr>
            <w:r w:rsidRPr="007613A7">
              <w:rPr>
                <w:rFonts w:cstheme="minorHAnsi"/>
                <w:b/>
                <w:bCs/>
              </w:rPr>
              <w:t>3</w:t>
            </w:r>
          </w:p>
        </w:tc>
        <w:tc>
          <w:tcPr>
            <w:tcW w:w="159" w:type="pct"/>
            <w:shd w:val="clear" w:color="auto" w:fill="FFFFFF" w:themeFill="background1"/>
          </w:tcPr>
          <w:p w14:paraId="5607B4E5" w14:textId="571AA01F" w:rsidR="00D81536" w:rsidRPr="007613A7" w:rsidRDefault="00D81536" w:rsidP="00D81536">
            <w:pPr>
              <w:rPr>
                <w:rFonts w:eastAsia="Lucida Sans" w:cstheme="minorHAnsi"/>
                <w:bCs/>
                <w:sz w:val="20"/>
                <w:szCs w:val="20"/>
              </w:rPr>
            </w:pPr>
            <w:r w:rsidRPr="007613A7">
              <w:rPr>
                <w:rFonts w:cstheme="minorHAnsi"/>
                <w:b/>
                <w:bCs/>
              </w:rPr>
              <w:t>6</w:t>
            </w:r>
          </w:p>
        </w:tc>
        <w:tc>
          <w:tcPr>
            <w:tcW w:w="904" w:type="pct"/>
            <w:shd w:val="clear" w:color="auto" w:fill="FFFFFF" w:themeFill="background1"/>
          </w:tcPr>
          <w:p w14:paraId="337DAB3D" w14:textId="77777777" w:rsidR="00D81536" w:rsidRPr="003B6BD9" w:rsidRDefault="00D81536" w:rsidP="00D81536">
            <w:pPr>
              <w:rPr>
                <w:rFonts w:cstheme="minorHAnsi"/>
              </w:rPr>
            </w:pPr>
            <w:r w:rsidRPr="003B6BD9">
              <w:rPr>
                <w:rFonts w:eastAsia="Times New Roman" w:cstheme="minorHAnsi"/>
                <w:lang w:eastAsia="en-GB"/>
              </w:rPr>
              <w:t xml:space="preserve">Members are responsible for their individual safety though and are expected to act sensibly when walking around. For anyone who is too inebriated it will be suggested to them that they should return home rather than </w:t>
            </w:r>
            <w:proofErr w:type="gramStart"/>
            <w:r w:rsidRPr="003B6BD9">
              <w:rPr>
                <w:rFonts w:eastAsia="Times New Roman" w:cstheme="minorHAnsi"/>
                <w:lang w:eastAsia="en-GB"/>
              </w:rPr>
              <w:t>continue on</w:t>
            </w:r>
            <w:proofErr w:type="gramEnd"/>
            <w:r w:rsidRPr="003B6BD9">
              <w:rPr>
                <w:rFonts w:eastAsia="Times New Roman" w:cstheme="minorHAnsi"/>
                <w:lang w:eastAsia="en-GB"/>
              </w:rPr>
              <w:t xml:space="preserve"> the social</w:t>
            </w:r>
            <w:r w:rsidRPr="003B6BD9">
              <w:rPr>
                <w:rFonts w:cstheme="minorHAnsi"/>
              </w:rPr>
              <w:t>. Taxis will be called if required (look at SUSU safety Bus, Radio Taxis options)</w:t>
            </w:r>
          </w:p>
          <w:p w14:paraId="57C2F88A" w14:textId="77777777" w:rsidR="00D81536" w:rsidRDefault="00D81536" w:rsidP="00D81536">
            <w:pPr>
              <w:rPr>
                <w:rFonts w:cstheme="minorHAnsi"/>
              </w:rPr>
            </w:pPr>
          </w:p>
          <w:p w14:paraId="771F252A" w14:textId="09A69C33" w:rsidR="00D81536" w:rsidRPr="003B6BD9" w:rsidRDefault="00D81536" w:rsidP="00D81536">
            <w:pPr>
              <w:rPr>
                <w:rFonts w:cstheme="minorHAnsi"/>
              </w:rPr>
            </w:pPr>
            <w:r w:rsidRPr="003B6BD9">
              <w:rPr>
                <w:rFonts w:cstheme="minorHAnsi"/>
              </w:rPr>
              <w:t xml:space="preserve">If they need to go to the hospital they will also be accompanied there. </w:t>
            </w:r>
          </w:p>
          <w:p w14:paraId="3E6E05A6" w14:textId="77777777" w:rsidR="00D81536" w:rsidRDefault="00D81536" w:rsidP="00D81536">
            <w:pPr>
              <w:rPr>
                <w:rFonts w:cstheme="minorHAnsi"/>
              </w:rPr>
            </w:pPr>
          </w:p>
          <w:p w14:paraId="00E1AC94" w14:textId="0F760A18" w:rsidR="00D81536" w:rsidRPr="003B6BD9" w:rsidRDefault="00D81536" w:rsidP="00D81536">
            <w:pPr>
              <w:rPr>
                <w:rFonts w:cstheme="minorHAnsi"/>
              </w:rPr>
            </w:pPr>
            <w:r w:rsidRPr="003B6BD9">
              <w:rPr>
                <w:rFonts w:cstheme="minorHAnsi"/>
              </w:rPr>
              <w:t>Participants advised to avoid leaving drinks unattended and if you think anything has been added to a drink; report it; try and retain the drink for testing.</w:t>
            </w:r>
          </w:p>
          <w:p w14:paraId="46A3724F" w14:textId="77777777" w:rsidR="00D81536" w:rsidRDefault="00D81536" w:rsidP="00D81536">
            <w:pPr>
              <w:rPr>
                <w:rFonts w:cstheme="minorHAnsi"/>
                <w:color w:val="000000" w:themeColor="text1"/>
              </w:rPr>
            </w:pPr>
          </w:p>
          <w:p w14:paraId="6CA66807" w14:textId="2A70DB8D" w:rsidR="00D81536" w:rsidRPr="003B6BD9" w:rsidRDefault="00D81536" w:rsidP="00D81536">
            <w:pPr>
              <w:rPr>
                <w:rFonts w:cstheme="minorHAnsi"/>
                <w:color w:val="000000" w:themeColor="text1"/>
              </w:rPr>
            </w:pPr>
            <w:r w:rsidRPr="003B6BD9">
              <w:rPr>
                <w:rFonts w:cstheme="minorHAnsi"/>
                <w:color w:val="000000" w:themeColor="text1"/>
              </w:rPr>
              <w:t>All incidents are to be reported on the as soon as possible ensuring the duty manager/health and safety officer have been informed.</w:t>
            </w:r>
          </w:p>
          <w:p w14:paraId="718DD156" w14:textId="77777777" w:rsidR="00D81536" w:rsidRDefault="00D81536" w:rsidP="00D81536">
            <w:pPr>
              <w:rPr>
                <w:rFonts w:cstheme="minorHAnsi"/>
                <w:color w:val="000000" w:themeColor="text1"/>
              </w:rPr>
            </w:pPr>
          </w:p>
          <w:p w14:paraId="46F1D293" w14:textId="094D3242" w:rsidR="00D81536" w:rsidRPr="00A56A78" w:rsidRDefault="00D81536" w:rsidP="00D81536">
            <w:pPr>
              <w:rPr>
                <w:rStyle w:val="Hyperlink"/>
                <w:rFonts w:cstheme="minorHAnsi"/>
              </w:rPr>
            </w:pPr>
            <w:r w:rsidRPr="00A56A78">
              <w:rPr>
                <w:rFonts w:cstheme="minorHAnsi"/>
                <w:color w:val="000000" w:themeColor="text1"/>
              </w:rPr>
              <w:t xml:space="preserve">Follow </w:t>
            </w:r>
            <w:hyperlink r:id="rId24" w:history="1">
              <w:r w:rsidRPr="00A56A78">
                <w:rPr>
                  <w:rStyle w:val="Hyperlink"/>
                  <w:rFonts w:cstheme="minorHAnsi"/>
                </w:rPr>
                <w:t>SUSU incident report policy</w:t>
              </w:r>
            </w:hyperlink>
          </w:p>
          <w:p w14:paraId="00B386F1" w14:textId="77777777" w:rsidR="00D81536" w:rsidRPr="007613A7" w:rsidRDefault="00D81536" w:rsidP="00D81536">
            <w:pPr>
              <w:rPr>
                <w:rFonts w:eastAsia="Calibri" w:cstheme="minorHAnsi"/>
                <w:color w:val="000000"/>
              </w:rPr>
            </w:pPr>
          </w:p>
        </w:tc>
      </w:tr>
      <w:tr w:rsidR="00B466FD" w14:paraId="5A5164F0" w14:textId="77777777" w:rsidTr="001D42DE">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68"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w:t>
            </w:r>
            <w:proofErr w:type="gramStart"/>
            <w:r w:rsidRPr="00627688">
              <w:rPr>
                <w:rFonts w:cstheme="minorHAnsi"/>
              </w:rPr>
              <w:t>event</w:t>
            </w:r>
            <w:proofErr w:type="gramEnd"/>
            <w:r w:rsidRPr="00627688">
              <w:rPr>
                <w:rFonts w:cstheme="minorHAnsi"/>
              </w:rPr>
              <w:t xml:space="preserve">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Venues chosen local and within a short distance from each other. Will look to select venues known to UoS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904"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5"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1D42DE">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68"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 xml:space="preserve">The consumption of alcohol will take place at licensed premises. The conditions on the license will be adhered to and alcohol will not be served to customers who have drunk to </w:t>
            </w:r>
            <w:proofErr w:type="gramStart"/>
            <w:r w:rsidRPr="001638F0">
              <w:rPr>
                <w:rFonts w:cstheme="minorHAnsi"/>
              </w:rPr>
              <w:t>excess</w:t>
            </w:r>
            <w:proofErr w:type="gramEnd"/>
          </w:p>
          <w:p w14:paraId="386F78F6" w14:textId="77777777" w:rsidR="00D81536" w:rsidRPr="0059562A" w:rsidRDefault="00D81536" w:rsidP="00D81536">
            <w:pPr>
              <w:rPr>
                <w:rFonts w:cstheme="minorHAnsi"/>
              </w:rPr>
            </w:pPr>
            <w:r w:rsidRPr="0059562A">
              <w:rPr>
                <w:rFonts w:cstheme="minorHAnsi"/>
              </w:rPr>
              <w:t xml:space="preserve">Committee to select ‘student friendly’ bars/clubs and contact them in advance to inform them of the </w:t>
            </w:r>
            <w:proofErr w:type="gramStart"/>
            <w:r w:rsidRPr="0059562A">
              <w:rPr>
                <w:rFonts w:cstheme="minorHAnsi"/>
              </w:rPr>
              <w:t>event</w:t>
            </w:r>
            <w:proofErr w:type="gramEnd"/>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6"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904"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w:t>
            </w:r>
            <w:proofErr w:type="gramStart"/>
            <w:r w:rsidRPr="0059562A">
              <w:rPr>
                <w:rFonts w:cstheme="minorHAnsi"/>
              </w:rPr>
              <w:t>arrested</w:t>
            </w:r>
            <w:proofErr w:type="gramEnd"/>
            <w:r w:rsidRPr="0059562A">
              <w:rPr>
                <w:rFonts w:cstheme="minorHAnsi"/>
              </w:rPr>
              <w:t xml:space="preserve">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7"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1D42DE">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68"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 xml:space="preserve">Lead organiser to check the weather are suitable for activities on the </w:t>
            </w:r>
            <w:proofErr w:type="gramStart"/>
            <w:r w:rsidRPr="001638F0">
              <w:rPr>
                <w:rFonts w:eastAsia="Times New Roman" w:cstheme="minorHAnsi"/>
                <w:color w:val="000000" w:themeColor="text1"/>
                <w:lang w:eastAsia="en-GB"/>
              </w:rPr>
              <w:t>day</w:t>
            </w:r>
            <w:proofErr w:type="gramEnd"/>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Warn those attending to prepare by wearing appropriate clothing and footwear e.g. via social media posts, email </w:t>
            </w:r>
            <w:proofErr w:type="gramStart"/>
            <w:r w:rsidRPr="001638F0">
              <w:rPr>
                <w:rFonts w:cstheme="minorHAnsi"/>
                <w:color w:val="000000" w:themeColor="text1"/>
              </w:rPr>
              <w:t>invites</w:t>
            </w:r>
            <w:proofErr w:type="gramEnd"/>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w:t>
            </w:r>
            <w:proofErr w:type="gramStart"/>
            <w:r w:rsidRPr="001638F0">
              <w:rPr>
                <w:rFonts w:cstheme="minorHAnsi"/>
                <w:color w:val="000000" w:themeColor="text1"/>
              </w:rPr>
              <w:t>hydrate</w:t>
            </w:r>
            <w:proofErr w:type="gramEnd"/>
            <w:r w:rsidRPr="001638F0">
              <w:rPr>
                <w:rFonts w:cstheme="minorHAnsi"/>
                <w:color w:val="000000" w:themeColor="text1"/>
              </w:rPr>
              <w:t xml:space="preserv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904"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1D42DE">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w:t>
            </w:r>
            <w:proofErr w:type="gramStart"/>
            <w:r w:rsidRPr="009F268D">
              <w:rPr>
                <w:rFonts w:cstheme="minorHAnsi"/>
                <w:b/>
                <w:bCs/>
                <w:color w:val="000000"/>
              </w:rPr>
              <w:t>alcohol</w:t>
            </w:r>
            <w:proofErr w:type="gramEnd"/>
            <w:r w:rsidRPr="009F268D">
              <w:rPr>
                <w:rFonts w:cstheme="minorHAnsi"/>
                <w:b/>
                <w:bCs/>
                <w:color w:val="000000"/>
              </w:rPr>
              <w:t xml:space="preserve">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68"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904"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w:t>
            </w:r>
            <w:proofErr w:type="gramStart"/>
            <w:r w:rsidRPr="0059562A">
              <w:rPr>
                <w:rFonts w:cstheme="minorHAnsi"/>
              </w:rPr>
              <w:t>called</w:t>
            </w:r>
            <w:proofErr w:type="gramEnd"/>
            <w:r w:rsidRPr="0059562A">
              <w:rPr>
                <w:rFonts w:cstheme="minorHAnsi"/>
              </w:rPr>
              <w:t xml:space="preserve">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8"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1D42DE">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68"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904"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644"/>
        <w:gridCol w:w="1665"/>
        <w:gridCol w:w="12"/>
        <w:gridCol w:w="1547"/>
        <w:gridCol w:w="1129"/>
        <w:gridCol w:w="4124"/>
        <w:gridCol w:w="1598"/>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C642F4" w:rsidRPr="00957A37" w14:paraId="3C5F048C" w14:textId="77777777" w:rsidTr="008C216A">
        <w:tc>
          <w:tcPr>
            <w:tcW w:w="184"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570"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602"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319"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44"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981"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C642F4" w:rsidRPr="00957A37" w14:paraId="3C5F0493" w14:textId="77777777" w:rsidTr="008C216A">
        <w:trPr>
          <w:trHeight w:val="574"/>
        </w:trPr>
        <w:tc>
          <w:tcPr>
            <w:tcW w:w="184" w:type="pct"/>
          </w:tcPr>
          <w:p w14:paraId="3C5F048D"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8E" w14:textId="31A044F5" w:rsidR="00C642F4" w:rsidRPr="003E6D64" w:rsidRDefault="003E6D64" w:rsidP="00124F67">
            <w:pPr>
              <w:autoSpaceDE w:val="0"/>
              <w:autoSpaceDN w:val="0"/>
              <w:adjustRightInd w:val="0"/>
              <w:spacing w:after="0" w:line="240" w:lineRule="auto"/>
              <w:outlineLvl w:val="0"/>
              <w:rPr>
                <w:rFonts w:ascii="Lucida Sans" w:eastAsia="Times New Roman" w:hAnsi="Lucida Sans" w:cs="Arial"/>
                <w:i/>
                <w:color w:val="000000"/>
                <w:szCs w:val="20"/>
              </w:rPr>
            </w:pPr>
            <w:r>
              <w:rPr>
                <w:rFonts w:ascii="Lucida Sans" w:eastAsia="Times New Roman" w:hAnsi="Lucida Sans" w:cs="Arial"/>
                <w:color w:val="000000"/>
                <w:szCs w:val="20"/>
              </w:rPr>
              <w:t>I will tell all committee members to watch out for spools. I’ll check the pistes before the competition</w:t>
            </w:r>
          </w:p>
        </w:tc>
        <w:tc>
          <w:tcPr>
            <w:tcW w:w="602" w:type="pct"/>
          </w:tcPr>
          <w:p w14:paraId="3C5F048F" w14:textId="2781E9E0" w:rsidR="00C642F4" w:rsidRPr="00957A37" w:rsidRDefault="003E6D6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Secretary </w:t>
            </w:r>
          </w:p>
        </w:tc>
        <w:tc>
          <w:tcPr>
            <w:tcW w:w="319" w:type="pct"/>
            <w:gridSpan w:val="2"/>
          </w:tcPr>
          <w:p w14:paraId="3C5F0490" w14:textId="178EA993" w:rsidR="00C642F4" w:rsidRPr="00957A37" w:rsidRDefault="003E6D6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2/11/24</w:t>
            </w:r>
          </w:p>
        </w:tc>
        <w:tc>
          <w:tcPr>
            <w:tcW w:w="344" w:type="pct"/>
            <w:tcBorders>
              <w:right w:val="single" w:sz="18" w:space="0" w:color="auto"/>
            </w:tcBorders>
          </w:tcPr>
          <w:p w14:paraId="3C5F0491" w14:textId="6B700805" w:rsidR="00C642F4" w:rsidRPr="00957A37" w:rsidRDefault="003E6D64"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3/11/24</w:t>
            </w:r>
          </w:p>
        </w:tc>
        <w:tc>
          <w:tcPr>
            <w:tcW w:w="1981" w:type="pct"/>
            <w:gridSpan w:val="2"/>
            <w:tcBorders>
              <w:left w:val="single" w:sz="18" w:space="0" w:color="auto"/>
            </w:tcBorders>
          </w:tcPr>
          <w:p w14:paraId="3C5F0492" w14:textId="765DE47B" w:rsidR="003E6D64" w:rsidRPr="00957A37" w:rsidRDefault="003E6D6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9A" w14:textId="77777777" w:rsidTr="008C216A">
        <w:trPr>
          <w:trHeight w:val="574"/>
        </w:trPr>
        <w:tc>
          <w:tcPr>
            <w:tcW w:w="184" w:type="pct"/>
          </w:tcPr>
          <w:p w14:paraId="3C5F049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5" w14:textId="53022A15" w:rsidR="00C642F4" w:rsidRPr="00957A37" w:rsidRDefault="0048214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Consult </w:t>
            </w:r>
            <w:r w:rsidR="00307985">
              <w:rPr>
                <w:rFonts w:ascii="Lucida Sans" w:eastAsia="Times New Roman" w:hAnsi="Lucida Sans" w:cs="Arial"/>
                <w:color w:val="000000"/>
                <w:szCs w:val="20"/>
              </w:rPr>
              <w:t xml:space="preserve">those attending </w:t>
            </w:r>
            <w:r w:rsidR="001D10FA">
              <w:rPr>
                <w:rFonts w:ascii="Lucida Sans" w:eastAsia="Times New Roman" w:hAnsi="Lucida Sans" w:cs="Arial"/>
                <w:color w:val="000000"/>
                <w:szCs w:val="20"/>
              </w:rPr>
              <w:t xml:space="preserve">on </w:t>
            </w:r>
            <w:r w:rsidR="00E0769C">
              <w:rPr>
                <w:rFonts w:ascii="Lucida Sans" w:eastAsia="Times New Roman" w:hAnsi="Lucida Sans" w:cs="Arial"/>
                <w:color w:val="000000"/>
                <w:szCs w:val="20"/>
              </w:rPr>
              <w:t xml:space="preserve">accessibility </w:t>
            </w:r>
          </w:p>
        </w:tc>
        <w:tc>
          <w:tcPr>
            <w:tcW w:w="602" w:type="pct"/>
          </w:tcPr>
          <w:p w14:paraId="3C5F0496" w14:textId="024CC797" w:rsidR="00C642F4" w:rsidRPr="00957A37" w:rsidRDefault="00307985"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w:t>
            </w:r>
          </w:p>
        </w:tc>
        <w:tc>
          <w:tcPr>
            <w:tcW w:w="319" w:type="pct"/>
            <w:gridSpan w:val="2"/>
          </w:tcPr>
          <w:p w14:paraId="3C5F0497" w14:textId="4496B11D" w:rsidR="00C642F4" w:rsidRPr="00957A37" w:rsidRDefault="007368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2/11/24</w:t>
            </w:r>
          </w:p>
        </w:tc>
        <w:tc>
          <w:tcPr>
            <w:tcW w:w="344" w:type="pct"/>
            <w:tcBorders>
              <w:right w:val="single" w:sz="18" w:space="0" w:color="auto"/>
            </w:tcBorders>
          </w:tcPr>
          <w:p w14:paraId="3C5F0498" w14:textId="3E4C6F6D" w:rsidR="00C642F4" w:rsidRPr="00957A37" w:rsidRDefault="007368FB"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3/11/24</w:t>
            </w:r>
          </w:p>
        </w:tc>
        <w:tc>
          <w:tcPr>
            <w:tcW w:w="1981" w:type="pct"/>
            <w:gridSpan w:val="2"/>
            <w:tcBorders>
              <w:left w:val="single" w:sz="18" w:space="0" w:color="auto"/>
            </w:tcBorders>
          </w:tcPr>
          <w:p w14:paraId="3C5F049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1" w14:textId="77777777" w:rsidTr="008C216A">
        <w:trPr>
          <w:trHeight w:val="574"/>
        </w:trPr>
        <w:tc>
          <w:tcPr>
            <w:tcW w:w="184" w:type="pct"/>
          </w:tcPr>
          <w:p w14:paraId="3C5F049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9C" w14:textId="1C16BD0C" w:rsidR="00C642F4" w:rsidRPr="00957A37" w:rsidRDefault="0014329C"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Remind competitors the importance of warming up</w:t>
            </w:r>
          </w:p>
        </w:tc>
        <w:tc>
          <w:tcPr>
            <w:tcW w:w="602" w:type="pct"/>
          </w:tcPr>
          <w:p w14:paraId="3C5F049D" w14:textId="3933BF54" w:rsidR="00C642F4" w:rsidRPr="00957A37" w:rsidRDefault="00A36613"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Committee and coach </w:t>
            </w:r>
          </w:p>
        </w:tc>
        <w:tc>
          <w:tcPr>
            <w:tcW w:w="319" w:type="pct"/>
            <w:gridSpan w:val="2"/>
          </w:tcPr>
          <w:p w14:paraId="3C5F049E" w14:textId="5302953D" w:rsidR="00C642F4" w:rsidRPr="00957A37" w:rsidRDefault="00B803F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2/11/24</w:t>
            </w:r>
          </w:p>
        </w:tc>
        <w:tc>
          <w:tcPr>
            <w:tcW w:w="344" w:type="pct"/>
            <w:tcBorders>
              <w:right w:val="single" w:sz="18" w:space="0" w:color="auto"/>
            </w:tcBorders>
          </w:tcPr>
          <w:p w14:paraId="3C5F049F" w14:textId="5F315ACC" w:rsidR="00C642F4" w:rsidRPr="00957A37" w:rsidRDefault="00B803FD"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3/11/24</w:t>
            </w:r>
          </w:p>
        </w:tc>
        <w:tc>
          <w:tcPr>
            <w:tcW w:w="1981" w:type="pct"/>
            <w:gridSpan w:val="2"/>
            <w:tcBorders>
              <w:left w:val="single" w:sz="18" w:space="0" w:color="auto"/>
            </w:tcBorders>
          </w:tcPr>
          <w:p w14:paraId="3C5F04A0"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8" w14:textId="77777777" w:rsidTr="008C216A">
        <w:trPr>
          <w:trHeight w:val="574"/>
        </w:trPr>
        <w:tc>
          <w:tcPr>
            <w:tcW w:w="184" w:type="pct"/>
          </w:tcPr>
          <w:p w14:paraId="3C5F04A2"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7"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AF" w14:textId="77777777" w:rsidTr="008C216A">
        <w:trPr>
          <w:trHeight w:val="574"/>
        </w:trPr>
        <w:tc>
          <w:tcPr>
            <w:tcW w:w="184" w:type="pct"/>
          </w:tcPr>
          <w:p w14:paraId="3C5F04A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A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A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A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A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AE"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6" w14:textId="77777777" w:rsidTr="008C216A">
        <w:trPr>
          <w:trHeight w:val="574"/>
        </w:trPr>
        <w:tc>
          <w:tcPr>
            <w:tcW w:w="184" w:type="pct"/>
          </w:tcPr>
          <w:p w14:paraId="3C5F04B0"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1"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3"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4"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BE" w14:textId="77777777" w:rsidTr="008C216A">
        <w:trPr>
          <w:trHeight w:val="574"/>
        </w:trPr>
        <w:tc>
          <w:tcPr>
            <w:tcW w:w="184" w:type="pct"/>
          </w:tcPr>
          <w:p w14:paraId="3C5F04B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color w:val="000000"/>
                <w:szCs w:val="20"/>
              </w:rPr>
            </w:pPr>
          </w:p>
        </w:tc>
        <w:tc>
          <w:tcPr>
            <w:tcW w:w="1570" w:type="pct"/>
          </w:tcPr>
          <w:p w14:paraId="3C5F04B8"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p w14:paraId="3C5F04B9"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602" w:type="pct"/>
          </w:tcPr>
          <w:p w14:paraId="3C5F04BA"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19" w:type="pct"/>
            <w:gridSpan w:val="2"/>
          </w:tcPr>
          <w:p w14:paraId="3C5F04BB"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344" w:type="pct"/>
            <w:tcBorders>
              <w:right w:val="single" w:sz="18" w:space="0" w:color="auto"/>
            </w:tcBorders>
          </w:tcPr>
          <w:p w14:paraId="3C5F04BC"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c>
          <w:tcPr>
            <w:tcW w:w="1981" w:type="pct"/>
            <w:gridSpan w:val="2"/>
            <w:tcBorders>
              <w:left w:val="single" w:sz="18" w:space="0" w:color="auto"/>
            </w:tcBorders>
          </w:tcPr>
          <w:p w14:paraId="3C5F04BD"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p>
        </w:tc>
      </w:tr>
      <w:tr w:rsidR="00C642F4" w:rsidRPr="00957A37" w14:paraId="3C5F04C2" w14:textId="77777777" w:rsidTr="008C216A">
        <w:trPr>
          <w:cantSplit/>
        </w:trPr>
        <w:tc>
          <w:tcPr>
            <w:tcW w:w="2675" w:type="pct"/>
            <w:gridSpan w:val="5"/>
            <w:tcBorders>
              <w:bottom w:val="nil"/>
            </w:tcBorders>
          </w:tcPr>
          <w:p w14:paraId="3C5F04BF" w14:textId="011EA3B5"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p w14:paraId="3C5F04C0" w14:textId="6C29E534" w:rsidR="00C642F4" w:rsidRPr="00957A37" w:rsidRDefault="00FC5159" w:rsidP="00124F67">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w:drawing>
                <wp:inline distT="0" distB="0" distL="0" distR="0" wp14:anchorId="1E4ADB6D" wp14:editId="232C85F5">
                  <wp:extent cx="963692" cy="466531"/>
                  <wp:effectExtent l="0" t="0" r="8255" b="0"/>
                  <wp:docPr id="195395166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51668" name="Picture 1" descr="A close-up of a signature&#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981494" cy="475149"/>
                          </a:xfrm>
                          <a:prstGeom prst="rect">
                            <a:avLst/>
                          </a:prstGeom>
                        </pic:spPr>
                      </pic:pic>
                    </a:graphicData>
                  </a:graphic>
                </wp:inline>
              </w:drawing>
            </w:r>
          </w:p>
        </w:tc>
        <w:tc>
          <w:tcPr>
            <w:tcW w:w="2325" w:type="pct"/>
            <w:gridSpan w:val="3"/>
            <w:tcBorders>
              <w:bottom w:val="nil"/>
            </w:tcBorders>
          </w:tcPr>
          <w:p w14:paraId="3C5F04C1" w14:textId="3C5CDD48" w:rsidR="00C642F4" w:rsidRPr="007A7454" w:rsidRDefault="00C642F4" w:rsidP="00124F67">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sidR="007A7454">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sidR="007A7454">
              <w:rPr>
                <w:rFonts w:ascii="Lucida Sans" w:eastAsia="Times New Roman" w:hAnsi="Lucida Sans" w:cs="Arial"/>
                <w:color w:val="000000"/>
                <w:szCs w:val="20"/>
              </w:rPr>
              <w:t xml:space="preserve"> </w:t>
            </w:r>
          </w:p>
        </w:tc>
      </w:tr>
      <w:tr w:rsidR="00C642F4" w:rsidRPr="00957A37" w14:paraId="3C5F04C7" w14:textId="77777777" w:rsidTr="008C216A">
        <w:trPr>
          <w:cantSplit/>
          <w:trHeight w:val="606"/>
        </w:trPr>
        <w:tc>
          <w:tcPr>
            <w:tcW w:w="2421" w:type="pct"/>
            <w:gridSpan w:val="4"/>
            <w:tcBorders>
              <w:top w:val="nil"/>
              <w:right w:val="nil"/>
            </w:tcBorders>
          </w:tcPr>
          <w:p w14:paraId="3C5F04C3" w14:textId="7458507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sidR="00A1628C">
              <w:rPr>
                <w:rFonts w:ascii="Lucida Sans" w:eastAsia="Times New Roman" w:hAnsi="Lucida Sans" w:cs="Arial"/>
                <w:color w:val="000000"/>
                <w:szCs w:val="20"/>
              </w:rPr>
              <w:t xml:space="preserve"> Efan Smith </w:t>
            </w:r>
          </w:p>
        </w:tc>
        <w:tc>
          <w:tcPr>
            <w:tcW w:w="254" w:type="pct"/>
            <w:tcBorders>
              <w:top w:val="nil"/>
              <w:left w:val="nil"/>
            </w:tcBorders>
          </w:tcPr>
          <w:p w14:paraId="3C5F04C4" w14:textId="344CCB43"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sidR="00A1628C">
              <w:rPr>
                <w:rFonts w:ascii="Lucida Sans" w:eastAsia="Times New Roman" w:hAnsi="Lucida Sans" w:cs="Arial"/>
                <w:color w:val="000000"/>
                <w:szCs w:val="20"/>
              </w:rPr>
              <w:t xml:space="preserve"> 26/09/2024</w:t>
            </w:r>
          </w:p>
        </w:tc>
        <w:tc>
          <w:tcPr>
            <w:tcW w:w="1745" w:type="pct"/>
            <w:gridSpan w:val="2"/>
            <w:tcBorders>
              <w:top w:val="nil"/>
              <w:right w:val="nil"/>
            </w:tcBorders>
          </w:tcPr>
          <w:p w14:paraId="3C5F04C5"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p>
        </w:tc>
        <w:tc>
          <w:tcPr>
            <w:tcW w:w="580" w:type="pct"/>
            <w:tcBorders>
              <w:top w:val="nil"/>
              <w:left w:val="nil"/>
            </w:tcBorders>
          </w:tcPr>
          <w:p w14:paraId="3C5F04C6"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5"/>
      <w:footerReference w:type="default" r:id="rId36"/>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E55F" w14:textId="77777777" w:rsidR="002D7925" w:rsidRDefault="002D7925" w:rsidP="00AC47B4">
      <w:pPr>
        <w:spacing w:after="0" w:line="240" w:lineRule="auto"/>
      </w:pPr>
      <w:r>
        <w:separator/>
      </w:r>
    </w:p>
  </w:endnote>
  <w:endnote w:type="continuationSeparator" w:id="0">
    <w:p w14:paraId="30ADFA38" w14:textId="77777777" w:rsidR="002D7925" w:rsidRDefault="002D7925"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4507A" w14:textId="77777777" w:rsidR="002D7925" w:rsidRDefault="002D7925" w:rsidP="00AC47B4">
      <w:pPr>
        <w:spacing w:after="0" w:line="240" w:lineRule="auto"/>
      </w:pPr>
      <w:r>
        <w:separator/>
      </w:r>
    </w:p>
  </w:footnote>
  <w:footnote w:type="continuationSeparator" w:id="0">
    <w:p w14:paraId="461F334D" w14:textId="77777777" w:rsidR="002D7925" w:rsidRDefault="002D7925"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35E2"/>
    <w:rsid w:val="00055796"/>
    <w:rsid w:val="00060C22"/>
    <w:rsid w:val="000618BF"/>
    <w:rsid w:val="0006375A"/>
    <w:rsid w:val="00065E49"/>
    <w:rsid w:val="000670A4"/>
    <w:rsid w:val="00070D24"/>
    <w:rsid w:val="00073C24"/>
    <w:rsid w:val="0007414A"/>
    <w:rsid w:val="000742F8"/>
    <w:rsid w:val="000749DF"/>
    <w:rsid w:val="00082AB9"/>
    <w:rsid w:val="0008455A"/>
    <w:rsid w:val="00085806"/>
    <w:rsid w:val="00085B98"/>
    <w:rsid w:val="00094C99"/>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4C28"/>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37DC9"/>
    <w:rsid w:val="00140E8A"/>
    <w:rsid w:val="00140EB9"/>
    <w:rsid w:val="0014329C"/>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0FA"/>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4011"/>
    <w:rsid w:val="001F7CA3"/>
    <w:rsid w:val="00204367"/>
    <w:rsid w:val="00206901"/>
    <w:rsid w:val="00206B86"/>
    <w:rsid w:val="00210954"/>
    <w:rsid w:val="0021227D"/>
    <w:rsid w:val="00222D79"/>
    <w:rsid w:val="00223C86"/>
    <w:rsid w:val="00232DAC"/>
    <w:rsid w:val="00232EB0"/>
    <w:rsid w:val="00236EDC"/>
    <w:rsid w:val="00241F4E"/>
    <w:rsid w:val="00246215"/>
    <w:rsid w:val="00246B6F"/>
    <w:rsid w:val="00253B73"/>
    <w:rsid w:val="00256722"/>
    <w:rsid w:val="002607CF"/>
    <w:rsid w:val="00262C77"/>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925"/>
    <w:rsid w:val="002D7A60"/>
    <w:rsid w:val="002E38DC"/>
    <w:rsid w:val="002E64AC"/>
    <w:rsid w:val="002F3BF7"/>
    <w:rsid w:val="002F5C84"/>
    <w:rsid w:val="002F68E1"/>
    <w:rsid w:val="002F7755"/>
    <w:rsid w:val="003053D5"/>
    <w:rsid w:val="00305F83"/>
    <w:rsid w:val="00307985"/>
    <w:rsid w:val="00312ADB"/>
    <w:rsid w:val="003209F4"/>
    <w:rsid w:val="003210A0"/>
    <w:rsid w:val="003210BE"/>
    <w:rsid w:val="00321C83"/>
    <w:rsid w:val="00322559"/>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6BE3"/>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E6D64"/>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214C"/>
    <w:rsid w:val="00483775"/>
    <w:rsid w:val="00484EE8"/>
    <w:rsid w:val="00487488"/>
    <w:rsid w:val="00490C37"/>
    <w:rsid w:val="00490FE1"/>
    <w:rsid w:val="00496177"/>
    <w:rsid w:val="00496A6B"/>
    <w:rsid w:val="004A24A5"/>
    <w:rsid w:val="004A2529"/>
    <w:rsid w:val="004A34B0"/>
    <w:rsid w:val="004A3E31"/>
    <w:rsid w:val="004A448F"/>
    <w:rsid w:val="004A4639"/>
    <w:rsid w:val="004A7640"/>
    <w:rsid w:val="004B03B9"/>
    <w:rsid w:val="004B204F"/>
    <w:rsid w:val="004B29EF"/>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4F34A4"/>
    <w:rsid w:val="00500C56"/>
    <w:rsid w:val="00500E01"/>
    <w:rsid w:val="005015F2"/>
    <w:rsid w:val="00505824"/>
    <w:rsid w:val="00507589"/>
    <w:rsid w:val="0050780A"/>
    <w:rsid w:val="00507828"/>
    <w:rsid w:val="005139E5"/>
    <w:rsid w:val="00513E7D"/>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26B0"/>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4C35"/>
    <w:rsid w:val="00646097"/>
    <w:rsid w:val="006507FB"/>
    <w:rsid w:val="00650CBC"/>
    <w:rsid w:val="00652EC7"/>
    <w:rsid w:val="00653DD3"/>
    <w:rsid w:val="0065453E"/>
    <w:rsid w:val="00654F86"/>
    <w:rsid w:val="006558D5"/>
    <w:rsid w:val="006568D9"/>
    <w:rsid w:val="006619CB"/>
    <w:rsid w:val="006621F2"/>
    <w:rsid w:val="00662342"/>
    <w:rsid w:val="0066407A"/>
    <w:rsid w:val="006658E0"/>
    <w:rsid w:val="0066793D"/>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B6FC4"/>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8FB"/>
    <w:rsid w:val="00736CAF"/>
    <w:rsid w:val="007376F0"/>
    <w:rsid w:val="00742551"/>
    <w:rsid w:val="007434AF"/>
    <w:rsid w:val="00753FFD"/>
    <w:rsid w:val="00754130"/>
    <w:rsid w:val="00757F2A"/>
    <w:rsid w:val="007613A7"/>
    <w:rsid w:val="00761A72"/>
    <w:rsid w:val="00761C74"/>
    <w:rsid w:val="00763593"/>
    <w:rsid w:val="00777628"/>
    <w:rsid w:val="00785A8F"/>
    <w:rsid w:val="0079362C"/>
    <w:rsid w:val="0079424F"/>
    <w:rsid w:val="007A03AA"/>
    <w:rsid w:val="007A2D4B"/>
    <w:rsid w:val="007A4E5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C77D0"/>
    <w:rsid w:val="008D0BAD"/>
    <w:rsid w:val="008D11DE"/>
    <w:rsid w:val="008D40F1"/>
    <w:rsid w:val="008D7EA7"/>
    <w:rsid w:val="008F0C2A"/>
    <w:rsid w:val="008F326F"/>
    <w:rsid w:val="008F37C0"/>
    <w:rsid w:val="008F3AA5"/>
    <w:rsid w:val="009001C6"/>
    <w:rsid w:val="009011A1"/>
    <w:rsid w:val="00904F4D"/>
    <w:rsid w:val="009117F1"/>
    <w:rsid w:val="00913DC1"/>
    <w:rsid w:val="00920763"/>
    <w:rsid w:val="0092228E"/>
    <w:rsid w:val="00926A23"/>
    <w:rsid w:val="00931772"/>
    <w:rsid w:val="00931CA4"/>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28C"/>
    <w:rsid w:val="00A1654B"/>
    <w:rsid w:val="00A20A94"/>
    <w:rsid w:val="00A21B7B"/>
    <w:rsid w:val="00A221E3"/>
    <w:rsid w:val="00A231B4"/>
    <w:rsid w:val="00A24331"/>
    <w:rsid w:val="00A26576"/>
    <w:rsid w:val="00A301ED"/>
    <w:rsid w:val="00A31173"/>
    <w:rsid w:val="00A31B98"/>
    <w:rsid w:val="00A346CB"/>
    <w:rsid w:val="00A36613"/>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B7B3D"/>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47DBB"/>
    <w:rsid w:val="00B50C1E"/>
    <w:rsid w:val="00B5426F"/>
    <w:rsid w:val="00B55DCE"/>
    <w:rsid w:val="00B56E78"/>
    <w:rsid w:val="00B62F5C"/>
    <w:rsid w:val="00B637BD"/>
    <w:rsid w:val="00B64A95"/>
    <w:rsid w:val="00B6727D"/>
    <w:rsid w:val="00B803F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6444"/>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45A4"/>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B567A"/>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0769C"/>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76CE3"/>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1B53"/>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5159"/>
    <w:rsid w:val="00FC6DF3"/>
    <w:rsid w:val="00FD2A5B"/>
    <w:rsid w:val="00FD4731"/>
    <w:rsid w:val="00FD4FDB"/>
    <w:rsid w:val="00FD5754"/>
    <w:rsid w:val="00FD71D2"/>
    <w:rsid w:val="00FD7EC6"/>
    <w:rsid w:val="00FD7F48"/>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21543346">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79967667">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576497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26645626">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67917536">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hyperlink" Target="https://www.susu.org/downloads/SUSU-Expect-Respect-Policy.pdf" TargetMode="External"/><Relationship Id="rId21" Type="http://schemas.openxmlformats.org/officeDocument/2006/relationships/hyperlink" Target="https://www.susu.org/groups/admin/howto/protectionaccident" TargetMode="External"/><Relationship Id="rId34"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openxmlformats.org/officeDocument/2006/relationships/diagramColors" Target="diagrams/colors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QuickStyle" Target="diagrams/quickStyle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hyperlink" Target="https://www.susu.org/groups/admin/howto/protectionaccident"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hyperlink" Target="https://www.susu.org/groups/admin/howto/protectionaccident" TargetMode="External"/><Relationship Id="rId30" Type="http://schemas.openxmlformats.org/officeDocument/2006/relationships/diagramData" Target="diagrams/data1.xm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6" ma:contentTypeDescription="Create a new document." ma:contentTypeScope="" ma:versionID="b808933ec43698bd804a33bcf3b4c0b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61a6ad06f56bf5cab3ebcbd830c10a50"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C130CA-171B-4392-A631-F0484869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43</Pages>
  <Words>5488</Words>
  <Characters>31282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Efan Smith</cp:lastModifiedBy>
  <cp:revision>40</cp:revision>
  <cp:lastPrinted>2016-04-18T12:10:00Z</cp:lastPrinted>
  <dcterms:created xsi:type="dcterms:W3CDTF">2024-09-26T11:18:00Z</dcterms:created>
  <dcterms:modified xsi:type="dcterms:W3CDTF">2024-09-26T20:52:00Z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ies>
</file>